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jc w:val="right"/>
        <w:rPr>
          <w:rFonts w:ascii="Young Serif" w:cs="Young Serif" w:eastAsia="Young Serif" w:hAnsi="Young Serif"/>
          <w:color w:val="3b77dd"/>
          <w:sz w:val="28"/>
          <w:szCs w:val="28"/>
        </w:rPr>
      </w:pPr>
      <w:r w:rsidDel="00000000" w:rsidR="00000000" w:rsidRPr="00000000">
        <w:rPr>
          <w:rFonts w:ascii="Young Serif" w:cs="Young Serif" w:eastAsia="Young Serif" w:hAnsi="Young Serif"/>
          <w:color w:val="3b77dd"/>
          <w:sz w:val="28"/>
          <w:szCs w:val="28"/>
          <w:rtl w:val="0"/>
        </w:rPr>
        <w:t xml:space="preserve"> </w:t>
      </w:r>
    </w:p>
    <w:p w:rsidR="00000000" w:rsidDel="00000000" w:rsidP="00000000" w:rsidRDefault="00000000" w:rsidRPr="00000000" w14:paraId="00000002">
      <w:pPr>
        <w:spacing w:after="240" w:before="240" w:lineRule="auto"/>
        <w:jc w:val="right"/>
        <w:rPr>
          <w:rFonts w:ascii="Young Serif" w:cs="Young Serif" w:eastAsia="Young Serif" w:hAnsi="Young Serif"/>
          <w:b w:val="1"/>
          <w:color w:val="1b468d"/>
          <w:sz w:val="36"/>
          <w:szCs w:val="36"/>
          <w:u w:val="single"/>
        </w:rPr>
      </w:pPr>
      <w:r w:rsidDel="00000000" w:rsidR="00000000" w:rsidRPr="00000000">
        <w:rPr>
          <w:rFonts w:ascii="Young Serif" w:cs="Young Serif" w:eastAsia="Young Serif" w:hAnsi="Young Serif"/>
          <w:sz w:val="18"/>
          <w:szCs w:val="18"/>
          <w:rtl w:val="0"/>
        </w:rPr>
        <w:t xml:space="preserve">Dipartimento di Ingegneria e Scienza dell’Informazione</w:t>
      </w:r>
      <w:r w:rsidDel="00000000" w:rsidR="00000000" w:rsidRPr="00000000">
        <w:rPr>
          <w:rFonts w:ascii="Young Serif" w:cs="Young Serif" w:eastAsia="Young Serif" w:hAnsi="Young Serif"/>
          <w:b w:val="1"/>
          <w:sz w:val="18"/>
          <w:szCs w:val="18"/>
          <w:u w:val="single"/>
          <w:rtl w:val="0"/>
        </w:rPr>
        <w:t xml:space="preserve"> </w:t>
      </w:r>
      <w:r w:rsidDel="00000000" w:rsidR="00000000" w:rsidRPr="00000000">
        <w:rPr>
          <w:rtl w:val="0"/>
        </w:rPr>
      </w:r>
    </w:p>
    <w:p w:rsidR="00000000" w:rsidDel="00000000" w:rsidP="00000000" w:rsidRDefault="00000000" w:rsidRPr="00000000" w14:paraId="00000003">
      <w:pPr>
        <w:spacing w:after="240" w:before="240" w:lineRule="auto"/>
        <w:rPr>
          <w:rFonts w:ascii="Young Serif" w:cs="Young Serif" w:eastAsia="Young Serif" w:hAnsi="Young Serif"/>
          <w:b w:val="1"/>
          <w:color w:val="3b77dd"/>
          <w:sz w:val="24"/>
          <w:szCs w:val="24"/>
        </w:rPr>
      </w:pPr>
      <w:r w:rsidDel="00000000" w:rsidR="00000000" w:rsidRPr="00000000">
        <w:rPr>
          <w:rtl w:val="0"/>
        </w:rPr>
      </w:r>
    </w:p>
    <w:p w:rsidR="00000000" w:rsidDel="00000000" w:rsidP="00000000" w:rsidRDefault="00000000" w:rsidRPr="00000000" w14:paraId="00000004">
      <w:pPr>
        <w:spacing w:after="240" w:before="240" w:lineRule="auto"/>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Progetto:</w:t>
      </w:r>
    </w:p>
    <w:p w:rsidR="00000000" w:rsidDel="00000000" w:rsidP="00000000" w:rsidRDefault="00000000" w:rsidRPr="00000000" w14:paraId="00000005">
      <w:pPr>
        <w:spacing w:after="240" w:before="240" w:lineRule="auto"/>
        <w:jc w:val="center"/>
        <w:rPr>
          <w:rFonts w:ascii="Young Serif" w:cs="Young Serif" w:eastAsia="Young Serif" w:hAnsi="Young Serif"/>
          <w:b w:val="1"/>
          <w:color w:val="193f81"/>
          <w:sz w:val="40"/>
          <w:szCs w:val="40"/>
          <w:u w:val="single"/>
        </w:rPr>
      </w:pPr>
      <w:r w:rsidDel="00000000" w:rsidR="00000000" w:rsidRPr="00000000">
        <w:rPr>
          <w:rFonts w:ascii="Young Serif" w:cs="Young Serif" w:eastAsia="Young Serif" w:hAnsi="Young Serif"/>
          <w:b w:val="1"/>
          <w:color w:val="1b468d"/>
          <w:sz w:val="40"/>
          <w:szCs w:val="40"/>
          <w:rtl w:val="0"/>
        </w:rPr>
        <w:t xml:space="preserve">FitGYM44</w:t>
      </w:r>
      <w:r w:rsidDel="00000000" w:rsidR="00000000" w:rsidRPr="00000000">
        <w:rPr>
          <w:rFonts w:ascii="Young Serif" w:cs="Young Serif" w:eastAsia="Young Serif" w:hAnsi="Young Serif"/>
          <w:b w:val="1"/>
          <w:color w:val="193f81"/>
          <w:sz w:val="40"/>
          <w:szCs w:val="40"/>
          <w:u w:val="single"/>
          <w:rtl w:val="0"/>
        </w:rPr>
        <w:t xml:space="preserve"> </w:t>
      </w:r>
    </w:p>
    <w:p w:rsidR="00000000" w:rsidDel="00000000" w:rsidP="00000000" w:rsidRDefault="00000000" w:rsidRPr="00000000" w14:paraId="00000006">
      <w:pPr>
        <w:spacing w:after="240" w:before="240" w:lineRule="auto"/>
        <w:jc w:val="both"/>
        <w:rPr>
          <w:rFonts w:ascii="Young Serif" w:cs="Young Serif" w:eastAsia="Young Serif" w:hAnsi="Young Serif"/>
          <w:b w:val="1"/>
          <w:color w:val="3b77dd"/>
          <w:sz w:val="24"/>
          <w:szCs w:val="24"/>
          <w:u w:val="single"/>
        </w:rPr>
      </w:pPr>
      <w:r w:rsidDel="00000000" w:rsidR="00000000" w:rsidRPr="00000000">
        <w:rPr>
          <w:rFonts w:ascii="Young Serif" w:cs="Young Serif" w:eastAsia="Young Serif" w:hAnsi="Young Serif"/>
          <w:b w:val="1"/>
          <w:color w:val="3b77dd"/>
          <w:sz w:val="24"/>
          <w:szCs w:val="24"/>
          <w:u w:val="single"/>
          <w:rtl w:val="0"/>
        </w:rPr>
        <w:t xml:space="preserve"> </w:t>
      </w:r>
    </w:p>
    <w:p w:rsidR="00000000" w:rsidDel="00000000" w:rsidP="00000000" w:rsidRDefault="00000000" w:rsidRPr="00000000" w14:paraId="00000007">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Titolo del documento:</w:t>
      </w:r>
    </w:p>
    <w:p w:rsidR="00000000" w:rsidDel="00000000" w:rsidP="00000000" w:rsidRDefault="00000000" w:rsidRPr="00000000" w14:paraId="00000008">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 </w:t>
      </w:r>
    </w:p>
    <w:p w:rsidR="00000000" w:rsidDel="00000000" w:rsidP="00000000" w:rsidRDefault="00000000" w:rsidRPr="00000000" w14:paraId="00000009">
      <w:pPr>
        <w:spacing w:after="240" w:before="240" w:lineRule="auto"/>
        <w:jc w:val="center"/>
        <w:rPr>
          <w:rFonts w:ascii="Young Serif" w:cs="Young Serif" w:eastAsia="Young Serif" w:hAnsi="Young Serif"/>
          <w:color w:val="3b77dd"/>
          <w:sz w:val="32"/>
          <w:szCs w:val="32"/>
        </w:rPr>
      </w:pPr>
      <w:r w:rsidDel="00000000" w:rsidR="00000000" w:rsidRPr="00000000">
        <w:rPr>
          <w:rFonts w:ascii="Young Serif" w:cs="Young Serif" w:eastAsia="Young Serif" w:hAnsi="Young Serif"/>
          <w:b w:val="1"/>
          <w:color w:val="1b468d"/>
          <w:sz w:val="40"/>
          <w:szCs w:val="40"/>
          <w:rtl w:val="0"/>
        </w:rPr>
        <w:t xml:space="preserve">Specifica dei requisiti</w:t>
      </w:r>
      <w:r w:rsidDel="00000000" w:rsidR="00000000" w:rsidRPr="00000000">
        <w:rPr>
          <w:rFonts w:ascii="Young Serif" w:cs="Young Serif" w:eastAsia="Young Serif" w:hAnsi="Young Serif"/>
          <w:color w:val="3b77dd"/>
          <w:sz w:val="32"/>
          <w:szCs w:val="32"/>
          <w:rtl w:val="0"/>
        </w:rPr>
        <w:t xml:space="preserve"> </w:t>
      </w:r>
    </w:p>
    <w:p w:rsidR="00000000" w:rsidDel="00000000" w:rsidP="00000000" w:rsidRDefault="00000000" w:rsidRPr="00000000" w14:paraId="0000000A">
      <w:pPr>
        <w:spacing w:after="240" w:before="240" w:line="360" w:lineRule="auto"/>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Document Info</w:t>
      </w:r>
    </w:p>
    <w:tbl>
      <w:tblPr>
        <w:tblStyle w:val="Table1"/>
        <w:tblW w:w="101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3900"/>
        <w:gridCol w:w="1380"/>
        <w:gridCol w:w="2850"/>
        <w:tblGridChange w:id="0">
          <w:tblGrid>
            <w:gridCol w:w="2055"/>
            <w:gridCol w:w="3900"/>
            <w:gridCol w:w="1380"/>
            <w:gridCol w:w="285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shd w:fill="1074bc" w:val="clear"/>
            <w:tcMar>
              <w:top w:w="0.0" w:type="dxa"/>
              <w:left w:w="100.0" w:type="dxa"/>
              <w:bottom w:w="0.0" w:type="dxa"/>
              <w:right w:w="100.0" w:type="dxa"/>
            </w:tcMar>
            <w:vAlign w:val="top"/>
          </w:tcPr>
          <w:p w:rsidR="00000000" w:rsidDel="00000000" w:rsidP="00000000" w:rsidRDefault="00000000" w:rsidRPr="00000000" w14:paraId="0000000B">
            <w:pPr>
              <w:spacing w:after="240" w:before="240" w:lineRule="auto"/>
              <w:rPr>
                <w:rFonts w:ascii="Young Serif" w:cs="Young Serif" w:eastAsia="Young Serif" w:hAnsi="Young Serif"/>
                <w:color w:val="ffffff"/>
                <w:sz w:val="20"/>
                <w:szCs w:val="20"/>
              </w:rPr>
            </w:pPr>
            <w:r w:rsidDel="00000000" w:rsidR="00000000" w:rsidRPr="00000000">
              <w:rPr>
                <w:rFonts w:ascii="Young Serif" w:cs="Young Serif" w:eastAsia="Young Serif" w:hAnsi="Young Serif"/>
                <w:color w:val="ffffff"/>
                <w:sz w:val="20"/>
                <w:szCs w:val="20"/>
                <w:rtl w:val="0"/>
              </w:rPr>
              <w:t xml:space="preserve">Doc.</w:t>
            </w:r>
            <w:r w:rsidDel="00000000" w:rsidR="00000000" w:rsidRPr="00000000">
              <w:rPr>
                <w:rFonts w:ascii="Young Serif" w:cs="Young Serif" w:eastAsia="Young Serif" w:hAnsi="Young Serif"/>
                <w:color w:val="ffffff"/>
                <w:sz w:val="40"/>
                <w:szCs w:val="40"/>
                <w:rtl w:val="0"/>
              </w:rPr>
              <w:t xml:space="preserve"> </w:t>
            </w:r>
            <w:r w:rsidDel="00000000" w:rsidR="00000000" w:rsidRPr="00000000">
              <w:rPr>
                <w:rFonts w:ascii="Young Serif" w:cs="Young Serif" w:eastAsia="Young Serif" w:hAnsi="Young Serif"/>
                <w:color w:val="ffffff"/>
                <w:sz w:val="20"/>
                <w:szCs w:val="20"/>
                <w:rtl w:val="0"/>
              </w:rPr>
              <w:t xml:space="preserve">Name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C">
            <w:pPr>
              <w:spacing w:after="240" w:before="240" w:lineRule="auto"/>
              <w:rPr>
                <w:rFonts w:ascii="Young Serif" w:cs="Young Serif" w:eastAsia="Young Serif" w:hAnsi="Young Serif"/>
                <w:i w:val="1"/>
              </w:rPr>
            </w:pPr>
            <w:r w:rsidDel="00000000" w:rsidR="00000000" w:rsidRPr="00000000">
              <w:rPr>
                <w:rFonts w:ascii="Young Serif" w:cs="Young Serif" w:eastAsia="Young Serif" w:hAnsi="Young Serif"/>
                <w:i w:val="1"/>
                <w:rtl w:val="0"/>
              </w:rPr>
              <w:t xml:space="preserve">D2-FitGYM44_SpecificaRequisiti</w:t>
            </w:r>
          </w:p>
        </w:tc>
        <w:tc>
          <w:tcPr>
            <w:tcBorders>
              <w:top w:color="000000" w:space="0" w:sz="5" w:val="single"/>
              <w:left w:color="000000" w:space="0" w:sz="0" w:val="nil"/>
              <w:bottom w:color="000000" w:space="0" w:sz="5" w:val="single"/>
              <w:right w:color="000000" w:space="0" w:sz="5" w:val="single"/>
            </w:tcBorders>
            <w:shd w:fill="1074bc" w:val="clear"/>
            <w:tcMar>
              <w:top w:w="0.0" w:type="dxa"/>
              <w:left w:w="100.0" w:type="dxa"/>
              <w:bottom w:w="0.0" w:type="dxa"/>
              <w:right w:w="100.0" w:type="dxa"/>
            </w:tcMar>
            <w:vAlign w:val="top"/>
          </w:tcPr>
          <w:p w:rsidR="00000000" w:rsidDel="00000000" w:rsidP="00000000" w:rsidRDefault="00000000" w:rsidRPr="00000000" w14:paraId="0000000D">
            <w:pPr>
              <w:spacing w:after="240" w:before="240" w:lineRule="auto"/>
              <w:rPr>
                <w:rFonts w:ascii="Young Serif" w:cs="Young Serif" w:eastAsia="Young Serif" w:hAnsi="Young Serif"/>
                <w:color w:val="ffffff"/>
                <w:sz w:val="20"/>
                <w:szCs w:val="20"/>
              </w:rPr>
            </w:pPr>
            <w:r w:rsidDel="00000000" w:rsidR="00000000" w:rsidRPr="00000000">
              <w:rPr>
                <w:rFonts w:ascii="Young Serif" w:cs="Young Serif" w:eastAsia="Young Serif" w:hAnsi="Young Serif"/>
                <w:color w:val="ffffff"/>
                <w:sz w:val="20"/>
                <w:szCs w:val="20"/>
                <w:rtl w:val="0"/>
              </w:rPr>
              <w:t xml:space="preserve">Doc. Number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E">
            <w:pPr>
              <w:spacing w:after="240" w:before="240" w:lineRule="auto"/>
              <w:rPr>
                <w:rFonts w:ascii="Young Serif" w:cs="Young Serif" w:eastAsia="Young Serif" w:hAnsi="Young Serif"/>
              </w:rPr>
            </w:pPr>
            <w:r w:rsidDel="00000000" w:rsidR="00000000" w:rsidRPr="00000000">
              <w:rPr>
                <w:rFonts w:ascii="Young Serif" w:cs="Young Serif" w:eastAsia="Young Serif" w:hAnsi="Young Serif"/>
                <w:rtl w:val="0"/>
              </w:rPr>
              <w:t xml:space="preserve">2</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1074bc" w:val="clear"/>
            <w:tcMar>
              <w:top w:w="0.0" w:type="dxa"/>
              <w:left w:w="100.0" w:type="dxa"/>
              <w:bottom w:w="0.0" w:type="dxa"/>
              <w:right w:w="100.0" w:type="dxa"/>
            </w:tcMar>
            <w:vAlign w:val="top"/>
          </w:tcPr>
          <w:p w:rsidR="00000000" w:rsidDel="00000000" w:rsidP="00000000" w:rsidRDefault="00000000" w:rsidRPr="00000000" w14:paraId="0000000F">
            <w:pPr>
              <w:spacing w:after="240" w:before="240" w:lineRule="auto"/>
              <w:rPr>
                <w:rFonts w:ascii="Young Serif" w:cs="Young Serif" w:eastAsia="Young Serif" w:hAnsi="Young Serif"/>
                <w:color w:val="ffffff"/>
                <w:sz w:val="20"/>
                <w:szCs w:val="20"/>
              </w:rPr>
            </w:pPr>
            <w:r w:rsidDel="00000000" w:rsidR="00000000" w:rsidRPr="00000000">
              <w:rPr>
                <w:rFonts w:ascii="Young Serif" w:cs="Young Serif" w:eastAsia="Young Serif" w:hAnsi="Young Serif"/>
                <w:color w:val="ffffff"/>
                <w:sz w:val="20"/>
                <w:szCs w:val="20"/>
                <w:rtl w:val="0"/>
              </w:rPr>
              <w:t xml:space="preserve">Description</w:t>
            </w:r>
          </w:p>
        </w:tc>
        <w:tc>
          <w:tcPr>
            <w:gridSpan w:val="3"/>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0">
            <w:pPr>
              <w:spacing w:after="240" w:before="240" w:lineRule="auto"/>
              <w:rPr>
                <w:rFonts w:ascii="Young Serif" w:cs="Young Serif" w:eastAsia="Young Serif" w:hAnsi="Young Serif"/>
              </w:rPr>
            </w:pPr>
            <w:r w:rsidDel="00000000" w:rsidR="00000000" w:rsidRPr="00000000">
              <w:rPr>
                <w:rFonts w:ascii="Young Serif" w:cs="Young Serif" w:eastAsia="Young Serif" w:hAnsi="Young Serif"/>
                <w:rtl w:val="0"/>
              </w:rPr>
              <w:t xml:space="preserve">Documento di specifica dei requisiti funzionali e non funzionali con diagrammi dei casi d’uso, tabelle, diagrammi di contesto e dei componenti</w:t>
            </w:r>
          </w:p>
        </w:tc>
      </w:tr>
    </w:tbl>
    <w:p w:rsidR="00000000" w:rsidDel="00000000" w:rsidP="00000000" w:rsidRDefault="00000000" w:rsidRPr="00000000" w14:paraId="00000013">
      <w:pPr>
        <w:spacing w:after="240" w:before="240" w:lineRule="auto"/>
        <w:rPr>
          <w:rFonts w:ascii="Young Serif" w:cs="Young Serif" w:eastAsia="Young Serif" w:hAnsi="Young Serif"/>
          <w:color w:val="3b77dd"/>
          <w:sz w:val="32"/>
          <w:szCs w:val="32"/>
        </w:rPr>
      </w:pPr>
      <w:r w:rsidDel="00000000" w:rsidR="00000000" w:rsidRPr="00000000">
        <w:rPr>
          <w:rFonts w:ascii="Young Serif" w:cs="Young Serif" w:eastAsia="Young Serif" w:hAnsi="Young Serif"/>
          <w:color w:val="3b77dd"/>
          <w:sz w:val="32"/>
          <w:szCs w:val="32"/>
          <w:rtl w:val="0"/>
        </w:rPr>
        <w:t xml:space="preserve">  </w:t>
      </w:r>
    </w:p>
    <w:p w:rsidR="00000000" w:rsidDel="00000000" w:rsidP="00000000" w:rsidRDefault="00000000" w:rsidRPr="00000000" w14:paraId="00000014">
      <w:pPr>
        <w:spacing w:after="240" w:before="24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Nota importante:</w:t>
      </w:r>
    </w:p>
    <w:p w:rsidR="00000000" w:rsidDel="00000000" w:rsidP="00000000" w:rsidRDefault="00000000" w:rsidRPr="00000000" w14:paraId="00000015">
      <w:pPr>
        <w:spacing w:after="240" w:before="240" w:lineRule="auto"/>
        <w:jc w:val="both"/>
        <w:rPr>
          <w:rFonts w:ascii="Young Serif" w:cs="Young Serif" w:eastAsia="Young Serif" w:hAnsi="Young Serif"/>
          <w:u w:val="single"/>
        </w:rPr>
      </w:pPr>
      <w:r w:rsidDel="00000000" w:rsidR="00000000" w:rsidRPr="00000000">
        <w:rPr>
          <w:rFonts w:ascii="Young Serif" w:cs="Young Serif" w:eastAsia="Young Serif" w:hAnsi="Young Serif"/>
          <w:b w:val="1"/>
          <w:rtl w:val="0"/>
        </w:rPr>
        <w:br w:type="textWrapping"/>
      </w:r>
      <w:r w:rsidDel="00000000" w:rsidR="00000000" w:rsidRPr="00000000">
        <w:rPr>
          <w:rFonts w:ascii="Young Serif" w:cs="Young Serif" w:eastAsia="Young Serif" w:hAnsi="Young Serif"/>
          <w:rtl w:val="0"/>
        </w:rPr>
        <w:t xml:space="preserve">Nel caso in cui alcune immagini siano state deteriorate dalla conversione in formato pdf, potete trovare il documento nel suo formato originale all’interno del nostro GitHub al link: </w:t>
      </w:r>
      <w:r w:rsidDel="00000000" w:rsidR="00000000" w:rsidRPr="00000000">
        <w:rPr>
          <w:rtl w:val="0"/>
        </w:rPr>
      </w:r>
    </w:p>
    <w:p w:rsidR="00000000" w:rsidDel="00000000" w:rsidP="00000000" w:rsidRDefault="00000000" w:rsidRPr="00000000" w14:paraId="00000016">
      <w:pPr>
        <w:spacing w:after="240" w:before="240" w:lineRule="auto"/>
        <w:jc w:val="center"/>
        <w:rPr>
          <w:rFonts w:ascii="Young Serif" w:cs="Young Serif" w:eastAsia="Young Serif" w:hAnsi="Young Serif"/>
          <w:b w:val="1"/>
          <w:color w:val="1074bc"/>
          <w:sz w:val="24"/>
          <w:szCs w:val="24"/>
        </w:rPr>
      </w:pPr>
      <w:r w:rsidDel="00000000" w:rsidR="00000000" w:rsidRPr="00000000">
        <w:rPr>
          <w:rFonts w:ascii="Young Serif" w:cs="Young Serif" w:eastAsia="Young Serif" w:hAnsi="Young Serif"/>
          <w:b w:val="1"/>
          <w:color w:val="3b77dd"/>
          <w:sz w:val="24"/>
          <w:szCs w:val="24"/>
          <w:rtl w:val="0"/>
        </w:rPr>
        <w:t xml:space="preserve"> </w:t>
      </w:r>
      <w:hyperlink r:id="rId6">
        <w:r w:rsidDel="00000000" w:rsidR="00000000" w:rsidRPr="00000000">
          <w:rPr>
            <w:rFonts w:ascii="Young Serif" w:cs="Young Serif" w:eastAsia="Young Serif" w:hAnsi="Young Serif"/>
            <w:b w:val="1"/>
            <w:color w:val="3b77dd"/>
            <w:sz w:val="24"/>
            <w:szCs w:val="24"/>
            <w:u w:val="single"/>
            <w:rtl w:val="0"/>
          </w:rPr>
          <w:t xml:space="preserve">https://github.com/G-08/Deliverables</w:t>
        </w:r>
      </w:hyperlink>
      <w:r w:rsidDel="00000000" w:rsidR="00000000" w:rsidRPr="00000000">
        <w:rPr>
          <w:rtl w:val="0"/>
        </w:rPr>
      </w:r>
    </w:p>
    <w:p w:rsidR="00000000" w:rsidDel="00000000" w:rsidP="00000000" w:rsidRDefault="00000000" w:rsidRPr="00000000" w14:paraId="00000017">
      <w:pPr>
        <w:pStyle w:val="Heading1"/>
        <w:ind w:left="720" w:firstLine="0"/>
        <w:jc w:val="both"/>
        <w:rPr>
          <w:rFonts w:ascii="Young Serif" w:cs="Young Serif" w:eastAsia="Young Serif" w:hAnsi="Young Serif"/>
        </w:rPr>
      </w:pPr>
      <w:bookmarkStart w:colFirst="0" w:colLast="0" w:name="_57y9e5nix6pc" w:id="0"/>
      <w:bookmarkEnd w:id="0"/>
      <w:r w:rsidDel="00000000" w:rsidR="00000000" w:rsidRPr="00000000">
        <w:rPr>
          <w:rFonts w:ascii="Young Serif" w:cs="Young Serif" w:eastAsia="Young Serif" w:hAnsi="Young Serif"/>
          <w:color w:val="3b77dd"/>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76" w:lineRule="auto"/>
            <w:rPr>
              <w:rFonts w:ascii="Young Serif" w:cs="Young Serif" w:eastAsia="Young Serif" w:hAnsi="Young Serif"/>
              <w:i w:val="0"/>
              <w:smallCaps w:val="0"/>
              <w:strike w:val="0"/>
              <w:color w:val="1155cc"/>
              <w:sz w:val="24"/>
              <w:szCs w:val="24"/>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19a64pjtdvt">
            <w:r w:rsidDel="00000000" w:rsidR="00000000" w:rsidRPr="00000000">
              <w:rPr>
                <w:rFonts w:ascii="Young Serif" w:cs="Young Serif" w:eastAsia="Young Serif" w:hAnsi="Young Serif"/>
                <w:i w:val="0"/>
                <w:smallCaps w:val="0"/>
                <w:strike w:val="0"/>
                <w:color w:val="000000"/>
                <w:sz w:val="24"/>
                <w:szCs w:val="24"/>
                <w:u w:val="none"/>
                <w:shd w:fill="auto" w:val="clear"/>
                <w:vertAlign w:val="baseline"/>
                <w:rtl w:val="0"/>
              </w:rPr>
              <w:t xml:space="preserve">0.      Scopo del documento</w:t>
              <w:tab/>
              <w:t xml:space="preserve">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76" w:lineRule="auto"/>
            <w:rPr>
              <w:rFonts w:ascii="Young Serif" w:cs="Young Serif" w:eastAsia="Young Serif" w:hAnsi="Young Serif"/>
              <w:i w:val="0"/>
              <w:smallCaps w:val="0"/>
              <w:strike w:val="0"/>
              <w:color w:val="1155cc"/>
              <w:sz w:val="24"/>
              <w:szCs w:val="24"/>
              <w:u w:val="single"/>
              <w:shd w:fill="auto" w:val="clear"/>
              <w:vertAlign w:val="baseline"/>
            </w:rPr>
          </w:pPr>
          <w:hyperlink w:anchor="_ykq19oda7mcc">
            <w:r w:rsidDel="00000000" w:rsidR="00000000" w:rsidRPr="00000000">
              <w:rPr>
                <w:rFonts w:ascii="Young Serif" w:cs="Young Serif" w:eastAsia="Young Serif" w:hAnsi="Young Serif"/>
                <w:i w:val="0"/>
                <w:smallCaps w:val="0"/>
                <w:strike w:val="0"/>
                <w:color w:val="000000"/>
                <w:sz w:val="24"/>
                <w:szCs w:val="24"/>
                <w:u w:val="none"/>
                <w:shd w:fill="auto" w:val="clear"/>
                <w:vertAlign w:val="baseline"/>
                <w:rtl w:val="0"/>
              </w:rPr>
              <w:t xml:space="preserve">1.      Requisiti Funzionali</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76" w:lineRule="auto"/>
            <w:rPr>
              <w:rFonts w:ascii="Young Serif" w:cs="Young Serif" w:eastAsia="Young Serif" w:hAnsi="Young Serif"/>
              <w:i w:val="0"/>
              <w:smallCaps w:val="0"/>
              <w:strike w:val="0"/>
              <w:color w:val="1155cc"/>
              <w:sz w:val="24"/>
              <w:szCs w:val="24"/>
              <w:u w:val="single"/>
              <w:shd w:fill="auto" w:val="clear"/>
              <w:vertAlign w:val="baseline"/>
            </w:rPr>
          </w:pPr>
          <w:hyperlink w:anchor="_hw6gghxpmy3i">
            <w:r w:rsidDel="00000000" w:rsidR="00000000" w:rsidRPr="00000000">
              <w:rPr>
                <w:rFonts w:ascii="Young Serif" w:cs="Young Serif" w:eastAsia="Young Serif" w:hAnsi="Young Serif"/>
                <w:i w:val="0"/>
                <w:smallCaps w:val="0"/>
                <w:strike w:val="0"/>
                <w:color w:val="000000"/>
                <w:sz w:val="24"/>
                <w:szCs w:val="24"/>
                <w:u w:val="none"/>
                <w:shd w:fill="auto" w:val="clear"/>
                <w:vertAlign w:val="baseline"/>
                <w:rtl w:val="0"/>
              </w:rPr>
              <w:t xml:space="preserve">2.      Requisiti Non Funzionali</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76" w:lineRule="auto"/>
            <w:rPr>
              <w:rFonts w:ascii="Young Serif" w:cs="Young Serif" w:eastAsia="Young Serif" w:hAnsi="Young Serif"/>
              <w:i w:val="0"/>
              <w:smallCaps w:val="0"/>
              <w:strike w:val="0"/>
              <w:color w:val="1155cc"/>
              <w:sz w:val="24"/>
              <w:szCs w:val="24"/>
              <w:u w:val="single"/>
              <w:shd w:fill="auto" w:val="clear"/>
              <w:vertAlign w:val="baseline"/>
            </w:rPr>
          </w:pPr>
          <w:hyperlink w:anchor="_czyg2h5l3qiq">
            <w:r w:rsidDel="00000000" w:rsidR="00000000" w:rsidRPr="00000000">
              <w:rPr>
                <w:rFonts w:ascii="Young Serif" w:cs="Young Serif" w:eastAsia="Young Serif" w:hAnsi="Young Serif"/>
                <w:i w:val="0"/>
                <w:smallCaps w:val="0"/>
                <w:strike w:val="0"/>
                <w:color w:val="000000"/>
                <w:sz w:val="24"/>
                <w:szCs w:val="24"/>
                <w:u w:val="none"/>
                <w:shd w:fill="auto" w:val="clear"/>
                <w:vertAlign w:val="baseline"/>
                <w:rtl w:val="0"/>
              </w:rPr>
              <w:t xml:space="preserve">3.      Analisi del Contesto</w:t>
              <w:tab/>
              <w:t xml:space="preserve">32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76" w:lineRule="auto"/>
            <w:rPr>
              <w:rFonts w:ascii="Young Serif" w:cs="Young Serif" w:eastAsia="Young Serif" w:hAnsi="Young Serif"/>
              <w:i w:val="0"/>
              <w:smallCaps w:val="0"/>
              <w:strike w:val="0"/>
              <w:color w:val="1155cc"/>
              <w:sz w:val="24"/>
              <w:szCs w:val="24"/>
              <w:u w:val="single"/>
              <w:shd w:fill="auto" w:val="clear"/>
              <w:vertAlign w:val="baseline"/>
            </w:rPr>
          </w:pPr>
          <w:hyperlink w:anchor="_jb6pun59fu1j">
            <w:r w:rsidDel="00000000" w:rsidR="00000000" w:rsidRPr="00000000">
              <w:rPr>
                <w:rFonts w:ascii="Young Serif" w:cs="Young Serif" w:eastAsia="Young Serif" w:hAnsi="Young Serif"/>
                <w:i w:val="0"/>
                <w:smallCaps w:val="0"/>
                <w:strike w:val="0"/>
                <w:color w:val="000000"/>
                <w:sz w:val="24"/>
                <w:szCs w:val="24"/>
                <w:u w:val="none"/>
                <w:shd w:fill="auto" w:val="clear"/>
                <w:vertAlign w:val="baseline"/>
                <w:rtl w:val="0"/>
              </w:rPr>
              <w:t xml:space="preserve">4.1    Definizione dei componenti</w:t>
              <w:tab/>
              <w:t xml:space="preserve">34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76" w:lineRule="auto"/>
            <w:rPr>
              <w:rFonts w:ascii="Young Serif" w:cs="Young Serif" w:eastAsia="Young Serif" w:hAnsi="Young Serif"/>
              <w:i w:val="0"/>
              <w:smallCaps w:val="0"/>
              <w:strike w:val="0"/>
              <w:sz w:val="24"/>
              <w:szCs w:val="24"/>
              <w:shd w:fill="auto" w:val="clear"/>
              <w:vertAlign w:val="baseline"/>
            </w:rPr>
          </w:pPr>
          <w:hyperlink w:anchor="_v2lqbqrw8nzg">
            <w:r w:rsidDel="00000000" w:rsidR="00000000" w:rsidRPr="00000000">
              <w:rPr>
                <w:rFonts w:ascii="Young Serif" w:cs="Young Serif" w:eastAsia="Young Serif" w:hAnsi="Young Serif"/>
                <w:i w:val="0"/>
                <w:smallCaps w:val="0"/>
                <w:strike w:val="0"/>
                <w:sz w:val="24"/>
                <w:szCs w:val="24"/>
                <w:shd w:fill="auto" w:val="clear"/>
                <w:vertAlign w:val="baseline"/>
                <w:rtl w:val="0"/>
              </w:rPr>
              <w:t xml:space="preserve">4.2    Diagramma dei componenti</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spacing w:after="240" w:before="240" w:line="480" w:lineRule="auto"/>
        <w:ind w:left="720" w:firstLine="0"/>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01F">
      <w:pPr>
        <w:pStyle w:val="Heading1"/>
        <w:spacing w:after="120" w:before="400" w:lineRule="auto"/>
        <w:ind w:left="720" w:hanging="360"/>
        <w:jc w:val="both"/>
        <w:rPr/>
      </w:pPr>
      <w:bookmarkStart w:colFirst="0" w:colLast="0" w:name="_y19a64pjtdvt" w:id="1"/>
      <w:bookmarkEnd w:id="1"/>
      <w:r w:rsidDel="00000000" w:rsidR="00000000" w:rsidRPr="00000000">
        <w:rPr>
          <w:rtl w:val="0"/>
        </w:rPr>
        <w:t xml:space="preserve">0.      Scopo del documento</w:t>
      </w:r>
    </w:p>
    <w:p w:rsidR="00000000" w:rsidDel="00000000" w:rsidP="00000000" w:rsidRDefault="00000000" w:rsidRPr="00000000" w14:paraId="00000020">
      <w:pPr>
        <w:spacing w:after="240" w:before="240" w:line="360" w:lineRule="auto"/>
        <w:jc w:val="both"/>
        <w:rPr>
          <w:rFonts w:ascii="Young Serif" w:cs="Young Serif" w:eastAsia="Young Serif" w:hAnsi="Young Serif"/>
        </w:rPr>
      </w:pPr>
      <w:r w:rsidDel="00000000" w:rsidR="00000000" w:rsidRPr="00000000">
        <w:rPr>
          <w:rFonts w:ascii="Young Serif" w:cs="Young Serif" w:eastAsia="Young Serif" w:hAnsi="Young Serif"/>
          <w:highlight w:val="white"/>
          <w:rtl w:val="0"/>
        </w:rPr>
        <w:t xml:space="preserve">Il presente documento riporta la specifica dei requisiti di sistema del progetto FitGYM44 usando diagrammi in </w:t>
      </w:r>
      <w:r w:rsidDel="00000000" w:rsidR="00000000" w:rsidRPr="00000000">
        <w:rPr>
          <w:rFonts w:ascii="Young Serif" w:cs="Young Serif" w:eastAsia="Young Serif" w:hAnsi="Young Serif"/>
          <w:rtl w:val="0"/>
        </w:rPr>
        <w:t xml:space="preserve">Unified Modeling Language (</w:t>
      </w:r>
      <w:r w:rsidDel="00000000" w:rsidR="00000000" w:rsidRPr="00000000">
        <w:rPr>
          <w:rFonts w:ascii="Young Serif" w:cs="Young Serif" w:eastAsia="Young Serif" w:hAnsi="Young Serif"/>
          <w:highlight w:val="white"/>
          <w:rtl w:val="0"/>
        </w:rPr>
        <w:t xml:space="preserve">UML) e tabelle strutturate. Nel precedente documento </w:t>
      </w:r>
      <w:r w:rsidDel="00000000" w:rsidR="00000000" w:rsidRPr="00000000">
        <w:rPr>
          <w:rFonts w:ascii="Young Serif" w:cs="Young Serif" w:eastAsia="Young Serif" w:hAnsi="Young Serif"/>
          <w:rtl w:val="0"/>
        </w:rPr>
        <w:t xml:space="preserve">sono stati definiti gli obiettivi del progetto e i requisiti usando solo il linguaggio naturale. Ora i requisiti vengono specificati usando sia il linguaggio naturale sia linguaggi più formali e strutturati, UML per la descrizione dei </w:t>
      </w:r>
      <w:r w:rsidDel="00000000" w:rsidR="00000000" w:rsidRPr="00000000">
        <w:rPr>
          <w:rFonts w:ascii="Young Serif" w:cs="Young Serif" w:eastAsia="Young Serif" w:hAnsi="Young Serif"/>
          <w:highlight w:val="white"/>
          <w:rtl w:val="0"/>
        </w:rPr>
        <w:t xml:space="preserve">requisiti funzionali e tabelle strutturate per la descrizione dei</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highlight w:val="white"/>
          <w:rtl w:val="0"/>
        </w:rPr>
        <w:t xml:space="preserve">requisiti non funzionali.</w:t>
      </w:r>
      <w:r w:rsidDel="00000000" w:rsidR="00000000" w:rsidRPr="00000000">
        <w:rPr>
          <w:rFonts w:ascii="Young Serif" w:cs="Young Serif" w:eastAsia="Young Serif" w:hAnsi="Young Serif"/>
          <w:rtl w:val="0"/>
        </w:rPr>
        <w:t xml:space="preserve"> Inoltre, tenendo conto di tali requisiti, viene presentato il design del sistema con l’utilizzo di diagrammi di contesto e dei componenti.</w:t>
      </w:r>
    </w:p>
    <w:p w:rsidR="00000000" w:rsidDel="00000000" w:rsidP="00000000" w:rsidRDefault="00000000" w:rsidRPr="00000000" w14:paraId="00000021">
      <w:pPr>
        <w:pStyle w:val="Heading1"/>
        <w:spacing w:after="120" w:before="400" w:lineRule="auto"/>
        <w:ind w:left="720" w:hanging="360"/>
        <w:jc w:val="both"/>
        <w:rPr/>
      </w:pPr>
      <w:bookmarkStart w:colFirst="0" w:colLast="0" w:name="_7c8ezw19750q" w:id="2"/>
      <w:bookmarkEnd w:id="2"/>
      <w:r w:rsidDel="00000000" w:rsidR="00000000" w:rsidRPr="00000000">
        <w:rPr>
          <w:rtl w:val="0"/>
        </w:rPr>
      </w:r>
    </w:p>
    <w:p w:rsidR="00000000" w:rsidDel="00000000" w:rsidP="00000000" w:rsidRDefault="00000000" w:rsidRPr="00000000" w14:paraId="00000022">
      <w:pPr>
        <w:pStyle w:val="Heading1"/>
        <w:spacing w:after="120" w:before="400" w:lineRule="auto"/>
        <w:ind w:left="720" w:hanging="360"/>
        <w:jc w:val="both"/>
        <w:rPr/>
      </w:pPr>
      <w:bookmarkStart w:colFirst="0" w:colLast="0" w:name="_5ipsaycwtttu" w:id="3"/>
      <w:bookmarkEnd w:id="3"/>
      <w:r w:rsidDel="00000000" w:rsidR="00000000" w:rsidRPr="00000000">
        <w:rPr>
          <w:rtl w:val="0"/>
        </w:rPr>
      </w:r>
    </w:p>
    <w:p w:rsidR="00000000" w:rsidDel="00000000" w:rsidP="00000000" w:rsidRDefault="00000000" w:rsidRPr="00000000" w14:paraId="00000023">
      <w:pPr>
        <w:pStyle w:val="Heading1"/>
        <w:spacing w:after="120" w:before="400" w:lineRule="auto"/>
        <w:ind w:left="720" w:hanging="360"/>
        <w:jc w:val="both"/>
        <w:rPr/>
      </w:pPr>
      <w:bookmarkStart w:colFirst="0" w:colLast="0" w:name="_ykq19oda7mcc" w:id="4"/>
      <w:bookmarkEnd w:id="4"/>
      <w:r w:rsidDel="00000000" w:rsidR="00000000" w:rsidRPr="00000000">
        <w:rPr>
          <w:rtl w:val="0"/>
        </w:rPr>
        <w:t xml:space="preserve">1.      Requisiti Funzionali</w:t>
      </w:r>
    </w:p>
    <w:p w:rsidR="00000000" w:rsidDel="00000000" w:rsidP="00000000" w:rsidRDefault="00000000" w:rsidRPr="00000000" w14:paraId="00000024">
      <w:pPr>
        <w:keepNext w:val="1"/>
        <w:spacing w:line="240" w:lineRule="auto"/>
        <w:jc w:val="center"/>
        <w:rPr>
          <w:rFonts w:ascii="Young Serif" w:cs="Young Serif" w:eastAsia="Young Serif" w:hAnsi="Young Serif"/>
          <w:b w:val="1"/>
          <w:sz w:val="24"/>
          <w:szCs w:val="24"/>
        </w:rPr>
      </w:pPr>
      <w:r w:rsidDel="00000000" w:rsidR="00000000" w:rsidRPr="00000000">
        <w:rPr>
          <w:rtl w:val="0"/>
        </w:rPr>
      </w:r>
    </w:p>
    <w:p w:rsidR="00000000" w:rsidDel="00000000" w:rsidP="00000000" w:rsidRDefault="00000000" w:rsidRPr="00000000" w14:paraId="00000025">
      <w:pPr>
        <w:spacing w:after="120" w:before="400" w:lineRule="auto"/>
        <w:ind w:left="0" w:firstLine="0"/>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1-4</w:t>
      </w:r>
    </w:p>
    <w:p w:rsidR="00000000" w:rsidDel="00000000" w:rsidP="00000000" w:rsidRDefault="00000000" w:rsidRPr="00000000" w14:paraId="00000026">
      <w:pPr>
        <w:spacing w:after="120" w:before="400" w:lineRule="auto"/>
        <w:ind w:left="0" w:firstLine="0"/>
        <w:jc w:val="both"/>
        <w:rPr>
          <w:rFonts w:ascii="Young Serif" w:cs="Young Serif" w:eastAsia="Young Serif" w:hAnsi="Young Serif"/>
          <w:b w:val="1"/>
        </w:rPr>
      </w:pPr>
      <w:r w:rsidDel="00000000" w:rsidR="00000000" w:rsidRPr="00000000">
        <w:rPr>
          <w:rFonts w:ascii="Young Serif" w:cs="Young Serif" w:eastAsia="Young Serif" w:hAnsi="Young Serif"/>
          <w:b w:val="1"/>
          <w:sz w:val="24"/>
          <w:szCs w:val="24"/>
        </w:rPr>
        <w:drawing>
          <wp:inline distB="114300" distT="114300" distL="114300" distR="114300">
            <wp:extent cx="5738813" cy="3736066"/>
            <wp:effectExtent b="0" l="0" r="0" t="0"/>
            <wp:docPr id="2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8813" cy="3736066"/>
                    </a:xfrm>
                    <a:prstGeom prst="rect"/>
                    <a:ln/>
                  </pic:spPr>
                </pic:pic>
              </a:graphicData>
            </a:graphic>
          </wp:inline>
        </w:drawing>
      </w:r>
      <w:r w:rsidDel="00000000" w:rsidR="00000000" w:rsidRPr="00000000">
        <w:rPr>
          <w:rFonts w:ascii="Young Serif" w:cs="Young Serif" w:eastAsia="Young Serif" w:hAnsi="Young Serif"/>
          <w:b w:val="1"/>
          <w:sz w:val="24"/>
          <w:szCs w:val="24"/>
          <w:rtl w:val="0"/>
        </w:rPr>
        <w:br w:type="textWrapping"/>
      </w:r>
      <w:r w:rsidDel="00000000" w:rsidR="00000000" w:rsidRPr="00000000">
        <w:rPr>
          <w:rFonts w:ascii="Young Serif" w:cs="Young Serif" w:eastAsia="Young Serif" w:hAnsi="Young Serif"/>
          <w:b w:val="1"/>
          <w:rtl w:val="0"/>
        </w:rPr>
        <w:t xml:space="preserve">Riassunto:</w:t>
      </w:r>
    </w:p>
    <w:p w:rsidR="00000000" w:rsidDel="00000000" w:rsidP="00000000" w:rsidRDefault="00000000" w:rsidRPr="00000000" w14:paraId="00000027">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(non ancora registrato) inserisce i dati necessari al funzionamento dell’applicazione all’interno del form.</w:t>
      </w:r>
    </w:p>
    <w:p w:rsidR="00000000" w:rsidDel="00000000" w:rsidP="00000000" w:rsidRDefault="00000000" w:rsidRPr="00000000" w14:paraId="00000028">
      <w:pPr>
        <w:spacing w:after="120" w:before="400" w:lineRule="auto"/>
        <w:ind w:left="0" w:firstLine="0"/>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Descrizione:</w:t>
      </w:r>
    </w:p>
    <w:p w:rsidR="00000000" w:rsidDel="00000000" w:rsidP="00000000" w:rsidRDefault="00000000" w:rsidRPr="00000000" w14:paraId="00000029">
      <w:pPr>
        <w:numPr>
          <w:ilvl w:val="0"/>
          <w:numId w:val="4"/>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L’applicazione registrerà le seguenti informazioni sull’operazione avvenuta:</w:t>
      </w:r>
    </w:p>
    <w:p w:rsidR="00000000" w:rsidDel="00000000" w:rsidP="00000000" w:rsidRDefault="00000000" w:rsidRPr="00000000" w14:paraId="0000002A">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nome, </w:t>
      </w:r>
    </w:p>
    <w:p w:rsidR="00000000" w:rsidDel="00000000" w:rsidP="00000000" w:rsidRDefault="00000000" w:rsidRPr="00000000" w14:paraId="0000002B">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cognome, </w:t>
      </w:r>
    </w:p>
    <w:p w:rsidR="00000000" w:rsidDel="00000000" w:rsidP="00000000" w:rsidRDefault="00000000" w:rsidRPr="00000000" w14:paraId="0000002C">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data di nascita, </w:t>
      </w:r>
    </w:p>
    <w:p w:rsidR="00000000" w:rsidDel="00000000" w:rsidP="00000000" w:rsidRDefault="00000000" w:rsidRPr="00000000" w14:paraId="0000002D">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peso, </w:t>
      </w:r>
    </w:p>
    <w:p w:rsidR="00000000" w:rsidDel="00000000" w:rsidP="00000000" w:rsidRDefault="00000000" w:rsidRPr="00000000" w14:paraId="0000002E">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altezza, </w:t>
      </w:r>
    </w:p>
    <w:p w:rsidR="00000000" w:rsidDel="00000000" w:rsidP="00000000" w:rsidRDefault="00000000" w:rsidRPr="00000000" w14:paraId="0000002F">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circonferenza bicipite,</w:t>
      </w:r>
    </w:p>
    <w:p w:rsidR="00000000" w:rsidDel="00000000" w:rsidP="00000000" w:rsidRDefault="00000000" w:rsidRPr="00000000" w14:paraId="00000030">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circonferenza gambe </w:t>
      </w:r>
    </w:p>
    <w:p w:rsidR="00000000" w:rsidDel="00000000" w:rsidP="00000000" w:rsidRDefault="00000000" w:rsidRPr="00000000" w14:paraId="00000031">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circonferenza della vita,</w:t>
      </w:r>
      <w:r w:rsidDel="00000000" w:rsidR="00000000" w:rsidRPr="00000000">
        <w:rPr>
          <w:rFonts w:ascii="Young Serif" w:cs="Young Serif" w:eastAsia="Young Serif" w:hAnsi="Young Serif"/>
          <w:rtl w:val="0"/>
        </w:rPr>
        <w:t xml:space="preserve"> </w:t>
      </w:r>
    </w:p>
    <w:p w:rsidR="00000000" w:rsidDel="00000000" w:rsidP="00000000" w:rsidRDefault="00000000" w:rsidRPr="00000000" w14:paraId="00000032">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ampiezza spalle,</w:t>
      </w:r>
    </w:p>
    <w:p w:rsidR="00000000" w:rsidDel="00000000" w:rsidP="00000000" w:rsidRDefault="00000000" w:rsidRPr="00000000" w14:paraId="00000033">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indirizzo email:</w:t>
      </w:r>
      <w:r w:rsidDel="00000000" w:rsidR="00000000" w:rsidRPr="00000000">
        <w:rPr>
          <w:rFonts w:ascii="Young Serif" w:cs="Young Serif" w:eastAsia="Young Serif" w:hAnsi="Young Serif"/>
          <w:rtl w:val="0"/>
        </w:rPr>
        <w:t xml:space="preserve"> questo verrà poi verificato tramite un link inviato tramite posta </w:t>
      </w:r>
    </w:p>
    <w:p w:rsidR="00000000" w:rsidDel="00000000" w:rsidP="00000000" w:rsidRDefault="00000000" w:rsidRPr="00000000" w14:paraId="00000034">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una password</w:t>
      </w:r>
    </w:p>
    <w:p w:rsidR="00000000" w:rsidDel="00000000" w:rsidP="00000000" w:rsidRDefault="00000000" w:rsidRPr="00000000" w14:paraId="00000035">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un username</w:t>
      </w:r>
      <w:r w:rsidDel="00000000" w:rsidR="00000000" w:rsidRPr="00000000">
        <w:rPr>
          <w:rtl w:val="0"/>
        </w:rPr>
      </w:r>
    </w:p>
    <w:p w:rsidR="00000000" w:rsidDel="00000000" w:rsidP="00000000" w:rsidRDefault="00000000" w:rsidRPr="00000000" w14:paraId="00000036">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la condizione di partenza dell’utente</w:t>
      </w:r>
    </w:p>
    <w:p w:rsidR="00000000" w:rsidDel="00000000" w:rsidP="00000000" w:rsidRDefault="00000000" w:rsidRPr="00000000" w14:paraId="00000037">
      <w:pPr>
        <w:numPr>
          <w:ilvl w:val="0"/>
          <w:numId w:val="5"/>
        </w:numPr>
        <w:spacing w:line="276" w:lineRule="auto"/>
        <w:ind w:left="1440" w:hanging="360"/>
        <w:jc w:val="both"/>
        <w:rPr>
          <w:rFonts w:ascii="Young Serif" w:cs="Young Serif" w:eastAsia="Young Serif" w:hAnsi="Young Serif"/>
        </w:rPr>
      </w:pPr>
      <w:r w:rsidDel="00000000" w:rsidR="00000000" w:rsidRPr="00000000">
        <w:rPr>
          <w:rFonts w:ascii="Young Serif" w:cs="Young Serif" w:eastAsia="Young Serif" w:hAnsi="Young Serif"/>
          <w:u w:val="single"/>
          <w:rtl w:val="0"/>
        </w:rPr>
        <w:t xml:space="preserve">l’obiettivo dell’utente</w:t>
      </w:r>
    </w:p>
    <w:p w:rsidR="00000000" w:rsidDel="00000000" w:rsidP="00000000" w:rsidRDefault="00000000" w:rsidRPr="00000000" w14:paraId="00000038">
      <w:pPr>
        <w:spacing w:after="120" w:before="400" w:lineRule="auto"/>
        <w:ind w:left="0" w:firstLine="0"/>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39">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Se l’utente non accetta le norme relative alla privacy e all’utilizzo di dati verrà riportato all’inizio</w:t>
      </w:r>
    </w:p>
    <w:p w:rsidR="00000000" w:rsidDel="00000000" w:rsidP="00000000" w:rsidRDefault="00000000" w:rsidRPr="00000000" w14:paraId="0000003A">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2]</w:t>
      </w:r>
      <w:r w:rsidDel="00000000" w:rsidR="00000000" w:rsidRPr="00000000">
        <w:rPr>
          <w:rFonts w:ascii="Young Serif" w:cs="Young Serif" w:eastAsia="Young Serif" w:hAnsi="Young Serif"/>
          <w:rtl w:val="0"/>
        </w:rPr>
        <w:br w:type="textWrapping"/>
        <w:t xml:space="preserve">Se l’utente non inserisce dati che rispettino le norme prestabilite (Vedi RNF 9) verrà riportato all’inizio.</w:t>
      </w:r>
    </w:p>
    <w:p w:rsidR="00000000" w:rsidDel="00000000" w:rsidP="00000000" w:rsidRDefault="00000000" w:rsidRPr="00000000" w14:paraId="0000003B">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3]</w:t>
        <w:br w:type="textWrapping"/>
      </w:r>
      <w:r w:rsidDel="00000000" w:rsidR="00000000" w:rsidRPr="00000000">
        <w:rPr>
          <w:rFonts w:ascii="Young Serif" w:cs="Young Serif" w:eastAsia="Young Serif" w:hAnsi="Young Serif"/>
          <w:rtl w:val="0"/>
        </w:rPr>
        <w:t xml:space="preserve">Se la mail dell’utente risulterà inesistente (verifica email fallita), verrà riportato all’inizio.</w:t>
      </w:r>
    </w:p>
    <w:p w:rsidR="00000000" w:rsidDel="00000000" w:rsidP="00000000" w:rsidRDefault="00000000" w:rsidRPr="00000000" w14:paraId="0000003C">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w:t>
      </w:r>
    </w:p>
    <w:p w:rsidR="00000000" w:rsidDel="00000000" w:rsidP="00000000" w:rsidRDefault="00000000" w:rsidRPr="00000000" w14:paraId="0000003D">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Pr>
        <w:drawing>
          <wp:inline distB="114300" distT="114300" distL="114300" distR="114300">
            <wp:extent cx="6291263" cy="785099"/>
            <wp:effectExtent b="0" l="0" r="0" t="0"/>
            <wp:docPr id="3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6291263" cy="78509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3F">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tramite la UI sceglie la condizione attuale del suo fisico.</w:t>
      </w:r>
    </w:p>
    <w:p w:rsidR="00000000" w:rsidDel="00000000" w:rsidP="00000000" w:rsidRDefault="00000000" w:rsidRPr="00000000" w14:paraId="00000040">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41">
      <w:pPr>
        <w:numPr>
          <w:ilvl w:val="0"/>
          <w:numId w:val="32"/>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L’applicazione chiederà all’utente quale è la condizione iniziale del suo fisico e gli verranno fornite varie opzioni:</w:t>
      </w:r>
    </w:p>
    <w:p w:rsidR="00000000" w:rsidDel="00000000" w:rsidP="00000000" w:rsidRDefault="00000000" w:rsidRPr="00000000" w14:paraId="00000042">
      <w:pPr>
        <w:numPr>
          <w:ilvl w:val="0"/>
          <w:numId w:val="10"/>
        </w:numPr>
        <w:spacing w:after="0" w:afterAutospacing="0" w:before="0" w:beforeAutospacing="0" w:line="276" w:lineRule="auto"/>
        <w:ind w:left="1440" w:hanging="360"/>
        <w:jc w:val="both"/>
        <w:rPr>
          <w:rFonts w:ascii="Young Serif" w:cs="Young Serif" w:eastAsia="Young Serif" w:hAnsi="Young Serif"/>
          <w:sz w:val="20"/>
          <w:szCs w:val="20"/>
        </w:rPr>
      </w:pPr>
      <w:r w:rsidDel="00000000" w:rsidR="00000000" w:rsidRPr="00000000">
        <w:rPr>
          <w:rFonts w:ascii="Young Serif" w:cs="Young Serif" w:eastAsia="Young Serif" w:hAnsi="Young Serif"/>
          <w:u w:val="single"/>
          <w:rtl w:val="0"/>
        </w:rPr>
        <w:t xml:space="preserve">Magro</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043">
      <w:pPr>
        <w:numPr>
          <w:ilvl w:val="0"/>
          <w:numId w:val="10"/>
        </w:numPr>
        <w:spacing w:after="0" w:afterAutospacing="0" w:before="0" w:beforeAutospacing="0" w:line="276" w:lineRule="auto"/>
        <w:ind w:left="1440" w:hanging="360"/>
        <w:jc w:val="both"/>
        <w:rPr>
          <w:rFonts w:ascii="Young Serif" w:cs="Young Serif" w:eastAsia="Young Serif" w:hAnsi="Young Serif"/>
          <w:sz w:val="20"/>
          <w:szCs w:val="20"/>
        </w:rPr>
      </w:pPr>
      <w:r w:rsidDel="00000000" w:rsidR="00000000" w:rsidRPr="00000000">
        <w:rPr>
          <w:rFonts w:ascii="Young Serif" w:cs="Young Serif" w:eastAsia="Young Serif" w:hAnsi="Young Serif"/>
          <w:u w:val="single"/>
          <w:rtl w:val="0"/>
        </w:rPr>
        <w:t xml:space="preserve">Sovrappeso</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044">
      <w:pPr>
        <w:numPr>
          <w:ilvl w:val="0"/>
          <w:numId w:val="10"/>
        </w:numPr>
        <w:spacing w:after="0" w:afterAutospacing="0" w:before="0" w:beforeAutospacing="0" w:lineRule="auto"/>
        <w:ind w:left="1440" w:hanging="360"/>
        <w:jc w:val="both"/>
        <w:rPr>
          <w:rFonts w:ascii="Young Serif" w:cs="Young Serif" w:eastAsia="Young Serif" w:hAnsi="Young Serif"/>
          <w:sz w:val="20"/>
          <w:szCs w:val="20"/>
        </w:rPr>
      </w:pPr>
      <w:r w:rsidDel="00000000" w:rsidR="00000000" w:rsidRPr="00000000">
        <w:rPr>
          <w:rFonts w:ascii="Young Serif" w:cs="Young Serif" w:eastAsia="Young Serif" w:hAnsi="Young Serif"/>
          <w:u w:val="single"/>
          <w:rtl w:val="0"/>
        </w:rPr>
        <w:t xml:space="preserve">Muscoloso</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045">
      <w:pPr>
        <w:numPr>
          <w:ilvl w:val="0"/>
          <w:numId w:val="32"/>
        </w:numPr>
        <w:spacing w:after="12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conferma la sua scelta.</w:t>
      </w:r>
    </w:p>
    <w:p w:rsidR="00000000" w:rsidDel="00000000" w:rsidP="00000000" w:rsidRDefault="00000000" w:rsidRPr="00000000" w14:paraId="00000046">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3</w:t>
      </w:r>
    </w:p>
    <w:p w:rsidR="00000000" w:rsidDel="00000000" w:rsidP="00000000" w:rsidRDefault="00000000" w:rsidRPr="00000000" w14:paraId="00000047">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6062663" cy="719145"/>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062663" cy="71914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4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tramite la UI sceglie la condizione che vuole raggiungere.</w:t>
      </w:r>
    </w:p>
    <w:p w:rsidR="00000000" w:rsidDel="00000000" w:rsidP="00000000" w:rsidRDefault="00000000" w:rsidRPr="00000000" w14:paraId="0000004A">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4B">
      <w:pPr>
        <w:numPr>
          <w:ilvl w:val="0"/>
          <w:numId w:val="6"/>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L’applicazione chiederà all’utente quali sono gli obiettivi che vuole raggiungere e gli verranno fornite varie opzioni:</w:t>
      </w:r>
    </w:p>
    <w:p w:rsidR="00000000" w:rsidDel="00000000" w:rsidP="00000000" w:rsidRDefault="00000000" w:rsidRPr="00000000" w14:paraId="0000004C">
      <w:pPr>
        <w:numPr>
          <w:ilvl w:val="0"/>
          <w:numId w:val="10"/>
        </w:numPr>
        <w:spacing w:after="0" w:afterAutospacing="0" w:before="0" w:beforeAutospacing="0" w:lineRule="auto"/>
        <w:ind w:left="1440" w:hanging="360"/>
        <w:jc w:val="both"/>
        <w:rPr>
          <w:rFonts w:ascii="Young Serif" w:cs="Young Serif" w:eastAsia="Young Serif" w:hAnsi="Young Serif"/>
          <w:sz w:val="20"/>
          <w:szCs w:val="20"/>
        </w:rPr>
      </w:pPr>
      <w:r w:rsidDel="00000000" w:rsidR="00000000" w:rsidRPr="00000000">
        <w:rPr>
          <w:rFonts w:ascii="Young Serif" w:cs="Young Serif" w:eastAsia="Young Serif" w:hAnsi="Young Serif"/>
          <w:u w:val="single"/>
          <w:rtl w:val="0"/>
        </w:rPr>
        <w:t xml:space="preserve">Classic physique</w:t>
      </w:r>
    </w:p>
    <w:p w:rsidR="00000000" w:rsidDel="00000000" w:rsidP="00000000" w:rsidRDefault="00000000" w:rsidRPr="00000000" w14:paraId="0000004D">
      <w:pPr>
        <w:numPr>
          <w:ilvl w:val="0"/>
          <w:numId w:val="10"/>
        </w:numPr>
        <w:spacing w:after="0" w:afterAutospacing="0" w:before="0" w:beforeAutospacing="0" w:lineRule="auto"/>
        <w:ind w:left="1440" w:hanging="360"/>
        <w:jc w:val="both"/>
        <w:rPr>
          <w:rFonts w:ascii="Young Serif" w:cs="Young Serif" w:eastAsia="Young Serif" w:hAnsi="Young Serif"/>
          <w:u w:val="none"/>
        </w:rPr>
      </w:pPr>
      <w:r w:rsidDel="00000000" w:rsidR="00000000" w:rsidRPr="00000000">
        <w:rPr>
          <w:rFonts w:ascii="Young Serif" w:cs="Young Serif" w:eastAsia="Young Serif" w:hAnsi="Young Serif"/>
          <w:u w:val="single"/>
          <w:rtl w:val="0"/>
        </w:rPr>
        <w:t xml:space="preserve">Men’s physique</w:t>
      </w:r>
    </w:p>
    <w:p w:rsidR="00000000" w:rsidDel="00000000" w:rsidP="00000000" w:rsidRDefault="00000000" w:rsidRPr="00000000" w14:paraId="0000004E">
      <w:pPr>
        <w:numPr>
          <w:ilvl w:val="0"/>
          <w:numId w:val="10"/>
        </w:numPr>
        <w:spacing w:after="0" w:afterAutospacing="0" w:before="0" w:beforeAutospacing="0" w:lineRule="auto"/>
        <w:ind w:left="1440" w:hanging="360"/>
        <w:jc w:val="both"/>
        <w:rPr>
          <w:rFonts w:ascii="Young Serif" w:cs="Young Serif" w:eastAsia="Young Serif" w:hAnsi="Young Serif"/>
          <w:u w:val="none"/>
        </w:rPr>
      </w:pPr>
      <w:r w:rsidDel="00000000" w:rsidR="00000000" w:rsidRPr="00000000">
        <w:rPr>
          <w:rFonts w:ascii="Young Serif" w:cs="Young Serif" w:eastAsia="Young Serif" w:hAnsi="Young Serif"/>
          <w:u w:val="single"/>
          <w:rtl w:val="0"/>
        </w:rPr>
        <w:t xml:space="preserve">Beach physique</w:t>
      </w:r>
    </w:p>
    <w:p w:rsidR="00000000" w:rsidDel="00000000" w:rsidP="00000000" w:rsidRDefault="00000000" w:rsidRPr="00000000" w14:paraId="0000004F">
      <w:pPr>
        <w:numPr>
          <w:ilvl w:val="0"/>
          <w:numId w:val="10"/>
        </w:numPr>
        <w:spacing w:after="0" w:afterAutospacing="0" w:before="0" w:beforeAutospacing="0" w:lineRule="auto"/>
        <w:ind w:left="1440" w:hanging="360"/>
        <w:jc w:val="both"/>
        <w:rPr>
          <w:rFonts w:ascii="Young Serif" w:cs="Young Serif" w:eastAsia="Young Serif" w:hAnsi="Young Serif"/>
          <w:u w:val="none"/>
        </w:rPr>
      </w:pPr>
      <w:r w:rsidDel="00000000" w:rsidR="00000000" w:rsidRPr="00000000">
        <w:rPr>
          <w:rFonts w:ascii="Young Serif" w:cs="Young Serif" w:eastAsia="Young Serif" w:hAnsi="Young Serif"/>
          <w:u w:val="single"/>
          <w:rtl w:val="0"/>
        </w:rPr>
        <w:t xml:space="preserve">Atletic physique</w:t>
      </w:r>
    </w:p>
    <w:p w:rsidR="00000000" w:rsidDel="00000000" w:rsidP="00000000" w:rsidRDefault="00000000" w:rsidRPr="00000000" w14:paraId="00000050">
      <w:pPr>
        <w:numPr>
          <w:ilvl w:val="0"/>
          <w:numId w:val="6"/>
        </w:numPr>
        <w:spacing w:after="12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conferma la sua scelta.</w:t>
      </w:r>
    </w:p>
    <w:p w:rsidR="00000000" w:rsidDel="00000000" w:rsidP="00000000" w:rsidRDefault="00000000" w:rsidRPr="00000000" w14:paraId="0000005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color w:val="3b77dd"/>
          <w:sz w:val="24"/>
          <w:szCs w:val="24"/>
          <w:rtl w:val="0"/>
        </w:rPr>
        <w:t xml:space="preserve">RF 4</w:t>
      </w:r>
      <w:r w:rsidDel="00000000" w:rsidR="00000000" w:rsidRPr="00000000">
        <w:rPr>
          <w:rtl w:val="0"/>
        </w:rPr>
      </w:r>
    </w:p>
    <w:p w:rsidR="00000000" w:rsidDel="00000000" w:rsidP="00000000" w:rsidRDefault="00000000" w:rsidRPr="00000000" w14:paraId="00000052">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5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effettua la registrazione al sistema con l’inserimento dei propri dati e delle proprie credenziali.</w:t>
      </w:r>
    </w:p>
    <w:p w:rsidR="00000000" w:rsidDel="00000000" w:rsidP="00000000" w:rsidRDefault="00000000" w:rsidRPr="00000000" w14:paraId="00000054">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55">
      <w:pPr>
        <w:numPr>
          <w:ilvl w:val="0"/>
          <w:numId w:val="8"/>
        </w:numPr>
        <w:spacing w:after="0" w:afterAutospacing="0" w:before="40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inserisce i suoi dati nel form e accetta il consenso privacy</w:t>
      </w:r>
    </w:p>
    <w:p w:rsidR="00000000" w:rsidDel="00000000" w:rsidP="00000000" w:rsidRDefault="00000000" w:rsidRPr="00000000" w14:paraId="00000056">
      <w:pPr>
        <w:numPr>
          <w:ilvl w:val="0"/>
          <w:numId w:val="8"/>
        </w:numPr>
        <w:spacing w:after="0" w:afterAutospacing="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sistema Verifica che i dati siano stati inseriti nella maniera corretta e in caso positivo vengono inseriti nel database</w:t>
      </w:r>
    </w:p>
    <w:p w:rsidR="00000000" w:rsidDel="00000000" w:rsidP="00000000" w:rsidRDefault="00000000" w:rsidRPr="00000000" w14:paraId="00000057">
      <w:pPr>
        <w:numPr>
          <w:ilvl w:val="0"/>
          <w:numId w:val="8"/>
        </w:numPr>
        <w:spacing w:after="12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Viene inviata una mail all’utente per confermare la registrazione</w:t>
      </w:r>
    </w:p>
    <w:p w:rsidR="00000000" w:rsidDel="00000000" w:rsidP="00000000" w:rsidRDefault="00000000" w:rsidRPr="00000000" w14:paraId="0000005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color w:val="3b77dd"/>
          <w:sz w:val="24"/>
          <w:szCs w:val="24"/>
          <w:rtl w:val="0"/>
        </w:rPr>
        <w:t xml:space="preserve">RF 5</w:t>
      </w:r>
      <w:r w:rsidDel="00000000" w:rsidR="00000000" w:rsidRPr="00000000">
        <w:rPr>
          <w:rtl w:val="0"/>
        </w:rPr>
      </w:r>
    </w:p>
    <w:p w:rsidR="00000000" w:rsidDel="00000000" w:rsidP="00000000" w:rsidRDefault="00000000" w:rsidRPr="00000000" w14:paraId="00000059">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5722459" cy="768043"/>
            <wp:effectExtent b="0" l="0" r="0" t="0"/>
            <wp:docPr id="2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22459" cy="76804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before="400" w:lineRule="auto"/>
        <w:ind w:left="0" w:firstLine="0"/>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5B">
      <w:pPr>
        <w:numPr>
          <w:ilvl w:val="0"/>
          <w:numId w:val="22"/>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inserisce i suoi dati di autenticazione (email e password) all’interno del form</w:t>
      </w:r>
    </w:p>
    <w:p w:rsidR="00000000" w:rsidDel="00000000" w:rsidP="00000000" w:rsidRDefault="00000000" w:rsidRPr="00000000" w14:paraId="0000005C">
      <w:pPr>
        <w:numPr>
          <w:ilvl w:val="0"/>
          <w:numId w:val="22"/>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preme il pulsante di conferma</w:t>
      </w:r>
    </w:p>
    <w:p w:rsidR="00000000" w:rsidDel="00000000" w:rsidP="00000000" w:rsidRDefault="00000000" w:rsidRPr="00000000" w14:paraId="0000005D">
      <w:pPr>
        <w:numPr>
          <w:ilvl w:val="0"/>
          <w:numId w:val="22"/>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Il sistema controlla che siano corrette e fornisce all’utente un token</w:t>
      </w:r>
    </w:p>
    <w:p w:rsidR="00000000" w:rsidDel="00000000" w:rsidP="00000000" w:rsidRDefault="00000000" w:rsidRPr="00000000" w14:paraId="0000005E">
      <w:pPr>
        <w:spacing w:after="120" w:before="400" w:lineRule="auto"/>
        <w:ind w:left="0" w:firstLine="0"/>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Exceptions:</w:t>
      </w:r>
    </w:p>
    <w:p w:rsidR="00000000" w:rsidDel="00000000" w:rsidP="00000000" w:rsidRDefault="00000000" w:rsidRPr="00000000" w14:paraId="0000005F">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Se le credenziali sono sbagliate, il sistema non ti farà accedere e ti chiederà di inserirle correttamente</w:t>
      </w:r>
    </w:p>
    <w:p w:rsidR="00000000" w:rsidDel="00000000" w:rsidP="00000000" w:rsidRDefault="00000000" w:rsidRPr="00000000" w14:paraId="00000060">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2]</w:t>
        <w:br w:type="textWrapping"/>
      </w:r>
      <w:r w:rsidDel="00000000" w:rsidR="00000000" w:rsidRPr="00000000">
        <w:rPr>
          <w:rFonts w:ascii="Young Serif" w:cs="Young Serif" w:eastAsia="Young Serif" w:hAnsi="Young Serif"/>
          <w:rtl w:val="0"/>
        </w:rPr>
        <w:t xml:space="preserve">Se l’utente ha fatto 3 tentativi per accedere, ma nessuno di questi è andato a buon fine, l’app bloccherà gli accessi per evitare attacchi brute force.</w:t>
      </w:r>
    </w:p>
    <w:p w:rsidR="00000000" w:rsidDel="00000000" w:rsidP="00000000" w:rsidRDefault="00000000" w:rsidRPr="00000000" w14:paraId="0000006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3]</w:t>
        <w:br w:type="textWrapping"/>
      </w:r>
      <w:r w:rsidDel="00000000" w:rsidR="00000000" w:rsidRPr="00000000">
        <w:rPr>
          <w:rFonts w:ascii="Young Serif" w:cs="Young Serif" w:eastAsia="Young Serif" w:hAnsi="Young Serif"/>
          <w:rtl w:val="0"/>
        </w:rPr>
        <w:t xml:space="preserve">Se l’utente possiede già un token valido viene indirizzato direttamente alla schermata home. </w:t>
      </w:r>
    </w:p>
    <w:p w:rsidR="00000000" w:rsidDel="00000000" w:rsidP="00000000" w:rsidRDefault="00000000" w:rsidRPr="00000000" w14:paraId="00000062">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5938838" cy="3314951"/>
            <wp:effectExtent b="0" l="0" r="0" t="0"/>
            <wp:docPr id="3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38838" cy="331495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color w:val="3b77dd"/>
          <w:sz w:val="24"/>
          <w:szCs w:val="24"/>
          <w:rtl w:val="0"/>
        </w:rPr>
        <w:t xml:space="preserve">RF 6</w:t>
      </w:r>
      <w:r w:rsidDel="00000000" w:rsidR="00000000" w:rsidRPr="00000000">
        <w:rPr>
          <w:rtl w:val="0"/>
        </w:rPr>
      </w:r>
    </w:p>
    <w:p w:rsidR="00000000" w:rsidDel="00000000" w:rsidP="00000000" w:rsidRDefault="00000000" w:rsidRPr="00000000" w14:paraId="00000064">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6253163" cy="834341"/>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253163" cy="83434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20" w:before="400" w:lineRule="auto"/>
        <w:ind w:left="0" w:firstLine="0"/>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66">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effettua la disconnessione dal proprio account.</w:t>
      </w:r>
    </w:p>
    <w:p w:rsidR="00000000" w:rsidDel="00000000" w:rsidP="00000000" w:rsidRDefault="00000000" w:rsidRPr="00000000" w14:paraId="00000067">
      <w:pPr>
        <w:spacing w:after="120" w:before="400" w:lineRule="auto"/>
        <w:ind w:left="0" w:firstLine="0"/>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68">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w:t>
      </w:r>
    </w:p>
    <w:p w:rsidR="00000000" w:rsidDel="00000000" w:rsidP="00000000" w:rsidRDefault="00000000" w:rsidRPr="00000000" w14:paraId="00000069">
      <w:pPr>
        <w:numPr>
          <w:ilvl w:val="0"/>
          <w:numId w:val="25"/>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Preme il pulsante di logout,</w:t>
      </w:r>
    </w:p>
    <w:p w:rsidR="00000000" w:rsidDel="00000000" w:rsidP="00000000" w:rsidRDefault="00000000" w:rsidRPr="00000000" w14:paraId="0000006A">
      <w:pPr>
        <w:numPr>
          <w:ilvl w:val="0"/>
          <w:numId w:val="25"/>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Conferma il logout,</w:t>
      </w:r>
    </w:p>
    <w:p w:rsidR="00000000" w:rsidDel="00000000" w:rsidP="00000000" w:rsidRDefault="00000000" w:rsidRPr="00000000" w14:paraId="0000006B">
      <w:pPr>
        <w:numPr>
          <w:ilvl w:val="0"/>
          <w:numId w:val="25"/>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Il sistema disconnette.</w:t>
      </w:r>
    </w:p>
    <w:p w:rsidR="00000000" w:rsidDel="00000000" w:rsidP="00000000" w:rsidRDefault="00000000" w:rsidRPr="00000000" w14:paraId="0000006C">
      <w:pPr>
        <w:spacing w:after="120" w:before="400" w:lineRule="auto"/>
        <w:ind w:left="0" w:firstLine="0"/>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6D">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L’utente non conferma di volersi disconnettere, in questo caso rimarrà connesso all’interno del suo account</w:t>
      </w:r>
    </w:p>
    <w:p w:rsidR="00000000" w:rsidDel="00000000" w:rsidP="00000000" w:rsidRDefault="00000000" w:rsidRPr="00000000" w14:paraId="0000006E">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7</w:t>
      </w:r>
    </w:p>
    <w:p w:rsidR="00000000" w:rsidDel="00000000" w:rsidP="00000000" w:rsidRDefault="00000000" w:rsidRPr="00000000" w14:paraId="0000006F">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6362700" cy="567653"/>
            <wp:effectExtent b="0" l="0" r="0" t="0"/>
            <wp:docPr id="2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362700" cy="56765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7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elimina l’account.</w:t>
      </w:r>
    </w:p>
    <w:p w:rsidR="00000000" w:rsidDel="00000000" w:rsidP="00000000" w:rsidRDefault="00000000" w:rsidRPr="00000000" w14:paraId="00000072">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073">
      <w:pPr>
        <w:numPr>
          <w:ilvl w:val="0"/>
          <w:numId w:val="13"/>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preme il pulsante di eliminazione account,</w:t>
      </w:r>
    </w:p>
    <w:p w:rsidR="00000000" w:rsidDel="00000000" w:rsidP="00000000" w:rsidRDefault="00000000" w:rsidRPr="00000000" w14:paraId="00000074">
      <w:pPr>
        <w:numPr>
          <w:ilvl w:val="0"/>
          <w:numId w:val="13"/>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conferma che vuole eliminare l’account</w:t>
      </w:r>
    </w:p>
    <w:p w:rsidR="00000000" w:rsidDel="00000000" w:rsidP="00000000" w:rsidRDefault="00000000" w:rsidRPr="00000000" w14:paraId="00000075">
      <w:pPr>
        <w:numPr>
          <w:ilvl w:val="0"/>
          <w:numId w:val="13"/>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Il sistema ti redirecta alla schermata iniziale dell’app</w:t>
      </w:r>
    </w:p>
    <w:p w:rsidR="00000000" w:rsidDel="00000000" w:rsidP="00000000" w:rsidRDefault="00000000" w:rsidRPr="00000000" w14:paraId="00000076">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77">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L’utente non conferma di voler eliminare l’account, in questo caso rimarrà connesso all’interno del suo account </w:t>
      </w:r>
    </w:p>
    <w:p w:rsidR="00000000" w:rsidDel="00000000" w:rsidP="00000000" w:rsidRDefault="00000000" w:rsidRPr="00000000" w14:paraId="00000078">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8</w:t>
      </w:r>
    </w:p>
    <w:p w:rsidR="00000000" w:rsidDel="00000000" w:rsidP="00000000" w:rsidRDefault="00000000" w:rsidRPr="00000000" w14:paraId="00000079">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43600" cy="67310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07B">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richiede il cambio della password.</w:t>
      </w:r>
    </w:p>
    <w:p w:rsidR="00000000" w:rsidDel="00000000" w:rsidP="00000000" w:rsidRDefault="00000000" w:rsidRPr="00000000" w14:paraId="0000007C">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7D">
      <w:pPr>
        <w:numPr>
          <w:ilvl w:val="0"/>
          <w:numId w:val="11"/>
        </w:numPr>
        <w:spacing w:after="0" w:afterAutospacing="0" w:before="40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si reca nella sezione cambio password</w:t>
      </w:r>
    </w:p>
    <w:p w:rsidR="00000000" w:rsidDel="00000000" w:rsidP="00000000" w:rsidRDefault="00000000" w:rsidRPr="00000000" w14:paraId="0000007E">
      <w:pPr>
        <w:numPr>
          <w:ilvl w:val="0"/>
          <w:numId w:val="11"/>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inserisce la vecchia password e due volte la nuova password (deve essere necessariamente diversa dalla precedente)</w:t>
      </w:r>
    </w:p>
    <w:p w:rsidR="00000000" w:rsidDel="00000000" w:rsidP="00000000" w:rsidRDefault="00000000" w:rsidRPr="00000000" w14:paraId="0000007F">
      <w:pPr>
        <w:numPr>
          <w:ilvl w:val="0"/>
          <w:numId w:val="11"/>
        </w:numPr>
        <w:spacing w:after="12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clicca sulla conferma del cambio password.</w:t>
      </w:r>
    </w:p>
    <w:p w:rsidR="00000000" w:rsidDel="00000000" w:rsidP="00000000" w:rsidRDefault="00000000" w:rsidRPr="00000000" w14:paraId="00000080">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8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La vecchia password inserita dall’utente è sbagliata e verrà chiesto all’utente di reinserirla</w:t>
      </w:r>
    </w:p>
    <w:p w:rsidR="00000000" w:rsidDel="00000000" w:rsidP="00000000" w:rsidRDefault="00000000" w:rsidRPr="00000000" w14:paraId="00000082">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2]</w:t>
        <w:br w:type="textWrapping"/>
      </w:r>
      <w:r w:rsidDel="00000000" w:rsidR="00000000" w:rsidRPr="00000000">
        <w:rPr>
          <w:rFonts w:ascii="Young Serif" w:cs="Young Serif" w:eastAsia="Young Serif" w:hAnsi="Young Serif"/>
          <w:rtl w:val="0"/>
        </w:rPr>
        <w:t xml:space="preserve">Le due nuove password inserite sono diverse e  gli verrà chiesto di reinserirle</w:t>
      </w:r>
    </w:p>
    <w:p w:rsidR="00000000" w:rsidDel="00000000" w:rsidP="00000000" w:rsidRDefault="00000000" w:rsidRPr="00000000" w14:paraId="0000008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3]</w:t>
        <w:br w:type="textWrapping"/>
      </w:r>
      <w:r w:rsidDel="00000000" w:rsidR="00000000" w:rsidRPr="00000000">
        <w:rPr>
          <w:rFonts w:ascii="Young Serif" w:cs="Young Serif" w:eastAsia="Young Serif" w:hAnsi="Young Serif"/>
          <w:rtl w:val="0"/>
        </w:rPr>
        <w:t xml:space="preserve">Le due nuove password inserite non soddisfano i requisiti di sicurezza imposti dal sistema</w:t>
      </w:r>
    </w:p>
    <w:p w:rsidR="00000000" w:rsidDel="00000000" w:rsidP="00000000" w:rsidRDefault="00000000" w:rsidRPr="00000000" w14:paraId="00000084">
      <w:pPr>
        <w:spacing w:after="120" w:before="40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085">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43600" cy="7620000"/>
            <wp:effectExtent b="0" l="0" r="0" t="0"/>
            <wp:docPr id="2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9</w:t>
      </w:r>
    </w:p>
    <w:p w:rsidR="00000000" w:rsidDel="00000000" w:rsidP="00000000" w:rsidRDefault="00000000" w:rsidRPr="00000000" w14:paraId="00000087">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6462681" cy="640588"/>
            <wp:effectExtent b="0" l="0" r="0" t="0"/>
            <wp:docPr id="33"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6462681" cy="6405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08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richiede il recupero della password.</w:t>
      </w:r>
    </w:p>
    <w:p w:rsidR="00000000" w:rsidDel="00000000" w:rsidP="00000000" w:rsidRDefault="00000000" w:rsidRPr="00000000" w14:paraId="0000008A">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8B">
      <w:pPr>
        <w:numPr>
          <w:ilvl w:val="0"/>
          <w:numId w:val="1"/>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richiede il recupero della password</w:t>
      </w:r>
    </w:p>
    <w:p w:rsidR="00000000" w:rsidDel="00000000" w:rsidP="00000000" w:rsidRDefault="00000000" w:rsidRPr="00000000" w14:paraId="0000008C">
      <w:pPr>
        <w:numPr>
          <w:ilvl w:val="0"/>
          <w:numId w:val="1"/>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inserisce la mail col quale si è registrato</w:t>
      </w:r>
    </w:p>
    <w:p w:rsidR="00000000" w:rsidDel="00000000" w:rsidP="00000000" w:rsidRDefault="00000000" w:rsidRPr="00000000" w14:paraId="0000008D">
      <w:pPr>
        <w:numPr>
          <w:ilvl w:val="0"/>
          <w:numId w:val="1"/>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Il sistema manda all’utente una mail con un link per il reset della password</w:t>
      </w:r>
    </w:p>
    <w:p w:rsidR="00000000" w:rsidDel="00000000" w:rsidP="00000000" w:rsidRDefault="00000000" w:rsidRPr="00000000" w14:paraId="0000008E">
      <w:pPr>
        <w:numPr>
          <w:ilvl w:val="0"/>
          <w:numId w:val="1"/>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clicca sul link ricevuto tramite mail</w:t>
      </w:r>
    </w:p>
    <w:p w:rsidR="00000000" w:rsidDel="00000000" w:rsidP="00000000" w:rsidRDefault="00000000" w:rsidRPr="00000000" w14:paraId="0000008F">
      <w:pPr>
        <w:numPr>
          <w:ilvl w:val="0"/>
          <w:numId w:val="1"/>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sceglie la password (deve essere necessariamente diversa dalla precedente)</w:t>
      </w:r>
    </w:p>
    <w:p w:rsidR="00000000" w:rsidDel="00000000" w:rsidP="00000000" w:rsidRDefault="00000000" w:rsidRPr="00000000" w14:paraId="00000090">
      <w:pPr>
        <w:numPr>
          <w:ilvl w:val="0"/>
          <w:numId w:val="1"/>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clicca sulla conferma del cambio password e gli viene inviata la notifica di successo. </w:t>
      </w:r>
    </w:p>
    <w:p w:rsidR="00000000" w:rsidDel="00000000" w:rsidP="00000000" w:rsidRDefault="00000000" w:rsidRPr="00000000" w14:paraId="00000091">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92">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L’utente non riceve il link, in quel caso potrà richiedere di inviarlo di nuovo dopo 60 secondi</w:t>
      </w:r>
    </w:p>
    <w:p w:rsidR="00000000" w:rsidDel="00000000" w:rsidP="00000000" w:rsidRDefault="00000000" w:rsidRPr="00000000" w14:paraId="0000009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2]</w:t>
        <w:br w:type="textWrapping"/>
      </w:r>
      <w:r w:rsidDel="00000000" w:rsidR="00000000" w:rsidRPr="00000000">
        <w:rPr>
          <w:rFonts w:ascii="Young Serif" w:cs="Young Serif" w:eastAsia="Young Serif" w:hAnsi="Young Serif"/>
          <w:rtl w:val="0"/>
        </w:rPr>
        <w:t xml:space="preserve">La password scelta dall’utente non rispetta i criteri, in quel caso sarà richiesto all’utente di inserirla nuovamente.</w:t>
      </w:r>
    </w:p>
    <w:p w:rsidR="00000000" w:rsidDel="00000000" w:rsidP="00000000" w:rsidRDefault="00000000" w:rsidRPr="00000000" w14:paraId="00000094">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5943600" cy="579120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10</w:t>
      </w:r>
    </w:p>
    <w:p w:rsidR="00000000" w:rsidDel="00000000" w:rsidP="00000000" w:rsidRDefault="00000000" w:rsidRPr="00000000" w14:paraId="00000096">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6186488" cy="1211786"/>
            <wp:effectExtent b="0" l="0" r="0" t="0"/>
            <wp:docPr id="1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186488" cy="121178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09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deve verificare la sua mail quando effettua la registrazione.</w:t>
      </w:r>
    </w:p>
    <w:p w:rsidR="00000000" w:rsidDel="00000000" w:rsidP="00000000" w:rsidRDefault="00000000" w:rsidRPr="00000000" w14:paraId="00000099">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9A">
      <w:pPr>
        <w:numPr>
          <w:ilvl w:val="0"/>
          <w:numId w:val="9"/>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deve verificare la sua mail,</w:t>
      </w:r>
    </w:p>
    <w:p w:rsidR="00000000" w:rsidDel="00000000" w:rsidP="00000000" w:rsidRDefault="00000000" w:rsidRPr="00000000" w14:paraId="0000009B">
      <w:pPr>
        <w:numPr>
          <w:ilvl w:val="0"/>
          <w:numId w:val="9"/>
        </w:numPr>
        <w:spacing w:after="0" w:afterAutospacing="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sistema manda all’utente una mail con un link per verificare la mail,</w:t>
      </w:r>
    </w:p>
    <w:p w:rsidR="00000000" w:rsidDel="00000000" w:rsidP="00000000" w:rsidRDefault="00000000" w:rsidRPr="00000000" w14:paraId="0000009C">
      <w:pPr>
        <w:numPr>
          <w:ilvl w:val="0"/>
          <w:numId w:val="9"/>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clicca sul link ricevuto tramite mail confermando la verifica della mail.</w:t>
      </w:r>
    </w:p>
    <w:p w:rsidR="00000000" w:rsidDel="00000000" w:rsidP="00000000" w:rsidRDefault="00000000" w:rsidRPr="00000000" w14:paraId="0000009D">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9E">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L’utente non riceve il link, in quel caso potrà richiedere di inviarlo di nuovo dopo 60 secondi</w:t>
      </w:r>
    </w:p>
    <w:p w:rsidR="00000000" w:rsidDel="00000000" w:rsidP="00000000" w:rsidRDefault="00000000" w:rsidRPr="00000000" w14:paraId="0000009F">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11</w:t>
      </w:r>
    </w:p>
    <w:p w:rsidR="00000000" w:rsidDel="00000000" w:rsidP="00000000" w:rsidRDefault="00000000" w:rsidRPr="00000000" w14:paraId="000000A0">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Pr>
        <w:drawing>
          <wp:inline distB="114300" distT="114300" distL="114300" distR="114300">
            <wp:extent cx="2700338" cy="2084759"/>
            <wp:effectExtent b="0" l="0" r="0" t="0"/>
            <wp:docPr id="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700338" cy="208475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A2">
      <w:pPr>
        <w:spacing w:after="120" w:before="400" w:lineRule="auto"/>
        <w:jc w:val="both"/>
        <w:rPr>
          <w:rFonts w:ascii="Young Serif" w:cs="Young Serif" w:eastAsia="Young Serif" w:hAnsi="Young Serif"/>
          <w:sz w:val="24"/>
          <w:szCs w:val="24"/>
        </w:rPr>
      </w:pPr>
      <w:r w:rsidDel="00000000" w:rsidR="00000000" w:rsidRPr="00000000">
        <w:rPr>
          <w:rFonts w:ascii="Young Serif" w:cs="Young Serif" w:eastAsia="Young Serif" w:hAnsi="Young Serif"/>
          <w:sz w:val="24"/>
          <w:szCs w:val="24"/>
          <w:rtl w:val="0"/>
        </w:rPr>
        <w:t xml:space="preserve">Le tipologie di utenti possono utilizzare l'applicazione sono due: utente base e utente premium</w:t>
      </w:r>
    </w:p>
    <w:p w:rsidR="00000000" w:rsidDel="00000000" w:rsidP="00000000" w:rsidRDefault="00000000" w:rsidRPr="00000000" w14:paraId="000000A3">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A4">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base ha accesso ad una serie di funzionalità possibili:</w:t>
      </w:r>
    </w:p>
    <w:p w:rsidR="00000000" w:rsidDel="00000000" w:rsidP="00000000" w:rsidRDefault="00000000" w:rsidRPr="00000000" w14:paraId="000000A5">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Anamnesi iniziale con l’applicazione (Vedi RF 2 e 3),</w:t>
      </w:r>
    </w:p>
    <w:p w:rsidR="00000000" w:rsidDel="00000000" w:rsidP="00000000" w:rsidRDefault="00000000" w:rsidRPr="00000000" w14:paraId="000000A6">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Workout personalizzato (Vedi RF 17),</w:t>
      </w:r>
    </w:p>
    <w:p w:rsidR="00000000" w:rsidDel="00000000" w:rsidP="00000000" w:rsidRDefault="00000000" w:rsidRPr="00000000" w14:paraId="000000A7">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Modalità giorno/notte (Vedi RF 15),</w:t>
      </w:r>
    </w:p>
    <w:p w:rsidR="00000000" w:rsidDel="00000000" w:rsidP="00000000" w:rsidRDefault="00000000" w:rsidRPr="00000000" w14:paraId="000000A8">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Aiuto allenamento e Timer Esercizi (Vedi RF 18 e 19),</w:t>
      </w:r>
    </w:p>
    <w:p w:rsidR="00000000" w:rsidDel="00000000" w:rsidP="00000000" w:rsidRDefault="00000000" w:rsidRPr="00000000" w14:paraId="000000A9">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Grafici per monitorare progressi (Vedi RF 12),</w:t>
      </w:r>
    </w:p>
    <w:p w:rsidR="00000000" w:rsidDel="00000000" w:rsidP="00000000" w:rsidRDefault="00000000" w:rsidRPr="00000000" w14:paraId="000000AA">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Foto Post-Workout (Vedi RF 30),</w:t>
      </w:r>
    </w:p>
    <w:p w:rsidR="00000000" w:rsidDel="00000000" w:rsidP="00000000" w:rsidRDefault="00000000" w:rsidRPr="00000000" w14:paraId="000000AB">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Badge di riconoscimento (Vedi RF 26 e 27),</w:t>
      </w:r>
    </w:p>
    <w:p w:rsidR="00000000" w:rsidDel="00000000" w:rsidP="00000000" w:rsidRDefault="00000000" w:rsidRPr="00000000" w14:paraId="000000AC">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Personalizzazione delle notifiche (Vedi RF 25),</w:t>
      </w:r>
    </w:p>
    <w:p w:rsidR="00000000" w:rsidDel="00000000" w:rsidP="00000000" w:rsidRDefault="00000000" w:rsidRPr="00000000" w14:paraId="000000AD">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Calendario (Vedi RF 29),</w:t>
      </w:r>
    </w:p>
    <w:p w:rsidR="00000000" w:rsidDel="00000000" w:rsidP="00000000" w:rsidRDefault="00000000" w:rsidRPr="00000000" w14:paraId="000000AE">
      <w:pPr>
        <w:numPr>
          <w:ilvl w:val="0"/>
          <w:numId w:val="29"/>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Contapassi  (Vedi RF 31).</w:t>
      </w:r>
    </w:p>
    <w:p w:rsidR="00000000" w:rsidDel="00000000" w:rsidP="00000000" w:rsidRDefault="00000000" w:rsidRPr="00000000" w14:paraId="000000AF">
      <w:pPr>
        <w:spacing w:line="276"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premium oltre alle funzionalità dell’utente base ha anche accesso alla seguenti funzionalità extra:</w:t>
      </w:r>
    </w:p>
    <w:p w:rsidR="00000000" w:rsidDel="00000000" w:rsidP="00000000" w:rsidRDefault="00000000" w:rsidRPr="00000000" w14:paraId="000000B0">
      <w:pPr>
        <w:numPr>
          <w:ilvl w:val="0"/>
          <w:numId w:val="27"/>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Tema applicazione (Vedi RF 16),</w:t>
      </w:r>
    </w:p>
    <w:p w:rsidR="00000000" w:rsidDel="00000000" w:rsidP="00000000" w:rsidRDefault="00000000" w:rsidRPr="00000000" w14:paraId="000000B1">
      <w:pPr>
        <w:numPr>
          <w:ilvl w:val="0"/>
          <w:numId w:val="27"/>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Dieta personalizzata (Vedi RF 20)</w:t>
      </w:r>
    </w:p>
    <w:p w:rsidR="00000000" w:rsidDel="00000000" w:rsidP="00000000" w:rsidRDefault="00000000" w:rsidRPr="00000000" w14:paraId="000000B2">
      <w:pPr>
        <w:numPr>
          <w:ilvl w:val="0"/>
          <w:numId w:val="27"/>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Aiuto cucina (Vedi RF 21)</w:t>
      </w:r>
    </w:p>
    <w:p w:rsidR="00000000" w:rsidDel="00000000" w:rsidP="00000000" w:rsidRDefault="00000000" w:rsidRPr="00000000" w14:paraId="000000B3">
      <w:pPr>
        <w:numPr>
          <w:ilvl w:val="0"/>
          <w:numId w:val="27"/>
        </w:numPr>
        <w:spacing w:line="276"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Conteggio calorie (Vedi RF 22)</w:t>
      </w:r>
    </w:p>
    <w:p w:rsidR="00000000" w:rsidDel="00000000" w:rsidP="00000000" w:rsidRDefault="00000000" w:rsidRPr="00000000" w14:paraId="000000B4">
      <w:pPr>
        <w:spacing w:line="276" w:lineRule="auto"/>
        <w:ind w:left="0" w:firstLine="0"/>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0B5">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color w:val="3b77dd"/>
          <w:sz w:val="24"/>
          <w:szCs w:val="24"/>
          <w:rtl w:val="0"/>
        </w:rPr>
        <w:t xml:space="preserve">RF 12</w:t>
      </w:r>
      <w:r w:rsidDel="00000000" w:rsidR="00000000" w:rsidRPr="00000000">
        <w:rPr>
          <w:rtl w:val="0"/>
        </w:rPr>
      </w:r>
    </w:p>
    <w:p w:rsidR="00000000" w:rsidDel="00000000" w:rsidP="00000000" w:rsidRDefault="00000000" w:rsidRPr="00000000" w14:paraId="000000B6">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5586413" cy="973947"/>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586413" cy="97394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B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dopo aver visto comparire all’interno della propria applicazione la schermata home sarà in grado di visualizzare anche i grafici per il monitoraggio dei progressi personali</w:t>
      </w:r>
    </w:p>
    <w:p w:rsidR="00000000" w:rsidDel="00000000" w:rsidP="00000000" w:rsidRDefault="00000000" w:rsidRPr="00000000" w14:paraId="000000B9">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BA">
      <w:pPr>
        <w:numPr>
          <w:ilvl w:val="0"/>
          <w:numId w:val="7"/>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visualizza la schermata Home (vedi RF 13)</w:t>
      </w:r>
    </w:p>
    <w:p w:rsidR="00000000" w:rsidDel="00000000" w:rsidP="00000000" w:rsidRDefault="00000000" w:rsidRPr="00000000" w14:paraId="000000BB">
      <w:pPr>
        <w:numPr>
          <w:ilvl w:val="0"/>
          <w:numId w:val="7"/>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L’applicazione fa comparire all’utente tre grafici per il monitoraggio degli obiettivi, in particolare: percentuale di allenamenti, perdita di peso, variazioni nelle misure inserite precedentemente dall’utente</w:t>
      </w:r>
    </w:p>
    <w:p w:rsidR="00000000" w:rsidDel="00000000" w:rsidP="00000000" w:rsidRDefault="00000000" w:rsidRPr="00000000" w14:paraId="000000BC">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13</w:t>
      </w:r>
    </w:p>
    <w:p w:rsidR="00000000" w:rsidDel="00000000" w:rsidP="00000000" w:rsidRDefault="00000000" w:rsidRPr="00000000" w14:paraId="000000BD">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2868930" cy="988727"/>
            <wp:effectExtent b="0" l="0" r="0" t="0"/>
            <wp:docPr id="24"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868930" cy="98872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BF">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rtl w:val="0"/>
        </w:rPr>
        <w:t xml:space="preserve">L’utente dopo essersi autenticato correttamente vedrà comparire all’interno della propria applicazione la schermata home</w:t>
      </w:r>
      <w:r w:rsidDel="00000000" w:rsidR="00000000" w:rsidRPr="00000000">
        <w:rPr>
          <w:rtl w:val="0"/>
        </w:rPr>
      </w:r>
    </w:p>
    <w:p w:rsidR="00000000" w:rsidDel="00000000" w:rsidP="00000000" w:rsidRDefault="00000000" w:rsidRPr="00000000" w14:paraId="000000C0">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14</w:t>
      </w:r>
    </w:p>
    <w:p w:rsidR="00000000" w:rsidDel="00000000" w:rsidP="00000000" w:rsidRDefault="00000000" w:rsidRPr="00000000" w14:paraId="000000C1">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6097941" cy="786181"/>
            <wp:effectExtent b="0" l="0" r="0" t="0"/>
            <wp:docPr id="2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097941" cy="78618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C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dopo aver visto comparire all’interno della propria applicazione la schermata home sarà in grado di visualizzare anche la barra laterale e di conseguenza di cambiare schermata in base alle sezioni selezionate</w:t>
      </w:r>
    </w:p>
    <w:p w:rsidR="00000000" w:rsidDel="00000000" w:rsidP="00000000" w:rsidRDefault="00000000" w:rsidRPr="00000000" w14:paraId="000000C4">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C5">
      <w:pPr>
        <w:numPr>
          <w:ilvl w:val="0"/>
          <w:numId w:val="18"/>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visualizza la schermata Home (vedi RF 13)</w:t>
      </w:r>
    </w:p>
    <w:p w:rsidR="00000000" w:rsidDel="00000000" w:rsidP="00000000" w:rsidRDefault="00000000" w:rsidRPr="00000000" w14:paraId="000000C6">
      <w:pPr>
        <w:numPr>
          <w:ilvl w:val="0"/>
          <w:numId w:val="18"/>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L’applicazione fa comparire all’utente la barra laterale che contiene quattro sezioni: profilo utente, theme switcher, scheda di allenamento, dieta (solo se si è utenti premium) </w:t>
      </w:r>
    </w:p>
    <w:p w:rsidR="00000000" w:rsidDel="00000000" w:rsidP="00000000" w:rsidRDefault="00000000" w:rsidRPr="00000000" w14:paraId="000000C7">
      <w:pPr>
        <w:numPr>
          <w:ilvl w:val="0"/>
          <w:numId w:val="18"/>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sceglie quale sezione visualizzare</w:t>
      </w:r>
    </w:p>
    <w:p w:rsidR="00000000" w:rsidDel="00000000" w:rsidP="00000000" w:rsidRDefault="00000000" w:rsidRPr="00000000" w14:paraId="000000C8">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C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Se la tipologia dell’utente non è premium allora non potrà essere visualizzata la sezione dieta</w:t>
      </w:r>
    </w:p>
    <w:p w:rsidR="00000000" w:rsidDel="00000000" w:rsidP="00000000" w:rsidRDefault="00000000" w:rsidRPr="00000000" w14:paraId="000000CA">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15</w:t>
      </w:r>
    </w:p>
    <w:p w:rsidR="00000000" w:rsidDel="00000000" w:rsidP="00000000" w:rsidRDefault="00000000" w:rsidRPr="00000000" w14:paraId="000000CB">
      <w:pPr>
        <w:spacing w:after="120" w:before="400" w:lineRule="auto"/>
        <w:jc w:val="both"/>
        <w:rPr>
          <w:rFonts w:ascii="Young Serif" w:cs="Young Serif" w:eastAsia="Young Serif" w:hAnsi="Young Serif"/>
          <w:color w:val="3b77dd"/>
          <w:sz w:val="24"/>
          <w:szCs w:val="24"/>
        </w:rPr>
      </w:pPr>
      <w:r w:rsidDel="00000000" w:rsidR="00000000" w:rsidRPr="00000000">
        <w:rPr>
          <w:rFonts w:ascii="Young Serif" w:cs="Young Serif" w:eastAsia="Young Serif" w:hAnsi="Young Serif"/>
          <w:color w:val="3b77dd"/>
          <w:sz w:val="24"/>
          <w:szCs w:val="24"/>
        </w:rPr>
        <w:drawing>
          <wp:inline distB="114300" distT="114300" distL="114300" distR="114300">
            <wp:extent cx="5943600" cy="1993900"/>
            <wp:effectExtent b="0" l="0" r="0" t="0"/>
            <wp:docPr id="1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CD">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dopo aver selezionato la sezione profilo utente può scegliere se applicare alla propria applicazione la modalità giorno o notte.</w:t>
      </w:r>
    </w:p>
    <w:p w:rsidR="00000000" w:rsidDel="00000000" w:rsidP="00000000" w:rsidRDefault="00000000" w:rsidRPr="00000000" w14:paraId="000000CE">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CF">
      <w:pPr>
        <w:numPr>
          <w:ilvl w:val="0"/>
          <w:numId w:val="20"/>
        </w:numPr>
        <w:spacing w:after="0" w:afterAutospacing="0" w:before="400" w:lineRule="auto"/>
        <w:ind w:left="720" w:hanging="360"/>
        <w:jc w:val="both"/>
        <w:rPr>
          <w:u w:val="none"/>
        </w:rPr>
      </w:pPr>
      <w:r w:rsidDel="00000000" w:rsidR="00000000" w:rsidRPr="00000000">
        <w:rPr>
          <w:rFonts w:ascii="Young Serif" w:cs="Young Serif" w:eastAsia="Young Serif" w:hAnsi="Young Serif"/>
          <w:rtl w:val="0"/>
        </w:rPr>
        <w:t xml:space="preserve">L’utente visualizza la barra laterale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0">
      <w:pPr>
        <w:numPr>
          <w:ilvl w:val="0"/>
          <w:numId w:val="20"/>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clicca sul pulsante “Theme Switcher”.</w:t>
      </w:r>
      <w:r w:rsidDel="00000000" w:rsidR="00000000" w:rsidRPr="00000000">
        <w:rPr>
          <w:rtl w:val="0"/>
        </w:rPr>
      </w:r>
    </w:p>
    <w:p w:rsidR="00000000" w:rsidDel="00000000" w:rsidP="00000000" w:rsidRDefault="00000000" w:rsidRPr="00000000" w14:paraId="000000D1">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16</w:t>
      </w:r>
    </w:p>
    <w:p w:rsidR="00000000" w:rsidDel="00000000" w:rsidP="00000000" w:rsidRDefault="00000000" w:rsidRPr="00000000" w14:paraId="000000D2">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093970" cy="1068233"/>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093970" cy="106823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D4">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premium dopo aver selezionato la sezione profilo utente può scegliere di personalizzare il tema applicato alla propria applicazione.</w:t>
      </w:r>
    </w:p>
    <w:p w:rsidR="00000000" w:rsidDel="00000000" w:rsidP="00000000" w:rsidRDefault="00000000" w:rsidRPr="00000000" w14:paraId="000000D5">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D6">
      <w:pPr>
        <w:numPr>
          <w:ilvl w:val="0"/>
          <w:numId w:val="30"/>
        </w:numPr>
        <w:spacing w:after="0" w:afterAutospacing="0" w:before="400" w:lineRule="auto"/>
        <w:ind w:left="720" w:hanging="360"/>
        <w:jc w:val="both"/>
        <w:rPr>
          <w:u w:val="none"/>
        </w:rPr>
      </w:pPr>
      <w:r w:rsidDel="00000000" w:rsidR="00000000" w:rsidRPr="00000000">
        <w:rPr>
          <w:rFonts w:ascii="Young Serif" w:cs="Young Serif" w:eastAsia="Young Serif" w:hAnsi="Young Serif"/>
          <w:rtl w:val="0"/>
        </w:rPr>
        <w:t xml:space="preserve">L’utente visualizza la sezione profilo utente</w:t>
      </w:r>
      <w:r w:rsidDel="00000000" w:rsidR="00000000" w:rsidRPr="00000000">
        <w:rPr>
          <w:rtl w:val="0"/>
        </w:rPr>
        <w:t xml:space="preserve">                                                                                                                                                                                                                                                                                                                                                                                                                                                                                                                                                                                                                                                                                                                                                                                                                                                                                                                                                                                                                                                                                                                                                                                                                                                                                                                                                                                          </w:t>
      </w:r>
    </w:p>
    <w:p w:rsidR="00000000" w:rsidDel="00000000" w:rsidP="00000000" w:rsidRDefault="00000000" w:rsidRPr="00000000" w14:paraId="000000D7">
      <w:pPr>
        <w:numPr>
          <w:ilvl w:val="0"/>
          <w:numId w:val="30"/>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seleziona seleziona uno dei temi predefiniti in base a cinque diversi colori predominanti: azzurro, viola, arancione, verde</w:t>
      </w:r>
    </w:p>
    <w:p w:rsidR="00000000" w:rsidDel="00000000" w:rsidP="00000000" w:rsidRDefault="00000000" w:rsidRPr="00000000" w14:paraId="000000D8">
      <w:pPr>
        <w:numPr>
          <w:ilvl w:val="0"/>
          <w:numId w:val="30"/>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visualizza l’anteprima del tema scelto </w:t>
      </w:r>
    </w:p>
    <w:p w:rsidR="00000000" w:rsidDel="00000000" w:rsidP="00000000" w:rsidRDefault="00000000" w:rsidRPr="00000000" w14:paraId="000000D9">
      <w:pPr>
        <w:numPr>
          <w:ilvl w:val="0"/>
          <w:numId w:val="30"/>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conferma la sua scelta</w:t>
      </w:r>
    </w:p>
    <w:p w:rsidR="00000000" w:rsidDel="00000000" w:rsidP="00000000" w:rsidRDefault="00000000" w:rsidRPr="00000000" w14:paraId="000000DA">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Exceptions:</w:t>
      </w:r>
    </w:p>
    <w:p w:rsidR="00000000" w:rsidDel="00000000" w:rsidP="00000000" w:rsidRDefault="00000000" w:rsidRPr="00000000" w14:paraId="000000DB">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Se la tipologia di tema scelta dall’utente è già applicata all’applicazione non viene confermata la scelta</w:t>
      </w:r>
    </w:p>
    <w:p w:rsidR="00000000" w:rsidDel="00000000" w:rsidP="00000000" w:rsidRDefault="00000000" w:rsidRPr="00000000" w14:paraId="000000DC">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17</w:t>
      </w:r>
    </w:p>
    <w:p w:rsidR="00000000" w:rsidDel="00000000" w:rsidP="00000000" w:rsidRDefault="00000000" w:rsidRPr="00000000" w14:paraId="000000DD">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4110990" cy="916640"/>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110990" cy="91664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DF">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quando seleziona la sezione ‘Allenamento’ dalla barra laterale potrà visualizzare la propria scheda personalizzata con al suo interno gli allenamenti raggruppati in base ai gruppi muscolari.</w:t>
      </w:r>
    </w:p>
    <w:p w:rsidR="00000000" w:rsidDel="00000000" w:rsidP="00000000" w:rsidRDefault="00000000" w:rsidRPr="00000000" w14:paraId="000000E0">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18, 19</w:t>
      </w:r>
    </w:p>
    <w:p w:rsidR="00000000" w:rsidDel="00000000" w:rsidP="00000000" w:rsidRDefault="00000000" w:rsidRPr="00000000" w14:paraId="000000E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700713" cy="5741799"/>
            <wp:effectExtent b="0" l="0" r="0" t="0"/>
            <wp:docPr id="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00713" cy="574179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Descrizione:</w:t>
      </w:r>
    </w:p>
    <w:p w:rsidR="00000000" w:rsidDel="00000000" w:rsidP="00000000" w:rsidRDefault="00000000" w:rsidRPr="00000000" w14:paraId="000000E3">
      <w:pPr>
        <w:numPr>
          <w:ilvl w:val="0"/>
          <w:numId w:val="28"/>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Quando l’utente preme il pulsante ‘avvio allenamento’ il sistema allenamento fa comparire una descrizione visiva tramite l’utilizzo di video dimostrativi e un testo illustrativo</w:t>
      </w:r>
    </w:p>
    <w:p w:rsidR="00000000" w:rsidDel="00000000" w:rsidP="00000000" w:rsidRDefault="00000000" w:rsidRPr="00000000" w14:paraId="000000E4">
      <w:pPr>
        <w:numPr>
          <w:ilvl w:val="0"/>
          <w:numId w:val="28"/>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una volta eseguito l’esercizio l’utente preme il pulsante ‘fine esercizio’ e il sistema allenamento avvia un timer pari al tempo di recupero indicato nella scheda</w:t>
      </w:r>
    </w:p>
    <w:p w:rsidR="00000000" w:rsidDel="00000000" w:rsidP="00000000" w:rsidRDefault="00000000" w:rsidRPr="00000000" w14:paraId="000000E5">
      <w:pPr>
        <w:numPr>
          <w:ilvl w:val="0"/>
          <w:numId w:val="28"/>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alla fine dell’allenamento vengono comunicate al database le calorie consumate durante le varie esecuzioni</w:t>
      </w:r>
    </w:p>
    <w:p w:rsidR="00000000" w:rsidDel="00000000" w:rsidP="00000000" w:rsidRDefault="00000000" w:rsidRPr="00000000" w14:paraId="000000E6">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20</w:t>
      </w:r>
    </w:p>
    <w:p w:rsidR="00000000" w:rsidDel="00000000" w:rsidP="00000000" w:rsidRDefault="00000000" w:rsidRPr="00000000" w14:paraId="000000E7">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6301875" cy="1148342"/>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301875" cy="114834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before="40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Riassunto:</w:t>
      </w:r>
    </w:p>
    <w:p w:rsidR="00000000" w:rsidDel="00000000" w:rsidP="00000000" w:rsidRDefault="00000000" w:rsidRPr="00000000" w14:paraId="000000E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quando seleziona la sezione ‘Dieta’ dalla barra laterale potrà visualizzare la propria dieta personalizzata con al suo interno i pasti raggruppati in base agli orari del giorno (colazione, pranzo, spuntino e cena).</w:t>
      </w:r>
    </w:p>
    <w:p w:rsidR="00000000" w:rsidDel="00000000" w:rsidP="00000000" w:rsidRDefault="00000000" w:rsidRPr="00000000" w14:paraId="000000EA">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Exceptions:</w:t>
      </w:r>
      <w:r w:rsidDel="00000000" w:rsidR="00000000" w:rsidRPr="00000000">
        <w:rPr>
          <w:rtl w:val="0"/>
        </w:rPr>
      </w:r>
    </w:p>
    <w:p w:rsidR="00000000" w:rsidDel="00000000" w:rsidP="00000000" w:rsidRDefault="00000000" w:rsidRPr="00000000" w14:paraId="000000EB">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[exception 1]</w:t>
      </w:r>
    </w:p>
    <w:p w:rsidR="00000000" w:rsidDel="00000000" w:rsidP="00000000" w:rsidRDefault="00000000" w:rsidRPr="00000000" w14:paraId="000000EC">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Se la tipologia dell’utente non è premium allora non potrà essere visualizzata la sezione dieta</w:t>
      </w:r>
    </w:p>
    <w:p w:rsidR="00000000" w:rsidDel="00000000" w:rsidP="00000000" w:rsidRDefault="00000000" w:rsidRPr="00000000" w14:paraId="000000ED">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21</w:t>
      </w:r>
    </w:p>
    <w:p w:rsidR="00000000" w:rsidDel="00000000" w:rsidP="00000000" w:rsidRDefault="00000000" w:rsidRPr="00000000" w14:paraId="000000EE">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6232743" cy="804225"/>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232743" cy="8042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0F0">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premium ha a sua disposizione un assistente culinario che gli fornisce istruzioni per eseguire le ricette che desidera.</w:t>
      </w:r>
    </w:p>
    <w:p w:rsidR="00000000" w:rsidDel="00000000" w:rsidP="00000000" w:rsidRDefault="00000000" w:rsidRPr="00000000" w14:paraId="000000F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0F2">
      <w:pPr>
        <w:numPr>
          <w:ilvl w:val="0"/>
          <w:numId w:val="16"/>
        </w:numPr>
        <w:spacing w:after="0" w:afterAutospacing="0" w:before="40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accede all’area dedicata alla dieta</w:t>
      </w:r>
    </w:p>
    <w:p w:rsidR="00000000" w:rsidDel="00000000" w:rsidP="00000000" w:rsidRDefault="00000000" w:rsidRPr="00000000" w14:paraId="000000F3">
      <w:pPr>
        <w:numPr>
          <w:ilvl w:val="0"/>
          <w:numId w:val="16"/>
        </w:numPr>
        <w:spacing w:after="0" w:afterAutospacing="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sceglie il pasto che vuole assumere</w:t>
      </w:r>
    </w:p>
    <w:p w:rsidR="00000000" w:rsidDel="00000000" w:rsidP="00000000" w:rsidRDefault="00000000" w:rsidRPr="00000000" w14:paraId="000000F4">
      <w:pPr>
        <w:numPr>
          <w:ilvl w:val="0"/>
          <w:numId w:val="16"/>
        </w:numPr>
        <w:spacing w:after="12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l’assistente culinario gli fornisce gli ingrediente e le istruzioni passo-passo provviste di immagini per realizzare il pasto scelto</w:t>
      </w:r>
      <w:r w:rsidDel="00000000" w:rsidR="00000000" w:rsidRPr="00000000">
        <w:rPr>
          <w:rtl w:val="0"/>
        </w:rPr>
      </w:r>
    </w:p>
    <w:p w:rsidR="00000000" w:rsidDel="00000000" w:rsidP="00000000" w:rsidRDefault="00000000" w:rsidRPr="00000000" w14:paraId="000000F5">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22</w:t>
      </w:r>
    </w:p>
    <w:p w:rsidR="00000000" w:rsidDel="00000000" w:rsidP="00000000" w:rsidRDefault="00000000" w:rsidRPr="00000000" w14:paraId="000000F6">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721350" cy="1043007"/>
            <wp:effectExtent b="0" l="0" r="0" t="0"/>
            <wp:docPr id="1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21350" cy="104300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0F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premium ha a sua disposizione un sistema che monitora le calorie assunte e consumate.</w:t>
      </w:r>
    </w:p>
    <w:p w:rsidR="00000000" w:rsidDel="00000000" w:rsidP="00000000" w:rsidRDefault="00000000" w:rsidRPr="00000000" w14:paraId="000000F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0FA">
      <w:pPr>
        <w:numPr>
          <w:ilvl w:val="0"/>
          <w:numId w:val="21"/>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accede all’area grafici</w:t>
      </w:r>
    </w:p>
    <w:p w:rsidR="00000000" w:rsidDel="00000000" w:rsidP="00000000" w:rsidRDefault="00000000" w:rsidRPr="00000000" w14:paraId="000000FB">
      <w:pPr>
        <w:numPr>
          <w:ilvl w:val="0"/>
          <w:numId w:val="21"/>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visualizza l’andamento calorico quotidiano</w:t>
      </w:r>
    </w:p>
    <w:p w:rsidR="00000000" w:rsidDel="00000000" w:rsidP="00000000" w:rsidRDefault="00000000" w:rsidRPr="00000000" w14:paraId="000000FC">
      <w:pPr>
        <w:numPr>
          <w:ilvl w:val="0"/>
          <w:numId w:val="21"/>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può scegliere di modificare il conteggio in base ad allenamenti svolti e pasti assunti</w:t>
      </w:r>
    </w:p>
    <w:p w:rsidR="00000000" w:rsidDel="00000000" w:rsidP="00000000" w:rsidRDefault="00000000" w:rsidRPr="00000000" w14:paraId="000000FD">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23</w:t>
      </w:r>
    </w:p>
    <w:p w:rsidR="00000000" w:rsidDel="00000000" w:rsidP="00000000" w:rsidRDefault="00000000" w:rsidRPr="00000000" w14:paraId="000000FE">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467350" cy="1175001"/>
            <wp:effectExtent b="0" l="0" r="0" t="0"/>
            <wp:docPr id="3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467350" cy="117500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00">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ha a sua disposizione il sistema di pagamento implementato con stripe per pagare la propria quota dell’abbonamento.</w:t>
      </w:r>
    </w:p>
    <w:p w:rsidR="00000000" w:rsidDel="00000000" w:rsidP="00000000" w:rsidRDefault="00000000" w:rsidRPr="00000000" w14:paraId="0000010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102">
      <w:pPr>
        <w:numPr>
          <w:ilvl w:val="0"/>
          <w:numId w:val="12"/>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premium accede all’area di gestione abbonamento</w:t>
      </w:r>
    </w:p>
    <w:p w:rsidR="00000000" w:rsidDel="00000000" w:rsidP="00000000" w:rsidRDefault="00000000" w:rsidRPr="00000000" w14:paraId="00000103">
      <w:pPr>
        <w:numPr>
          <w:ilvl w:val="0"/>
          <w:numId w:val="12"/>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quando l’abbonamento mensile scade può decidere di rinnovare manualmente</w:t>
      </w:r>
    </w:p>
    <w:p w:rsidR="00000000" w:rsidDel="00000000" w:rsidP="00000000" w:rsidRDefault="00000000" w:rsidRPr="00000000" w14:paraId="00000104">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sz w:val="24"/>
          <w:szCs w:val="24"/>
          <w:rtl w:val="0"/>
        </w:rPr>
        <w:t xml:space="preserve">Exceptions:</w:t>
      </w:r>
      <w:r w:rsidDel="00000000" w:rsidR="00000000" w:rsidRPr="00000000">
        <w:rPr>
          <w:rtl w:val="0"/>
        </w:rPr>
      </w:r>
    </w:p>
    <w:p w:rsidR="00000000" w:rsidDel="00000000" w:rsidP="00000000" w:rsidRDefault="00000000" w:rsidRPr="00000000" w14:paraId="00000105">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Se il pagamento non va a buon fine l’utente viene avvisato e ritorna al passo 1</w:t>
      </w:r>
    </w:p>
    <w:p w:rsidR="00000000" w:rsidDel="00000000" w:rsidP="00000000" w:rsidRDefault="00000000" w:rsidRPr="00000000" w14:paraId="00000106">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24</w:t>
      </w:r>
    </w:p>
    <w:p w:rsidR="00000000" w:rsidDel="00000000" w:rsidP="00000000" w:rsidRDefault="00000000" w:rsidRPr="00000000" w14:paraId="00000107">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3841750" cy="1176592"/>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841750" cy="117659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0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base ha la possibilità di effettuare un upgrade al proprio piano pagando la quota dell’abbonamento.</w:t>
      </w:r>
    </w:p>
    <w:p w:rsidR="00000000" w:rsidDel="00000000" w:rsidP="00000000" w:rsidRDefault="00000000" w:rsidRPr="00000000" w14:paraId="0000010A">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10B">
      <w:pPr>
        <w:numPr>
          <w:ilvl w:val="0"/>
          <w:numId w:val="23"/>
        </w:numPr>
        <w:spacing w:after="0" w:afterAutospacing="0" w:before="40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accede all’area del profilo e clicca sul pulsante di “Upgrade”.</w:t>
      </w:r>
    </w:p>
    <w:p w:rsidR="00000000" w:rsidDel="00000000" w:rsidP="00000000" w:rsidRDefault="00000000" w:rsidRPr="00000000" w14:paraId="0000010C">
      <w:pPr>
        <w:numPr>
          <w:ilvl w:val="0"/>
          <w:numId w:val="23"/>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imposta un metodo di pagamento e paga la quota tramite Stripe</w:t>
      </w:r>
    </w:p>
    <w:p w:rsidR="00000000" w:rsidDel="00000000" w:rsidP="00000000" w:rsidRDefault="00000000" w:rsidRPr="00000000" w14:paraId="0000010D">
      <w:pPr>
        <w:spacing w:after="120" w:before="40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sz w:val="24"/>
          <w:szCs w:val="24"/>
          <w:rtl w:val="0"/>
        </w:rPr>
        <w:t xml:space="preserve">Exceptions:</w:t>
      </w:r>
      <w:r w:rsidDel="00000000" w:rsidR="00000000" w:rsidRPr="00000000">
        <w:rPr>
          <w:rtl w:val="0"/>
        </w:rPr>
      </w:r>
    </w:p>
    <w:p w:rsidR="00000000" w:rsidDel="00000000" w:rsidP="00000000" w:rsidRDefault="00000000" w:rsidRPr="00000000" w14:paraId="0000010E">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[exception 1]</w:t>
        <w:br w:type="textWrapping"/>
      </w:r>
      <w:r w:rsidDel="00000000" w:rsidR="00000000" w:rsidRPr="00000000">
        <w:rPr>
          <w:rFonts w:ascii="Young Serif" w:cs="Young Serif" w:eastAsia="Young Serif" w:hAnsi="Young Serif"/>
          <w:rtl w:val="0"/>
        </w:rPr>
        <w:t xml:space="preserve">Se il pagamento non va a buon fine l’utente viene avvisato e ritorna al passo 1</w:t>
      </w:r>
    </w:p>
    <w:p w:rsidR="00000000" w:rsidDel="00000000" w:rsidP="00000000" w:rsidRDefault="00000000" w:rsidRPr="00000000" w14:paraId="0000010F">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25</w:t>
      </w:r>
    </w:p>
    <w:p w:rsidR="00000000" w:rsidDel="00000000" w:rsidP="00000000" w:rsidRDefault="00000000" w:rsidRPr="00000000" w14:paraId="00000110">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6215063" cy="761389"/>
            <wp:effectExtent b="0" l="0" r="0" t="0"/>
            <wp:docPr id="16"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215063" cy="76138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12">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ha la possibilità di gestire in modo specifico le notifiche che riceve.</w:t>
      </w:r>
    </w:p>
    <w:p w:rsidR="00000000" w:rsidDel="00000000" w:rsidP="00000000" w:rsidRDefault="00000000" w:rsidRPr="00000000" w14:paraId="0000011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114">
      <w:pPr>
        <w:numPr>
          <w:ilvl w:val="0"/>
          <w:numId w:val="17"/>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accede al pannello notifiche dalle impostazioni del proprio profilo</w:t>
      </w:r>
    </w:p>
    <w:p w:rsidR="00000000" w:rsidDel="00000000" w:rsidP="00000000" w:rsidRDefault="00000000" w:rsidRPr="00000000" w14:paraId="00000115">
      <w:pPr>
        <w:numPr>
          <w:ilvl w:val="0"/>
          <w:numId w:val="17"/>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può decidere la tipologia di notifiche che desidera gestire</w:t>
      </w:r>
    </w:p>
    <w:p w:rsidR="00000000" w:rsidDel="00000000" w:rsidP="00000000" w:rsidRDefault="00000000" w:rsidRPr="00000000" w14:paraId="00000116">
      <w:pPr>
        <w:numPr>
          <w:ilvl w:val="0"/>
          <w:numId w:val="17"/>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può impostare a suo piacimento la fascia oraria in cui desidera poter ricevere le notifiche</w:t>
      </w:r>
    </w:p>
    <w:p w:rsidR="00000000" w:rsidDel="00000000" w:rsidP="00000000" w:rsidRDefault="00000000" w:rsidRPr="00000000" w14:paraId="00000117">
      <w:pPr>
        <w:numPr>
          <w:ilvl w:val="0"/>
          <w:numId w:val="17"/>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ha la possibilità di impostare la priorità e l'importanza delle notifiche</w:t>
      </w:r>
    </w:p>
    <w:p w:rsidR="00000000" w:rsidDel="00000000" w:rsidP="00000000" w:rsidRDefault="00000000" w:rsidRPr="00000000" w14:paraId="00000118">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26</w:t>
      </w:r>
    </w:p>
    <w:p w:rsidR="00000000" w:rsidDel="00000000" w:rsidP="00000000" w:rsidRDefault="00000000" w:rsidRPr="00000000" w14:paraId="00000119">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43600" cy="3505200"/>
            <wp:effectExtent b="0" l="0" r="0" t="0"/>
            <wp:docPr id="25" name="image20.png"/>
            <a:graphic>
              <a:graphicData uri="http://schemas.openxmlformats.org/drawingml/2006/picture">
                <pic:pic>
                  <pic:nvPicPr>
                    <pic:cNvPr id="0" name="image20.png"/>
                    <pic:cNvPicPr preferRelativeResize="0"/>
                  </pic:nvPicPr>
                  <pic:blipFill>
                    <a:blip r:embed="rId33"/>
                    <a:srcRect b="45156"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1B">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sistema prevede l'implementazione di badge di riconoscimento per premiare gli utenti che raggiungono obiettivi specifici o compiono determinate azioni all'interno della piattaforma.</w:t>
      </w:r>
    </w:p>
    <w:p w:rsidR="00000000" w:rsidDel="00000000" w:rsidP="00000000" w:rsidRDefault="00000000" w:rsidRPr="00000000" w14:paraId="0000011C">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11D">
      <w:pPr>
        <w:numPr>
          <w:ilvl w:val="0"/>
          <w:numId w:val="24"/>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si allena e completa degli achievement specifici prefissati sull’allenamento</w:t>
      </w:r>
    </w:p>
    <w:p w:rsidR="00000000" w:rsidDel="00000000" w:rsidP="00000000" w:rsidRDefault="00000000" w:rsidRPr="00000000" w14:paraId="0000011E">
      <w:pPr>
        <w:numPr>
          <w:ilvl w:val="0"/>
          <w:numId w:val="24"/>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Al raggiungimento di un gruppo di achievement il sistema assegna un badge visibile sul profilo dell’utente</w:t>
      </w:r>
    </w:p>
    <w:p w:rsidR="00000000" w:rsidDel="00000000" w:rsidP="00000000" w:rsidRDefault="00000000" w:rsidRPr="00000000" w14:paraId="0000011F">
      <w:pPr>
        <w:spacing w:after="120" w:before="40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20">
      <w:pPr>
        <w:spacing w:after="120" w:before="40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21">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28</w:t>
      </w:r>
    </w:p>
    <w:p w:rsidR="00000000" w:rsidDel="00000000" w:rsidP="00000000" w:rsidRDefault="00000000" w:rsidRPr="00000000" w14:paraId="00000122">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4071408" cy="1238748"/>
            <wp:effectExtent b="0" l="0" r="0" t="0"/>
            <wp:docPr id="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071408" cy="123874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24">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al momento del primo accesso in assoluto alla web-app verrà visualizzato un semplice tutorial per descrivere l’uso corretto dell’interfaccia grafica.</w:t>
      </w:r>
    </w:p>
    <w:p w:rsidR="00000000" w:rsidDel="00000000" w:rsidP="00000000" w:rsidRDefault="00000000" w:rsidRPr="00000000" w14:paraId="00000125">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29</w:t>
      </w:r>
    </w:p>
    <w:p w:rsidR="00000000" w:rsidDel="00000000" w:rsidP="00000000" w:rsidRDefault="00000000" w:rsidRPr="00000000" w14:paraId="00000126">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43600" cy="812800"/>
            <wp:effectExtent b="0" l="0" r="0" t="0"/>
            <wp:docPr id="1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28">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ha a sua disposizione un calendario virtuale in cui disporre i propri allenamenti.</w:t>
      </w:r>
    </w:p>
    <w:p w:rsidR="00000000" w:rsidDel="00000000" w:rsidP="00000000" w:rsidRDefault="00000000" w:rsidRPr="00000000" w14:paraId="00000129">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12A">
      <w:pPr>
        <w:numPr>
          <w:ilvl w:val="0"/>
          <w:numId w:val="2"/>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accede al calendario</w:t>
      </w:r>
    </w:p>
    <w:p w:rsidR="00000000" w:rsidDel="00000000" w:rsidP="00000000" w:rsidRDefault="00000000" w:rsidRPr="00000000" w14:paraId="0000012B">
      <w:pPr>
        <w:numPr>
          <w:ilvl w:val="0"/>
          <w:numId w:val="2"/>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può visualizzare gli allenamenti programmati nel mese corrente e anche scorrere tra i mesi</w:t>
      </w:r>
    </w:p>
    <w:p w:rsidR="00000000" w:rsidDel="00000000" w:rsidP="00000000" w:rsidRDefault="00000000" w:rsidRPr="00000000" w14:paraId="0000012C">
      <w:pPr>
        <w:numPr>
          <w:ilvl w:val="0"/>
          <w:numId w:val="2"/>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ha la possibilità di aggiungere, rimuovere e modificare tutti gli allenamenti che ha programmato.</w:t>
      </w:r>
    </w:p>
    <w:p w:rsidR="00000000" w:rsidDel="00000000" w:rsidP="00000000" w:rsidRDefault="00000000" w:rsidRPr="00000000" w14:paraId="0000012D">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30</w:t>
      </w:r>
    </w:p>
    <w:p w:rsidR="00000000" w:rsidDel="00000000" w:rsidP="00000000" w:rsidRDefault="00000000" w:rsidRPr="00000000" w14:paraId="0000012E">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43600" cy="1130300"/>
            <wp:effectExtent b="0" l="0" r="0" t="0"/>
            <wp:docPr id="2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tl w:val="0"/>
        </w:rPr>
      </w:r>
    </w:p>
    <w:p w:rsidR="00000000" w:rsidDel="00000000" w:rsidP="00000000" w:rsidRDefault="00000000" w:rsidRPr="00000000" w14:paraId="00000130">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ha la possibilità di caricare una fotografia del proprio fisico dopo ogni allenamento, in modo tale da poter avere una visione diretta dei progressi.</w:t>
      </w:r>
    </w:p>
    <w:p w:rsidR="00000000" w:rsidDel="00000000" w:rsidP="00000000" w:rsidRDefault="00000000" w:rsidRPr="00000000" w14:paraId="00000131">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tl w:val="0"/>
        </w:rPr>
      </w:r>
    </w:p>
    <w:p w:rsidR="00000000" w:rsidDel="00000000" w:rsidP="00000000" w:rsidRDefault="00000000" w:rsidRPr="00000000" w14:paraId="00000132">
      <w:pPr>
        <w:numPr>
          <w:ilvl w:val="0"/>
          <w:numId w:val="26"/>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svolge un allenamento intero</w:t>
      </w:r>
    </w:p>
    <w:p w:rsidR="00000000" w:rsidDel="00000000" w:rsidP="00000000" w:rsidRDefault="00000000" w:rsidRPr="00000000" w14:paraId="00000133">
      <w:pPr>
        <w:numPr>
          <w:ilvl w:val="0"/>
          <w:numId w:val="26"/>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ha la possibilità di poter caricare un file in formato PNG o JPG/JPEG dalla dimensione massima di 10 MB.</w:t>
      </w:r>
    </w:p>
    <w:p w:rsidR="00000000" w:rsidDel="00000000" w:rsidP="00000000" w:rsidRDefault="00000000" w:rsidRPr="00000000" w14:paraId="00000134">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Exceptions</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35">
      <w:pPr>
        <w:spacing w:after="120" w:before="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[Exception 1]</w:t>
      </w:r>
    </w:p>
    <w:p w:rsidR="00000000" w:rsidDel="00000000" w:rsidP="00000000" w:rsidRDefault="00000000" w:rsidRPr="00000000" w14:paraId="00000136">
      <w:pPr>
        <w:spacing w:after="120" w:before="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file caricato dall’utente non rientra nei formati previsti. Viene riportato un messaggio di errore con la richiesta di riprovare a caricare il file.</w:t>
      </w:r>
    </w:p>
    <w:p w:rsidR="00000000" w:rsidDel="00000000" w:rsidP="00000000" w:rsidRDefault="00000000" w:rsidRPr="00000000" w14:paraId="00000137">
      <w:pPr>
        <w:spacing w:after="120" w:before="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[Exception 2]</w:t>
      </w:r>
    </w:p>
    <w:p w:rsidR="00000000" w:rsidDel="00000000" w:rsidP="00000000" w:rsidRDefault="00000000" w:rsidRPr="00000000" w14:paraId="00000138">
      <w:pPr>
        <w:spacing w:after="120" w:before="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file caricato dall’utente eccede la dimensione massima prevista. Viene riportato un messaggio di errore con la richiesta di riprovare a caricare il file.</w:t>
      </w:r>
    </w:p>
    <w:p w:rsidR="00000000" w:rsidDel="00000000" w:rsidP="00000000" w:rsidRDefault="00000000" w:rsidRPr="00000000" w14:paraId="00000139">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31</w:t>
      </w:r>
    </w:p>
    <w:p w:rsidR="00000000" w:rsidDel="00000000" w:rsidP="00000000" w:rsidRDefault="00000000" w:rsidRPr="00000000" w14:paraId="0000013A">
      <w:pPr>
        <w:spacing w:after="120" w:before="40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86134" cy="1181075"/>
            <wp:effectExtent b="0" l="0" r="0" t="0"/>
            <wp:docPr id="1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86134" cy="11810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3C">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FitGym44 prevede l’integrazione con i sistemi di conteggio dei passi, così da permettere all’utente di poter monitorare e visualizzare la propria attività fisica.</w:t>
      </w:r>
    </w:p>
    <w:p w:rsidR="00000000" w:rsidDel="00000000" w:rsidP="00000000" w:rsidRDefault="00000000" w:rsidRPr="00000000" w14:paraId="0000013D">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3E">
      <w:pPr>
        <w:numPr>
          <w:ilvl w:val="0"/>
          <w:numId w:val="19"/>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accede all’area grafici</w:t>
      </w:r>
    </w:p>
    <w:p w:rsidR="00000000" w:rsidDel="00000000" w:rsidP="00000000" w:rsidRDefault="00000000" w:rsidRPr="00000000" w14:paraId="0000013F">
      <w:pPr>
        <w:numPr>
          <w:ilvl w:val="0"/>
          <w:numId w:val="19"/>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Il sistema visualizza il conteggio attuale dei passi, anche in relazione ad eventuali obiettivi minimi impostati dall’utente</w:t>
      </w:r>
    </w:p>
    <w:p w:rsidR="00000000" w:rsidDel="00000000" w:rsidP="00000000" w:rsidRDefault="00000000" w:rsidRPr="00000000" w14:paraId="00000140">
      <w:pPr>
        <w:numPr>
          <w:ilvl w:val="0"/>
          <w:numId w:val="19"/>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può decidere se impostare i suddetti obiettivi.</w:t>
      </w:r>
    </w:p>
    <w:p w:rsidR="00000000" w:rsidDel="00000000" w:rsidP="00000000" w:rsidRDefault="00000000" w:rsidRPr="00000000" w14:paraId="00000141">
      <w:pPr>
        <w:spacing w:line="276" w:lineRule="auto"/>
        <w:jc w:val="both"/>
        <w:rPr>
          <w:rFonts w:ascii="Young Serif" w:cs="Young Serif" w:eastAsia="Young Serif" w:hAnsi="Young Serif"/>
          <w:b w:val="1"/>
          <w:color w:val="3b77dd"/>
          <w:sz w:val="24"/>
          <w:szCs w:val="24"/>
        </w:rPr>
      </w:pPr>
      <w:r w:rsidDel="00000000" w:rsidR="00000000" w:rsidRPr="00000000">
        <w:rPr>
          <w:rtl w:val="0"/>
        </w:rPr>
      </w:r>
    </w:p>
    <w:p w:rsidR="00000000" w:rsidDel="00000000" w:rsidP="00000000" w:rsidRDefault="00000000" w:rsidRPr="00000000" w14:paraId="00000142">
      <w:pPr>
        <w:spacing w:line="276" w:lineRule="auto"/>
        <w:jc w:val="both"/>
        <w:rPr>
          <w:rFonts w:ascii="Young Serif" w:cs="Young Serif" w:eastAsia="Young Serif" w:hAnsi="Young Serif"/>
          <w:b w:val="1"/>
        </w:rPr>
      </w:pPr>
      <w:r w:rsidDel="00000000" w:rsidR="00000000" w:rsidRPr="00000000">
        <w:rPr>
          <w:rFonts w:ascii="Young Serif" w:cs="Young Serif" w:eastAsia="Young Serif" w:hAnsi="Young Serif"/>
          <w:b w:val="1"/>
          <w:color w:val="3b77dd"/>
          <w:sz w:val="24"/>
          <w:szCs w:val="24"/>
          <w:rtl w:val="0"/>
        </w:rPr>
        <w:t xml:space="preserve">RF 32</w:t>
      </w:r>
      <w:r w:rsidDel="00000000" w:rsidR="00000000" w:rsidRPr="00000000">
        <w:rPr>
          <w:rtl w:val="0"/>
        </w:rPr>
      </w:r>
    </w:p>
    <w:p w:rsidR="00000000" w:rsidDel="00000000" w:rsidP="00000000" w:rsidRDefault="00000000" w:rsidRPr="00000000" w14:paraId="00000143">
      <w:pPr>
        <w:spacing w:line="276" w:lineRule="auto"/>
        <w:jc w:val="both"/>
        <w:rPr>
          <w:rFonts w:ascii="Young Serif" w:cs="Young Serif" w:eastAsia="Young Serif" w:hAnsi="Young Serif"/>
        </w:rPr>
      </w:pPr>
      <w:r w:rsidDel="00000000" w:rsidR="00000000" w:rsidRPr="00000000">
        <w:rPr>
          <w:rFonts w:ascii="Young Serif" w:cs="Young Serif" w:eastAsia="Young Serif" w:hAnsi="Young Serif"/>
        </w:rPr>
        <w:drawing>
          <wp:inline distB="114300" distT="114300" distL="114300" distR="114300">
            <wp:extent cx="6079890" cy="5181600"/>
            <wp:effectExtent b="0" l="0" r="0" t="0"/>
            <wp:docPr id="2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07989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45">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L’applicazione consente una navigazione tra le sue pagine in completa sicurezza in quanto, in fase di autenticazione, fornisce un token, (un valore univoco conosciuto solo dall’utente e dal sistema) che verrà utilizzato per chiedere le informazioni sulle schede che intende visualizzare.</w:t>
      </w:r>
    </w:p>
    <w:p w:rsidR="00000000" w:rsidDel="00000000" w:rsidP="00000000" w:rsidRDefault="00000000" w:rsidRPr="00000000" w14:paraId="00000146">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47">
      <w:pPr>
        <w:numPr>
          <w:ilvl w:val="0"/>
          <w:numId w:val="3"/>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Quando sistema riceve la conferma che le credenziali inserite dall’utente sono corrette, crea il token per l’utente </w:t>
      </w:r>
    </w:p>
    <w:p w:rsidR="00000000" w:rsidDel="00000000" w:rsidP="00000000" w:rsidRDefault="00000000" w:rsidRPr="00000000" w14:paraId="00000148">
      <w:pPr>
        <w:numPr>
          <w:ilvl w:val="0"/>
          <w:numId w:val="3"/>
        </w:numPr>
        <w:spacing w:after="0" w:afterAutospacing="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Successivamente se l’utente chiede di visualizzare una pagina lo farà comunicando il suo token e il sistema fornirà le informazioni richieste non appena avrà verificato la correttezza del token</w:t>
      </w:r>
    </w:p>
    <w:p w:rsidR="00000000" w:rsidDel="00000000" w:rsidP="00000000" w:rsidRDefault="00000000" w:rsidRPr="00000000" w14:paraId="00000149">
      <w:pPr>
        <w:numPr>
          <w:ilvl w:val="0"/>
          <w:numId w:val="3"/>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Infine se l’utente decide di terminare l’accesso all’applicazione il sistema resetterà il suo token</w:t>
      </w:r>
    </w:p>
    <w:p w:rsidR="00000000" w:rsidDel="00000000" w:rsidP="00000000" w:rsidRDefault="00000000" w:rsidRPr="00000000" w14:paraId="0000014A">
      <w:pPr>
        <w:spacing w:line="276"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RF 33</w:t>
      </w:r>
    </w:p>
    <w:p w:rsidR="00000000" w:rsidDel="00000000" w:rsidP="00000000" w:rsidRDefault="00000000" w:rsidRPr="00000000" w14:paraId="0000014B">
      <w:pPr>
        <w:spacing w:line="276"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Pr>
        <w:drawing>
          <wp:inline distB="114300" distT="114300" distL="114300" distR="114300">
            <wp:extent cx="5943600" cy="1879600"/>
            <wp:effectExtent b="0" l="0" r="0" t="0"/>
            <wp:docPr id="2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Riassunto</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4D">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L’applicazione consente la modifica della scheda nel caso l’utente volesse cambiare il suo obiettivo e/o la sua condizione iniziale sia cambiata così da consentire la dinamicità di interazione tra il sistema e chi lo usa. </w:t>
      </w:r>
    </w:p>
    <w:p w:rsidR="00000000" w:rsidDel="00000000" w:rsidP="00000000" w:rsidRDefault="00000000" w:rsidRPr="00000000" w14:paraId="0000014E">
      <w:pPr>
        <w:spacing w:after="120" w:before="400" w:lineRule="auto"/>
        <w:jc w:val="both"/>
        <w:rPr>
          <w:rFonts w:ascii="Young Serif" w:cs="Young Serif" w:eastAsia="Young Serif" w:hAnsi="Young Serif"/>
        </w:rPr>
      </w:pPr>
      <w:r w:rsidDel="00000000" w:rsidR="00000000" w:rsidRPr="00000000">
        <w:rPr>
          <w:rFonts w:ascii="Young Serif" w:cs="Young Serif" w:eastAsia="Young Serif" w:hAnsi="Young Serif"/>
          <w:b w:val="1"/>
          <w:sz w:val="24"/>
          <w:szCs w:val="24"/>
          <w:rtl w:val="0"/>
        </w:rPr>
        <w:t xml:space="preserve">Descrizione</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4F">
      <w:pPr>
        <w:numPr>
          <w:ilvl w:val="0"/>
          <w:numId w:val="15"/>
        </w:numPr>
        <w:spacing w:after="0" w:afterAutospacing="0" w:before="40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L’utente modifica il suo obiettivo/condizioni iniziali, </w:t>
      </w:r>
    </w:p>
    <w:p w:rsidR="00000000" w:rsidDel="00000000" w:rsidP="00000000" w:rsidRDefault="00000000" w:rsidRPr="00000000" w14:paraId="00000150">
      <w:pPr>
        <w:numPr>
          <w:ilvl w:val="0"/>
          <w:numId w:val="15"/>
        </w:numPr>
        <w:spacing w:after="120" w:before="0" w:beforeAutospacing="0" w:lineRule="auto"/>
        <w:ind w:left="720" w:hanging="360"/>
        <w:jc w:val="both"/>
        <w:rPr>
          <w:rFonts w:ascii="Young Serif" w:cs="Young Serif" w:eastAsia="Young Serif" w:hAnsi="Young Serif"/>
          <w:u w:val="none"/>
        </w:rPr>
      </w:pPr>
      <w:r w:rsidDel="00000000" w:rsidR="00000000" w:rsidRPr="00000000">
        <w:rPr>
          <w:rFonts w:ascii="Young Serif" w:cs="Young Serif" w:eastAsia="Young Serif" w:hAnsi="Young Serif"/>
          <w:rtl w:val="0"/>
        </w:rPr>
        <w:t xml:space="preserve">Il sistema elabora una scheda incentrata sui bisogni dell’utente. </w:t>
      </w:r>
      <w:r w:rsidDel="00000000" w:rsidR="00000000" w:rsidRPr="00000000">
        <w:rPr>
          <w:rtl w:val="0"/>
        </w:rPr>
      </w:r>
    </w:p>
    <w:p w:rsidR="00000000" w:rsidDel="00000000" w:rsidP="00000000" w:rsidRDefault="00000000" w:rsidRPr="00000000" w14:paraId="00000151">
      <w:pPr>
        <w:pStyle w:val="Heading1"/>
        <w:spacing w:after="120" w:before="400" w:lineRule="auto"/>
        <w:ind w:left="720" w:hanging="360"/>
        <w:jc w:val="both"/>
        <w:rPr/>
      </w:pPr>
      <w:bookmarkStart w:colFirst="0" w:colLast="0" w:name="_hw6gghxpmy3i" w:id="5"/>
      <w:bookmarkEnd w:id="5"/>
      <w:r w:rsidDel="00000000" w:rsidR="00000000" w:rsidRPr="00000000">
        <w:rPr>
          <w:rtl w:val="0"/>
        </w:rPr>
        <w:t xml:space="preserve">2.      Requisiti Non Funzionali</w:t>
      </w:r>
    </w:p>
    <w:p w:rsidR="00000000" w:rsidDel="00000000" w:rsidP="00000000" w:rsidRDefault="00000000" w:rsidRPr="00000000" w14:paraId="0000015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Nel presente capitolo vengono riportati i requisiti non funzionali (RNF) del sistema utilizzando tabelle strutturate e specificando misure facilmente verificabili.</w:t>
      </w:r>
    </w:p>
    <w:p w:rsidR="00000000" w:rsidDel="00000000" w:rsidP="00000000" w:rsidRDefault="00000000" w:rsidRPr="00000000" w14:paraId="00000153">
      <w:pPr>
        <w:spacing w:after="240" w:before="240" w:lineRule="auto"/>
        <w:ind w:left="36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 </w:t>
      </w:r>
    </w:p>
    <w:p w:rsidR="00000000" w:rsidDel="00000000" w:rsidP="00000000" w:rsidRDefault="00000000" w:rsidRPr="00000000" w14:paraId="00000154">
      <w:pPr>
        <w:spacing w:after="240" w:before="240" w:lineRule="auto"/>
        <w:ind w:left="72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RNF</w:t>
      </w:r>
      <w:r w:rsidDel="00000000" w:rsidR="00000000" w:rsidRPr="00000000">
        <w:rPr>
          <w:rFonts w:ascii="Young Serif" w:cs="Young Serif" w:eastAsia="Young Serif" w:hAnsi="Young Serif"/>
          <w:b w:val="1"/>
          <w:rtl w:val="0"/>
        </w:rPr>
        <w:t xml:space="preserve"> 1.</w:t>
      </w:r>
      <w:r w:rsidDel="00000000" w:rsidR="00000000" w:rsidRPr="00000000">
        <w:rPr>
          <w:rFonts w:ascii="Young Serif" w:cs="Young Serif" w:eastAsia="Young Serif" w:hAnsi="Young Serif"/>
          <w:b w:val="1"/>
          <w:sz w:val="14"/>
          <w:szCs w:val="14"/>
          <w:rtl w:val="0"/>
        </w:rPr>
        <w:t xml:space="preserve">            </w:t>
      </w:r>
      <w:r w:rsidDel="00000000" w:rsidR="00000000" w:rsidRPr="00000000">
        <w:rPr>
          <w:rFonts w:ascii="Young Serif" w:cs="Young Serif" w:eastAsia="Young Serif" w:hAnsi="Young Serif"/>
          <w:b w:val="1"/>
          <w:rtl w:val="0"/>
        </w:rPr>
        <w:t xml:space="preserve">Tipologia di app</w:t>
      </w:r>
      <w:r w:rsidDel="00000000" w:rsidR="00000000" w:rsidRPr="00000000">
        <w:rPr>
          <w:rtl w:val="0"/>
        </w:rPr>
      </w:r>
    </w:p>
    <w:tbl>
      <w:tblPr>
        <w:tblStyle w:val="Table2"/>
        <w:tblpPr w:leftFromText="180" w:rightFromText="180" w:topFromText="180" w:bottomFromText="180" w:vertAnchor="text" w:horzAnchor="text" w:tblpX="-480" w:tblpY="0"/>
        <w:tblW w:w="10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070"/>
        <w:tblGridChange w:id="0">
          <w:tblGrid>
            <w:gridCol w:w="3270"/>
            <w:gridCol w:w="5460"/>
            <w:gridCol w:w="20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5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5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5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5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Web app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5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L’applicazione FitGym44 sarà disponibile per ogni dispositivo.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5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Telefono,tablet e pc</w:t>
            </w:r>
          </w:p>
        </w:tc>
      </w:tr>
    </w:tbl>
    <w:p w:rsidR="00000000" w:rsidDel="00000000" w:rsidP="00000000" w:rsidRDefault="00000000" w:rsidRPr="00000000" w14:paraId="0000015B">
      <w:pPr>
        <w:spacing w:after="240" w:before="240" w:lineRule="auto"/>
        <w:ind w:left="0" w:firstLine="0"/>
        <w:jc w:val="both"/>
        <w:rPr>
          <w:rFonts w:ascii="Young Serif" w:cs="Young Serif" w:eastAsia="Young Serif" w:hAnsi="Young Serif"/>
          <w:b w:val="1"/>
        </w:rPr>
      </w:pPr>
      <w:r w:rsidDel="00000000" w:rsidR="00000000" w:rsidRPr="00000000">
        <w:rPr>
          <w:rtl w:val="0"/>
        </w:rPr>
      </w:r>
    </w:p>
    <w:p w:rsidR="00000000" w:rsidDel="00000000" w:rsidP="00000000" w:rsidRDefault="00000000" w:rsidRPr="00000000" w14:paraId="0000015C">
      <w:pPr>
        <w:spacing w:after="240" w:before="240" w:lineRule="auto"/>
        <w:ind w:left="720" w:firstLine="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RNF</w:t>
      </w:r>
      <w:r w:rsidDel="00000000" w:rsidR="00000000" w:rsidRPr="00000000">
        <w:rPr>
          <w:rFonts w:ascii="Young Serif" w:cs="Young Serif" w:eastAsia="Young Serif" w:hAnsi="Young Serif"/>
          <w:b w:val="1"/>
          <w:rtl w:val="0"/>
        </w:rPr>
        <w:t xml:space="preserve"> 2.</w:t>
      </w:r>
      <w:r w:rsidDel="00000000" w:rsidR="00000000" w:rsidRPr="00000000">
        <w:rPr>
          <w:rFonts w:ascii="Young Serif" w:cs="Young Serif" w:eastAsia="Young Serif" w:hAnsi="Young Serif"/>
          <w:b w:val="1"/>
          <w:sz w:val="14"/>
          <w:szCs w:val="14"/>
          <w:rtl w:val="0"/>
        </w:rPr>
        <w:t xml:space="preserve">            </w:t>
      </w:r>
      <w:r w:rsidDel="00000000" w:rsidR="00000000" w:rsidRPr="00000000">
        <w:rPr>
          <w:rFonts w:ascii="Young Serif" w:cs="Young Serif" w:eastAsia="Young Serif" w:hAnsi="Young Serif"/>
          <w:b w:val="1"/>
          <w:rtl w:val="0"/>
        </w:rPr>
        <w:t xml:space="preserve">Design ed estetica</w:t>
      </w:r>
      <w:r w:rsidDel="00000000" w:rsidR="00000000" w:rsidRPr="00000000">
        <w:rPr>
          <w:rtl w:val="0"/>
        </w:rPr>
      </w:r>
    </w:p>
    <w:tbl>
      <w:tblPr>
        <w:tblStyle w:val="Table3"/>
        <w:tblpPr w:leftFromText="180" w:rightFromText="180" w:topFromText="180" w:bottomFromText="180" w:vertAnchor="text" w:horzAnchor="text" w:tblpX="-675" w:tblpY="0"/>
        <w:tblW w:w="10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070"/>
        <w:tblGridChange w:id="0">
          <w:tblGrid>
            <w:gridCol w:w="3270"/>
            <w:gridCol w:w="5460"/>
            <w:gridCol w:w="20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5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5E">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5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103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Design ed estetica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L’applicazione deve avere un design oggettivamente piacevole, ossia il rispetto delle misure di ogni schermo. Non ci devono essere scritte non visibili o tagliate ed ogni componente grafica deve essere correttamente disposta senza sovrapposizioni o ridimensionamenti sgradevoli.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Rispetto delle proporzioni grafiche su ogni dispositivo, a distanze fino al 200% della  dimensione dello schermo le informazioni devono essere chiaramente visibili</w:t>
            </w:r>
          </w:p>
        </w:tc>
      </w:tr>
    </w:tbl>
    <w:p w:rsidR="00000000" w:rsidDel="00000000" w:rsidP="00000000" w:rsidRDefault="00000000" w:rsidRPr="00000000" w14:paraId="00000163">
      <w:pPr>
        <w:spacing w:after="240" w:before="240" w:lineRule="auto"/>
        <w:ind w:left="720" w:firstLine="0"/>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64">
      <w:pPr>
        <w:spacing w:after="240" w:before="240" w:lineRule="auto"/>
        <w:ind w:left="1080" w:hanging="36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RNF</w:t>
      </w:r>
      <w:r w:rsidDel="00000000" w:rsidR="00000000" w:rsidRPr="00000000">
        <w:rPr>
          <w:rFonts w:ascii="Young Serif" w:cs="Young Serif" w:eastAsia="Young Serif" w:hAnsi="Young Serif"/>
          <w:b w:val="1"/>
          <w:rtl w:val="0"/>
        </w:rPr>
        <w:t xml:space="preserve"> 3. Semplicità e coerenza</w:t>
      </w:r>
      <w:r w:rsidDel="00000000" w:rsidR="00000000" w:rsidRPr="00000000">
        <w:rPr>
          <w:rFonts w:ascii="Young Serif" w:cs="Young Serif" w:eastAsia="Young Serif" w:hAnsi="Young Serif"/>
          <w:b w:val="1"/>
          <w:sz w:val="14"/>
          <w:szCs w:val="14"/>
          <w:rtl w:val="0"/>
        </w:rPr>
        <w:t xml:space="preserve">       </w:t>
      </w:r>
      <w:r w:rsidDel="00000000" w:rsidR="00000000" w:rsidRPr="00000000">
        <w:rPr>
          <w:rFonts w:ascii="Young Serif" w:cs="Young Serif" w:eastAsia="Young Serif" w:hAnsi="Young Serif"/>
          <w:sz w:val="14"/>
          <w:szCs w:val="14"/>
          <w:rtl w:val="0"/>
        </w:rPr>
        <w:t xml:space="preserve">     </w:t>
      </w:r>
      <w:r w:rsidDel="00000000" w:rsidR="00000000" w:rsidRPr="00000000">
        <w:rPr>
          <w:rtl w:val="0"/>
        </w:rPr>
      </w:r>
    </w:p>
    <w:p w:rsidR="00000000" w:rsidDel="00000000" w:rsidP="00000000" w:rsidRDefault="00000000" w:rsidRPr="00000000" w14:paraId="00000165">
      <w:pPr>
        <w:spacing w:after="240" w:before="240" w:lineRule="auto"/>
        <w:ind w:left="720" w:firstLine="0"/>
        <w:jc w:val="both"/>
        <w:rPr>
          <w:rFonts w:ascii="Young Serif" w:cs="Young Serif" w:eastAsia="Young Serif" w:hAnsi="Young Serif"/>
        </w:rPr>
      </w:pPr>
      <w:r w:rsidDel="00000000" w:rsidR="00000000" w:rsidRPr="00000000">
        <w:rPr>
          <w:rtl w:val="0"/>
        </w:rPr>
      </w:r>
    </w:p>
    <w:tbl>
      <w:tblPr>
        <w:tblStyle w:val="Table4"/>
        <w:tblpPr w:leftFromText="180" w:rightFromText="180" w:topFromText="180" w:bottomFromText="180" w:vertAnchor="text" w:horzAnchor="text" w:tblpX="-570" w:tblpY="0"/>
        <w:tblW w:w="10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070"/>
        <w:tblGridChange w:id="0">
          <w:tblGrid>
            <w:gridCol w:w="3270"/>
            <w:gridCol w:w="5460"/>
            <w:gridCol w:w="20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6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6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6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3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Semplicità e coerenza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L’interfaccia deve essere user-friendly, ossia l’utente deve essere in grado di usufruire dei servizi offerti in maniera semplice senza riscontrare difficoltà, già dal primo utilizzo del sistema. Quindi le varie sezioni devono essere divise in maniera coerente e senza destare dubbi al consumatore nel momento in cui deve decidere cosa fare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6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impara in massimo 5 minuti come utilizzare l’applicazione</w:t>
            </w:r>
          </w:p>
        </w:tc>
      </w:tr>
    </w:tbl>
    <w:p w:rsidR="00000000" w:rsidDel="00000000" w:rsidP="00000000" w:rsidRDefault="00000000" w:rsidRPr="00000000" w14:paraId="0000016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 </w:t>
      </w:r>
    </w:p>
    <w:p w:rsidR="00000000" w:rsidDel="00000000" w:rsidP="00000000" w:rsidRDefault="00000000" w:rsidRPr="00000000" w14:paraId="0000016D">
      <w:pPr>
        <w:spacing w:after="240" w:before="240" w:lineRule="auto"/>
        <w:ind w:left="1080" w:hanging="36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RNF</w:t>
      </w:r>
      <w:r w:rsidDel="00000000" w:rsidR="00000000" w:rsidRPr="00000000">
        <w:rPr>
          <w:rFonts w:ascii="Young Serif" w:cs="Young Serif" w:eastAsia="Young Serif" w:hAnsi="Young Serif"/>
          <w:b w:val="1"/>
          <w:rtl w:val="0"/>
        </w:rPr>
        <w:t xml:space="preserve"> 4. Intuitività</w:t>
      </w:r>
      <w:r w:rsidDel="00000000" w:rsidR="00000000" w:rsidRPr="00000000">
        <w:rPr>
          <w:rtl w:val="0"/>
        </w:rPr>
      </w:r>
    </w:p>
    <w:tbl>
      <w:tblPr>
        <w:tblStyle w:val="Table5"/>
        <w:tblpPr w:leftFromText="180" w:rightFromText="180" w:topFromText="180" w:bottomFromText="180" w:vertAnchor="text" w:horzAnchor="text" w:tblpX="-720" w:tblpY="0"/>
        <w:tblW w:w="110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310"/>
        <w:tblGridChange w:id="0">
          <w:tblGrid>
            <w:gridCol w:w="3270"/>
            <w:gridCol w:w="5460"/>
            <w:gridCol w:w="231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6E">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6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7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3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Intuitività</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2">
            <w:pPr>
              <w:spacing w:line="276" w:lineRule="auto"/>
              <w:jc w:val="both"/>
              <w:rPr>
                <w:rFonts w:ascii="Young Serif" w:cs="Young Serif" w:eastAsia="Young Serif" w:hAnsi="Young Serif"/>
                <w:sz w:val="18"/>
                <w:szCs w:val="18"/>
              </w:rPr>
            </w:pPr>
            <w:r w:rsidDel="00000000" w:rsidR="00000000" w:rsidRPr="00000000">
              <w:rPr>
                <w:rFonts w:ascii="Young Serif" w:cs="Young Serif" w:eastAsia="Young Serif" w:hAnsi="Young Serif"/>
                <w:rtl w:val="0"/>
              </w:rPr>
              <w:t xml:space="preserve">L’interfaccia di inserimento dei dati deve permettere all’utente di capire subito in maniera esaustiva che dato gli è richiesto di inserire, e in caso ci fossero problemi nel comprendere il significato delle richieste deve essere fornita una breve, ma chiara, descrizione.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Massimo 20 secondi per capire che dato è richiesto</w:t>
            </w:r>
          </w:p>
          <w:p w:rsidR="00000000" w:rsidDel="00000000" w:rsidP="00000000" w:rsidRDefault="00000000" w:rsidRPr="00000000" w14:paraId="0000017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Lunghezza massima descrizione dato: 15 parole</w:t>
            </w:r>
          </w:p>
        </w:tc>
      </w:tr>
    </w:tbl>
    <w:p w:rsidR="00000000" w:rsidDel="00000000" w:rsidP="00000000" w:rsidRDefault="00000000" w:rsidRPr="00000000" w14:paraId="00000175">
      <w:pPr>
        <w:spacing w:after="240" w:before="240" w:lineRule="auto"/>
        <w:ind w:left="1080" w:hanging="360"/>
        <w:jc w:val="both"/>
        <w:rPr>
          <w:rFonts w:ascii="Young Serif" w:cs="Young Serif" w:eastAsia="Young Serif" w:hAnsi="Young Serif"/>
          <w:b w:val="1"/>
        </w:rPr>
      </w:pPr>
      <w:r w:rsidDel="00000000" w:rsidR="00000000" w:rsidRPr="00000000">
        <w:rPr>
          <w:rtl w:val="0"/>
        </w:rPr>
      </w:r>
    </w:p>
    <w:p w:rsidR="00000000" w:rsidDel="00000000" w:rsidP="00000000" w:rsidRDefault="00000000" w:rsidRPr="00000000" w14:paraId="00000176">
      <w:pPr>
        <w:spacing w:after="240" w:before="240" w:lineRule="auto"/>
        <w:ind w:left="1080" w:hanging="36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RNF 5. Motivazione</w:t>
      </w:r>
      <w:r w:rsidDel="00000000" w:rsidR="00000000" w:rsidRPr="00000000">
        <w:rPr>
          <w:rtl w:val="0"/>
        </w:rPr>
      </w:r>
    </w:p>
    <w:tbl>
      <w:tblPr>
        <w:tblStyle w:val="Table6"/>
        <w:tblpPr w:leftFromText="180" w:rightFromText="180" w:topFromText="180" w:bottomFromText="180" w:vertAnchor="text" w:horzAnchor="text" w:tblpX="-840" w:tblpY="0"/>
        <w:tblW w:w="11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490"/>
        <w:tblGridChange w:id="0">
          <w:tblGrid>
            <w:gridCol w:w="3270"/>
            <w:gridCol w:w="5460"/>
            <w:gridCol w:w="249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7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7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7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3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Motivazione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B">
            <w:pPr>
              <w:spacing w:line="276"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Nella sua semplicità d’uso il sistema deve fornire una visualizzazione che stimoli l’utente all’attività fisica e all’attenzione nel campo della nutrizione, quindi rispettare lo schema di colori che generalmente suscitano sentimenti positivi. Evitando quindi l’uso di colori molto caldi durante attività aerobiche perché possono risultare fastidiosi agli occhi di chi sta eseguendo esercizi di questa categoria.</w:t>
            </w:r>
          </w:p>
          <w:p w:rsidR="00000000" w:rsidDel="00000000" w:rsidP="00000000" w:rsidRDefault="00000000" w:rsidRPr="00000000" w14:paraId="0000017C">
            <w:pPr>
              <w:spacing w:line="276"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D’altra parte sono utili a mantenere un livello di attenzione alto e stimolano più carica atletica nello sportivo negli esercizi anaerobici.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7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Negli esercizi non devono essere presenti tonalità calde (giallo, rosso e derivati).</w:t>
            </w:r>
          </w:p>
        </w:tc>
      </w:tr>
    </w:tbl>
    <w:p w:rsidR="00000000" w:rsidDel="00000000" w:rsidP="00000000" w:rsidRDefault="00000000" w:rsidRPr="00000000" w14:paraId="0000017E">
      <w:pPr>
        <w:spacing w:after="240" w:before="240" w:lineRule="auto"/>
        <w:ind w:left="0" w:firstLine="0"/>
        <w:jc w:val="both"/>
        <w:rPr>
          <w:rFonts w:ascii="Young Serif" w:cs="Young Serif" w:eastAsia="Young Serif" w:hAnsi="Young Serif"/>
          <w:b w:val="1"/>
        </w:rPr>
      </w:pPr>
      <w:r w:rsidDel="00000000" w:rsidR="00000000" w:rsidRPr="00000000">
        <w:rPr>
          <w:rtl w:val="0"/>
        </w:rPr>
      </w:r>
    </w:p>
    <w:p w:rsidR="00000000" w:rsidDel="00000000" w:rsidP="00000000" w:rsidRDefault="00000000" w:rsidRPr="00000000" w14:paraId="0000017F">
      <w:pPr>
        <w:spacing w:after="240" w:before="240" w:lineRule="auto"/>
        <w:ind w:left="720" w:firstLine="0"/>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RNF 6. Velocità d’uso</w:t>
      </w:r>
    </w:p>
    <w:p w:rsidR="00000000" w:rsidDel="00000000" w:rsidP="00000000" w:rsidRDefault="00000000" w:rsidRPr="00000000" w14:paraId="00000180">
      <w:pPr>
        <w:spacing w:after="240" w:before="240" w:lineRule="auto"/>
        <w:jc w:val="both"/>
        <w:rPr>
          <w:rFonts w:ascii="Young Serif" w:cs="Young Serif" w:eastAsia="Young Serif" w:hAnsi="Young Serif"/>
        </w:rPr>
      </w:pPr>
      <w:r w:rsidDel="00000000" w:rsidR="00000000" w:rsidRPr="00000000">
        <w:rPr>
          <w:rtl w:val="0"/>
        </w:rPr>
      </w:r>
    </w:p>
    <w:tbl>
      <w:tblPr>
        <w:tblStyle w:val="Table7"/>
        <w:tblpPr w:leftFromText="180" w:rightFromText="180" w:topFromText="180" w:bottomFromText="180" w:vertAnchor="text" w:horzAnchor="text" w:tblpX="-810" w:tblpY="0"/>
        <w:tblW w:w="11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550"/>
        <w:tblGridChange w:id="0">
          <w:tblGrid>
            <w:gridCol w:w="3270"/>
            <w:gridCol w:w="5460"/>
            <w:gridCol w:w="255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8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8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8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3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8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Applicazione veloce e reattiva.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8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L’applicazione FitGym44 darà un’istantanea risposta ai comandi imposti dall’utente sia in fase di allenamento che durante lo sviluppo iniziale dell’allenamento stesso in modo tale da rendere scorrevole e veloce il suo utilizzo.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8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L’applicazione (a eccezione di quando vengono stipulate per la prima volta dieta e allenamento che richiederà meno di 10s) eseguirà tutti i comandi dell’utente in meno di 5s.</w:t>
            </w:r>
          </w:p>
        </w:tc>
      </w:tr>
    </w:tbl>
    <w:p w:rsidR="00000000" w:rsidDel="00000000" w:rsidP="00000000" w:rsidRDefault="00000000" w:rsidRPr="00000000" w14:paraId="0000018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 </w:t>
      </w:r>
    </w:p>
    <w:p w:rsidR="00000000" w:rsidDel="00000000" w:rsidP="00000000" w:rsidRDefault="00000000" w:rsidRPr="00000000" w14:paraId="00000188">
      <w:pPr>
        <w:spacing w:after="240" w:before="240" w:lineRule="auto"/>
        <w:ind w:left="1080" w:hanging="360"/>
        <w:jc w:val="both"/>
        <w:rPr>
          <w:rFonts w:ascii="Young Serif" w:cs="Young Serif" w:eastAsia="Young Serif" w:hAnsi="Young Serif"/>
        </w:rPr>
      </w:pPr>
      <w:r w:rsidDel="00000000" w:rsidR="00000000" w:rsidRPr="00000000">
        <w:rPr>
          <w:rFonts w:ascii="Young Serif" w:cs="Young Serif" w:eastAsia="Young Serif" w:hAnsi="Young Serif"/>
          <w:b w:val="1"/>
          <w:rtl w:val="0"/>
        </w:rPr>
        <w:t xml:space="preserve">RNF 7. Proprietà allenamento</w:t>
      </w:r>
      <w:r w:rsidDel="00000000" w:rsidR="00000000" w:rsidRPr="00000000">
        <w:rPr>
          <w:rtl w:val="0"/>
        </w:rPr>
      </w:r>
    </w:p>
    <w:tbl>
      <w:tblPr>
        <w:tblStyle w:val="Table8"/>
        <w:tblpPr w:leftFromText="180" w:rightFromText="180" w:topFromText="180" w:bottomFromText="180" w:vertAnchor="text" w:horzAnchor="text" w:tblpX="-960" w:tblpY="0"/>
        <w:tblW w:w="11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700"/>
        <w:tblGridChange w:id="0">
          <w:tblGrid>
            <w:gridCol w:w="3270"/>
            <w:gridCol w:w="5460"/>
            <w:gridCol w:w="270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8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8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8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3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8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Allenamento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8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l’interazione visiva e sonora del sistema di allenamento deve rispettare i seguenti requisiti</w:t>
            </w:r>
          </w:p>
          <w:p w:rsidR="00000000" w:rsidDel="00000000" w:rsidP="00000000" w:rsidRDefault="00000000" w:rsidRPr="00000000" w14:paraId="0000018E">
            <w:pPr>
              <w:numPr>
                <w:ilvl w:val="0"/>
                <w:numId w:val="31"/>
              </w:numPr>
              <w:spacing w:after="0" w:afterAutospacing="0" w:before="24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avere suoni nitidi, decisi e facilmente riconoscibili</w:t>
            </w:r>
          </w:p>
          <w:p w:rsidR="00000000" w:rsidDel="00000000" w:rsidP="00000000" w:rsidRDefault="00000000" w:rsidRPr="00000000" w14:paraId="0000018F">
            <w:pPr>
              <w:numPr>
                <w:ilvl w:val="0"/>
                <w:numId w:val="31"/>
              </w:numPr>
              <w:spacing w:after="240" w:before="0" w:beforeAutospacing="0" w:lineRule="auto"/>
              <w:ind w:left="720" w:hanging="36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presentare immagini chiare e ben illustrative dell’esercizio da eseguire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9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suono durata minima di 2 sec</w:t>
            </w:r>
          </w:p>
          <w:p w:rsidR="00000000" w:rsidDel="00000000" w:rsidP="00000000" w:rsidRDefault="00000000" w:rsidRPr="00000000" w14:paraId="0000019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utente deve essere in grado di comprendere l’esercizio dall’immagine e dalla descrizione in massimo 10 secondi</w:t>
            </w:r>
          </w:p>
        </w:tc>
      </w:tr>
    </w:tbl>
    <w:p w:rsidR="00000000" w:rsidDel="00000000" w:rsidP="00000000" w:rsidRDefault="00000000" w:rsidRPr="00000000" w14:paraId="00000192">
      <w:pPr>
        <w:spacing w:after="240" w:before="240" w:lineRule="auto"/>
        <w:ind w:left="0" w:firstLine="0"/>
        <w:jc w:val="both"/>
        <w:rPr>
          <w:rFonts w:ascii="Young Serif" w:cs="Young Serif" w:eastAsia="Young Serif" w:hAnsi="Young Serif"/>
          <w:b w:val="1"/>
        </w:rPr>
      </w:pPr>
      <w:r w:rsidDel="00000000" w:rsidR="00000000" w:rsidRPr="00000000">
        <w:rPr>
          <w:rtl w:val="0"/>
        </w:rPr>
      </w:r>
    </w:p>
    <w:p w:rsidR="00000000" w:rsidDel="00000000" w:rsidP="00000000" w:rsidRDefault="00000000" w:rsidRPr="00000000" w14:paraId="00000193">
      <w:pPr>
        <w:spacing w:after="240" w:before="240" w:lineRule="auto"/>
        <w:ind w:left="720" w:firstLine="0"/>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RNF 8. Integrità</w:t>
      </w:r>
    </w:p>
    <w:p w:rsidR="00000000" w:rsidDel="00000000" w:rsidP="00000000" w:rsidRDefault="00000000" w:rsidRPr="00000000" w14:paraId="00000194">
      <w:pPr>
        <w:spacing w:after="240" w:before="240" w:lineRule="auto"/>
        <w:jc w:val="both"/>
        <w:rPr>
          <w:rFonts w:ascii="Young Serif" w:cs="Young Serif" w:eastAsia="Young Serif" w:hAnsi="Young Serif"/>
        </w:rPr>
      </w:pPr>
      <w:r w:rsidDel="00000000" w:rsidR="00000000" w:rsidRPr="00000000">
        <w:rPr>
          <w:rtl w:val="0"/>
        </w:rPr>
      </w:r>
    </w:p>
    <w:tbl>
      <w:tblPr>
        <w:tblStyle w:val="Table9"/>
        <w:tblpPr w:leftFromText="180" w:rightFromText="180" w:topFromText="180" w:bottomFromText="180" w:vertAnchor="text" w:horzAnchor="text" w:tblpX="-1020" w:tblpY="0"/>
        <w:tblW w:w="11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5460"/>
        <w:gridCol w:w="2865"/>
        <w:tblGridChange w:id="0">
          <w:tblGrid>
            <w:gridCol w:w="3270"/>
            <w:gridCol w:w="5460"/>
            <w:gridCol w:w="286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9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9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9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23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9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Integrità</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99">
            <w:pPr>
              <w:spacing w:line="276"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Deve quindi essere garantita l’integrità dei dati, l’utente deve vedere gli stessi dati aggiornati da qualsiasi dispositivo acceda, perciò è necessaria l’implementazione di un DataBase per salvare, gestire e aggiornare i dati.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9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effettuare backup dei dati nel database collegato all’applicazione ogni 4 ore</w:t>
            </w:r>
          </w:p>
        </w:tc>
      </w:tr>
    </w:tbl>
    <w:p w:rsidR="00000000" w:rsidDel="00000000" w:rsidP="00000000" w:rsidRDefault="00000000" w:rsidRPr="00000000" w14:paraId="0000019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 </w:t>
      </w:r>
    </w:p>
    <w:p w:rsidR="00000000" w:rsidDel="00000000" w:rsidP="00000000" w:rsidRDefault="00000000" w:rsidRPr="00000000" w14:paraId="0000019C">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9D">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9E">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9F">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A0">
      <w:pPr>
        <w:spacing w:after="240" w:before="240" w:lineRule="auto"/>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RNF 9. Caratteristiche dati</w:t>
      </w:r>
    </w:p>
    <w:p w:rsidR="00000000" w:rsidDel="00000000" w:rsidP="00000000" w:rsidRDefault="00000000" w:rsidRPr="00000000" w14:paraId="000001A1">
      <w:pPr>
        <w:spacing w:after="240" w:before="240" w:lineRule="auto"/>
        <w:jc w:val="both"/>
        <w:rPr>
          <w:rFonts w:ascii="Young Serif" w:cs="Young Serif" w:eastAsia="Young Serif" w:hAnsi="Young Serif"/>
        </w:rPr>
      </w:pPr>
      <w:r w:rsidDel="00000000" w:rsidR="00000000" w:rsidRPr="00000000">
        <w:rPr>
          <w:rtl w:val="0"/>
        </w:rPr>
      </w:r>
    </w:p>
    <w:tbl>
      <w:tblPr>
        <w:tblStyle w:val="Table10"/>
        <w:tblpPr w:leftFromText="180" w:rightFromText="180" w:topFromText="180" w:bottomFromText="180" w:vertAnchor="text" w:horzAnchor="text" w:tblpX="-735" w:tblpY="0"/>
        <w:tblW w:w="11010.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5460"/>
        <w:gridCol w:w="2985"/>
        <w:tblGridChange w:id="0">
          <w:tblGrid>
            <w:gridCol w:w="2565"/>
            <w:gridCol w:w="5460"/>
            <w:gridCol w:w="298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A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A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A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88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A5">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Requisiti dei dati e caratteristiche dati chieste all’utente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A6">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I dati dell’utente devono rispettare le seguenti rispettive: </w:t>
            </w:r>
          </w:p>
          <w:p w:rsidR="00000000" w:rsidDel="00000000" w:rsidP="00000000" w:rsidRDefault="00000000" w:rsidRPr="00000000" w14:paraId="000001A7">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u w:val="single"/>
                <w:rtl w:val="0"/>
              </w:rPr>
              <w:t xml:space="preserve">- nome e cognome:</w:t>
            </w:r>
            <w:r w:rsidDel="00000000" w:rsidR="00000000" w:rsidRPr="00000000">
              <w:rPr>
                <w:rFonts w:ascii="Young Serif" w:cs="Young Serif" w:eastAsia="Young Serif" w:hAnsi="Young Serif"/>
                <w:sz w:val="20"/>
                <w:szCs w:val="20"/>
                <w:rtl w:val="0"/>
              </w:rPr>
              <w:t xml:space="preserve"> non possono contenere caratteri diversi dalle lettere dell’alfabeto</w:t>
            </w:r>
          </w:p>
          <w:p w:rsidR="00000000" w:rsidDel="00000000" w:rsidP="00000000" w:rsidRDefault="00000000" w:rsidRPr="00000000" w14:paraId="000001A8">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u w:val="single"/>
                <w:rtl w:val="0"/>
              </w:rPr>
              <w:t xml:space="preserve"> - data di nascita:</w:t>
            </w:r>
            <w:r w:rsidDel="00000000" w:rsidR="00000000" w:rsidRPr="00000000">
              <w:rPr>
                <w:rFonts w:ascii="Young Serif" w:cs="Young Serif" w:eastAsia="Young Serif" w:hAnsi="Young Serif"/>
                <w:sz w:val="20"/>
                <w:szCs w:val="20"/>
                <w:rtl w:val="0"/>
              </w:rPr>
              <w:t xml:space="preserve"> inserita seguendo il formato gg/mm/aaaa e non deve essere possibile inserire una data successiva alla data attuale</w:t>
            </w:r>
          </w:p>
          <w:p w:rsidR="00000000" w:rsidDel="00000000" w:rsidP="00000000" w:rsidRDefault="00000000" w:rsidRPr="00000000" w14:paraId="000001A9">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u w:val="single"/>
                <w:rtl w:val="0"/>
              </w:rPr>
              <w:t xml:space="preserve"> - peso:</w:t>
            </w:r>
            <w:r w:rsidDel="00000000" w:rsidR="00000000" w:rsidRPr="00000000">
              <w:rPr>
                <w:rFonts w:ascii="Young Serif" w:cs="Young Serif" w:eastAsia="Young Serif" w:hAnsi="Young Serif"/>
                <w:sz w:val="20"/>
                <w:szCs w:val="20"/>
                <w:rtl w:val="0"/>
              </w:rPr>
              <w:t xml:space="preserve"> non sono accettati valori negativi</w:t>
            </w:r>
          </w:p>
          <w:p w:rsidR="00000000" w:rsidDel="00000000" w:rsidP="00000000" w:rsidRDefault="00000000" w:rsidRPr="00000000" w14:paraId="000001AA">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u w:val="single"/>
                <w:rtl w:val="0"/>
              </w:rPr>
              <w:t xml:space="preserve">- altezza e misure:</w:t>
            </w:r>
            <w:r w:rsidDel="00000000" w:rsidR="00000000" w:rsidRPr="00000000">
              <w:rPr>
                <w:rFonts w:ascii="Young Serif" w:cs="Young Serif" w:eastAsia="Young Serif" w:hAnsi="Young Serif"/>
                <w:sz w:val="20"/>
                <w:szCs w:val="20"/>
                <w:rtl w:val="0"/>
              </w:rPr>
              <w:t xml:space="preserve"> non sono accettati valori negativi </w:t>
            </w:r>
          </w:p>
          <w:p w:rsidR="00000000" w:rsidDel="00000000" w:rsidP="00000000" w:rsidRDefault="00000000" w:rsidRPr="00000000" w14:paraId="000001AB">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u w:val="single"/>
                <w:rtl w:val="0"/>
              </w:rPr>
              <w:t xml:space="preserve">- indirizzo e-mail:</w:t>
            </w:r>
            <w:r w:rsidDel="00000000" w:rsidR="00000000" w:rsidRPr="00000000">
              <w:rPr>
                <w:rFonts w:ascii="Young Serif" w:cs="Young Serif" w:eastAsia="Young Serif" w:hAnsi="Young Serif"/>
                <w:sz w:val="20"/>
                <w:szCs w:val="20"/>
                <w:rtl w:val="0"/>
              </w:rPr>
              <w:t xml:space="preserve"> Deve esistere, verrà poi verificata (Vedi RF 10)</w:t>
            </w:r>
          </w:p>
          <w:p w:rsidR="00000000" w:rsidDel="00000000" w:rsidP="00000000" w:rsidRDefault="00000000" w:rsidRPr="00000000" w14:paraId="000001AC">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 </w:t>
            </w:r>
            <w:r w:rsidDel="00000000" w:rsidR="00000000" w:rsidRPr="00000000">
              <w:rPr>
                <w:rFonts w:ascii="Young Serif" w:cs="Young Serif" w:eastAsia="Young Serif" w:hAnsi="Young Serif"/>
                <w:sz w:val="20"/>
                <w:szCs w:val="20"/>
                <w:u w:val="single"/>
                <w:rtl w:val="0"/>
              </w:rPr>
              <w:t xml:space="preserve">- username:</w:t>
            </w:r>
            <w:r w:rsidDel="00000000" w:rsidR="00000000" w:rsidRPr="00000000">
              <w:rPr>
                <w:rFonts w:ascii="Young Serif" w:cs="Young Serif" w:eastAsia="Young Serif" w:hAnsi="Young Serif"/>
                <w:sz w:val="20"/>
                <w:szCs w:val="20"/>
                <w:rtl w:val="0"/>
              </w:rPr>
              <w:t xml:space="preserve"> campo non vuoto, in cui è possibile inserire una qualsiasi combinazione di caratteri alfanumerici.</w:t>
            </w:r>
          </w:p>
          <w:p w:rsidR="00000000" w:rsidDel="00000000" w:rsidP="00000000" w:rsidRDefault="00000000" w:rsidRPr="00000000" w14:paraId="000001AD">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u w:val="single"/>
                <w:rtl w:val="0"/>
              </w:rPr>
              <w:t xml:space="preserve">- password:</w:t>
            </w:r>
            <w:r w:rsidDel="00000000" w:rsidR="00000000" w:rsidRPr="00000000">
              <w:rPr>
                <w:rFonts w:ascii="Young Serif" w:cs="Young Serif" w:eastAsia="Young Serif" w:hAnsi="Young Serif"/>
                <w:sz w:val="20"/>
                <w:szCs w:val="20"/>
                <w:rtl w:val="0"/>
              </w:rPr>
              <w:t xml:space="preserve"> deve essere sicura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AE">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Unità di misura di peso, altezza e ampiezza parti del corpo fornite dal SI (kg con i suoi multipli/sottomultipli e m con i suoi multipli/sottomultipli) (Sistema internazionale di misura)</w:t>
            </w:r>
          </w:p>
          <w:p w:rsidR="00000000" w:rsidDel="00000000" w:rsidP="00000000" w:rsidRDefault="00000000" w:rsidRPr="00000000" w14:paraId="000001AF">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Data di nascita esistente e riportata su calendari ufficiali riconosciuti dall’UE (ad esempio non è valida una data riportata sul calendario cinese)</w:t>
            </w:r>
          </w:p>
          <w:p w:rsidR="00000000" w:rsidDel="00000000" w:rsidP="00000000" w:rsidRDefault="00000000" w:rsidRPr="00000000" w14:paraId="000001B0">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Indirizzo mail esistente, non associato a un altro account e verificato</w:t>
            </w:r>
          </w:p>
          <w:p w:rsidR="00000000" w:rsidDel="00000000" w:rsidP="00000000" w:rsidRDefault="00000000" w:rsidRPr="00000000" w14:paraId="000001B1">
            <w:pPr>
              <w:spacing w:after="240" w:before="240" w:lineRule="auto"/>
              <w:jc w:val="both"/>
              <w:rPr>
                <w:rFonts w:ascii="Young Serif" w:cs="Young Serif" w:eastAsia="Young Serif" w:hAnsi="Young Serif"/>
                <w:sz w:val="20"/>
                <w:szCs w:val="20"/>
              </w:rPr>
            </w:pPr>
            <w:r w:rsidDel="00000000" w:rsidR="00000000" w:rsidRPr="00000000">
              <w:rPr>
                <w:rFonts w:ascii="Young Serif" w:cs="Young Serif" w:eastAsia="Young Serif" w:hAnsi="Young Serif"/>
                <w:sz w:val="20"/>
                <w:szCs w:val="20"/>
                <w:rtl w:val="0"/>
              </w:rPr>
              <w:t xml:space="preserve">password con lunghezza minima di 8 caratteri di cui almeno un carattere maiuscolo, uno minuscolo e almeno un numero</w:t>
            </w:r>
          </w:p>
          <w:p w:rsidR="00000000" w:rsidDel="00000000" w:rsidP="00000000" w:rsidRDefault="00000000" w:rsidRPr="00000000" w14:paraId="000001B2">
            <w:pPr>
              <w:spacing w:after="240" w:before="240" w:lineRule="auto"/>
              <w:jc w:val="both"/>
              <w:rPr>
                <w:rFonts w:ascii="Young Serif" w:cs="Young Serif" w:eastAsia="Young Serif" w:hAnsi="Young Serif"/>
                <w:sz w:val="20"/>
                <w:szCs w:val="20"/>
              </w:rPr>
            </w:pPr>
            <w:r w:rsidDel="00000000" w:rsidR="00000000" w:rsidRPr="00000000">
              <w:rPr>
                <w:rtl w:val="0"/>
              </w:rPr>
            </w:r>
          </w:p>
        </w:tc>
      </w:tr>
    </w:tbl>
    <w:p w:rsidR="00000000" w:rsidDel="00000000" w:rsidP="00000000" w:rsidRDefault="00000000" w:rsidRPr="00000000" w14:paraId="000001B3">
      <w:pPr>
        <w:spacing w:after="240" w:before="240" w:lineRule="auto"/>
        <w:jc w:val="both"/>
        <w:rPr>
          <w:rFonts w:ascii="Young Serif" w:cs="Young Serif" w:eastAsia="Young Serif" w:hAnsi="Young Serif"/>
          <w:b w:val="1"/>
        </w:rPr>
      </w:pPr>
      <w:r w:rsidDel="00000000" w:rsidR="00000000" w:rsidRPr="00000000">
        <w:rPr>
          <w:rFonts w:ascii="Young Serif" w:cs="Young Serif" w:eastAsia="Young Serif" w:hAnsi="Young Serif"/>
          <w:rtl w:val="0"/>
        </w:rPr>
        <w:t xml:space="preserve"> </w:t>
      </w:r>
      <w:r w:rsidDel="00000000" w:rsidR="00000000" w:rsidRPr="00000000">
        <w:rPr>
          <w:rtl w:val="0"/>
        </w:rPr>
      </w:r>
    </w:p>
    <w:p w:rsidR="00000000" w:rsidDel="00000000" w:rsidP="00000000" w:rsidRDefault="00000000" w:rsidRPr="00000000" w14:paraId="000001B4">
      <w:pPr>
        <w:spacing w:after="240" w:before="240" w:lineRule="auto"/>
        <w:ind w:left="1080" w:hanging="360"/>
        <w:jc w:val="both"/>
        <w:rPr>
          <w:rFonts w:ascii="Young Serif" w:cs="Young Serif" w:eastAsia="Young Serif" w:hAnsi="Young Serif"/>
          <w:b w:val="1"/>
        </w:rPr>
      </w:pPr>
      <w:r w:rsidDel="00000000" w:rsidR="00000000" w:rsidRPr="00000000">
        <w:rPr>
          <w:rtl w:val="0"/>
        </w:rPr>
      </w:r>
    </w:p>
    <w:p w:rsidR="00000000" w:rsidDel="00000000" w:rsidP="00000000" w:rsidRDefault="00000000" w:rsidRPr="00000000" w14:paraId="000001B5">
      <w:pPr>
        <w:spacing w:after="240" w:before="240" w:lineRule="auto"/>
        <w:ind w:left="1080" w:hanging="360"/>
        <w:jc w:val="both"/>
        <w:rPr>
          <w:rFonts w:ascii="Young Serif" w:cs="Young Serif" w:eastAsia="Young Serif" w:hAnsi="Young Serif"/>
          <w:b w:val="1"/>
        </w:rPr>
      </w:pPr>
      <w:r w:rsidDel="00000000" w:rsidR="00000000" w:rsidRPr="00000000">
        <w:rPr>
          <w:rtl w:val="0"/>
        </w:rPr>
      </w:r>
    </w:p>
    <w:p w:rsidR="00000000" w:rsidDel="00000000" w:rsidP="00000000" w:rsidRDefault="00000000" w:rsidRPr="00000000" w14:paraId="000001B6">
      <w:pPr>
        <w:spacing w:after="240" w:before="240" w:lineRule="auto"/>
        <w:ind w:left="1080" w:hanging="360"/>
        <w:jc w:val="both"/>
        <w:rPr>
          <w:rFonts w:ascii="Young Serif" w:cs="Young Serif" w:eastAsia="Young Serif" w:hAnsi="Young Serif"/>
          <w:b w:val="1"/>
        </w:rPr>
      </w:pPr>
      <w:r w:rsidDel="00000000" w:rsidR="00000000" w:rsidRPr="00000000">
        <w:rPr>
          <w:rFonts w:ascii="Young Serif" w:cs="Young Serif" w:eastAsia="Young Serif" w:hAnsi="Young Serif"/>
          <w:b w:val="1"/>
          <w:rtl w:val="0"/>
        </w:rPr>
        <w:t xml:space="preserve">RNF 10. Privacy</w:t>
      </w:r>
    </w:p>
    <w:p w:rsidR="00000000" w:rsidDel="00000000" w:rsidP="00000000" w:rsidRDefault="00000000" w:rsidRPr="00000000" w14:paraId="000001B7">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B8">
      <w:pPr>
        <w:spacing w:after="240" w:before="240" w:lineRule="auto"/>
        <w:ind w:left="1080" w:hanging="360"/>
        <w:jc w:val="both"/>
        <w:rPr>
          <w:rFonts w:ascii="Young Serif" w:cs="Young Serif" w:eastAsia="Young Serif" w:hAnsi="Young Serif"/>
          <w:b w:val="1"/>
        </w:rPr>
      </w:pPr>
      <w:r w:rsidDel="00000000" w:rsidR="00000000" w:rsidRPr="00000000">
        <w:rPr>
          <w:rtl w:val="0"/>
        </w:rPr>
      </w:r>
    </w:p>
    <w:tbl>
      <w:tblPr>
        <w:tblStyle w:val="Table11"/>
        <w:tblpPr w:leftFromText="180" w:rightFromText="180" w:topFromText="180" w:bottomFromText="180" w:vertAnchor="text" w:horzAnchor="text" w:tblpX="-780" w:tblpY="0"/>
        <w:tblW w:w="11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5460"/>
        <w:gridCol w:w="3435"/>
        <w:tblGridChange w:id="0">
          <w:tblGrid>
            <w:gridCol w:w="2250"/>
            <w:gridCol w:w="5460"/>
            <w:gridCol w:w="343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B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Proprietà</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B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Descrizione</w:t>
            </w:r>
          </w:p>
        </w:tc>
        <w:tc>
          <w:tcPr>
            <w:tcBorders>
              <w:top w:color="000000" w:space="0" w:sz="5" w:val="single"/>
              <w:left w:color="000000" w:space="0" w:sz="5" w:val="single"/>
              <w:bottom w:color="000000" w:space="0" w:sz="5" w:val="single"/>
              <w:right w:color="000000" w:space="0" w:sz="5" w:val="single"/>
            </w:tcBorders>
            <w:shd w:fill="8db3e2" w:val="clear"/>
            <w:tcMar>
              <w:top w:w="0.0" w:type="dxa"/>
              <w:bottom w:w="0.0" w:type="dxa"/>
            </w:tcMar>
          </w:tcPr>
          <w:p w:rsidR="00000000" w:rsidDel="00000000" w:rsidP="00000000" w:rsidRDefault="00000000" w:rsidRPr="00000000" w14:paraId="000001B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Misura</w:t>
            </w:r>
          </w:p>
        </w:tc>
      </w:tr>
      <w:tr>
        <w:trPr>
          <w:cantSplit w:val="0"/>
          <w:trHeight w:val="3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B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Rispetto del GDPR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B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 dati degli utenti devono essere salvati in maniera sicura, garantendo che nessuno, tranne l’utente interessato, vi possa accedere, effettuare modificare o eliminare. il sistema deve quindi soddisfare tutti i vincoli imposti dalla normativa G.D.P.R. I dati personali relativi all’utente (nome, cognome, data di nascita, peso, misure, progressi), le sue schede di allenamento personalizzate e, in caso di utente pro, il suo piano nutrizionale e qualsiasi altro dato gestito dall’applicazione che possa in qualsiasi modo identificare un utente, il suo stato di salute, i suoi comportamenti, le sue preferenze e la tipologia di dispositivi utilizzati non dovranno essere divulgati in alcun modo e dovranno essere conservati “in una forma che consenta l’identificazione degli interessati per un arco di tempo non superiore al conseguimento delle finalità per le quali sono trattati”. All’art. 5, comma 1, lett. e), del G.D.P.R.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BE">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Le misure di sicurezza verranno garantite tramite l’uso di un database i cui i dati saranno manipolabili solo dai DB admin che avranno accesso al loro account tramite una password.</w:t>
            </w:r>
          </w:p>
        </w:tc>
      </w:tr>
    </w:tbl>
    <w:p w:rsidR="00000000" w:rsidDel="00000000" w:rsidP="00000000" w:rsidRDefault="00000000" w:rsidRPr="00000000" w14:paraId="000001BF">
      <w:pPr>
        <w:pStyle w:val="Heading1"/>
        <w:spacing w:after="120" w:before="400" w:lineRule="auto"/>
        <w:ind w:left="0" w:firstLine="0"/>
        <w:jc w:val="both"/>
        <w:rPr>
          <w:b w:val="1"/>
        </w:rPr>
      </w:pPr>
      <w:bookmarkStart w:colFirst="0" w:colLast="0" w:name="_sba5n1kwtna" w:id="6"/>
      <w:bookmarkEnd w:id="6"/>
      <w:r w:rsidDel="00000000" w:rsidR="00000000" w:rsidRPr="00000000">
        <w:rPr>
          <w:rtl w:val="0"/>
        </w:rPr>
      </w:r>
    </w:p>
    <w:p w:rsidR="00000000" w:rsidDel="00000000" w:rsidP="00000000" w:rsidRDefault="00000000" w:rsidRPr="00000000" w14:paraId="000001C0">
      <w:pPr>
        <w:pStyle w:val="Heading1"/>
        <w:spacing w:after="120" w:before="400" w:lineRule="auto"/>
        <w:ind w:left="0" w:firstLine="720"/>
        <w:jc w:val="both"/>
        <w:rPr>
          <w:rFonts w:ascii="Young Serif" w:cs="Young Serif" w:eastAsia="Young Serif" w:hAnsi="Young Serif"/>
          <w:b w:val="1"/>
          <w:sz w:val="40"/>
          <w:szCs w:val="40"/>
        </w:rPr>
      </w:pPr>
      <w:bookmarkStart w:colFirst="0" w:colLast="0" w:name="_czyg2h5l3qiq" w:id="7"/>
      <w:bookmarkEnd w:id="7"/>
      <w:r w:rsidDel="00000000" w:rsidR="00000000" w:rsidRPr="00000000">
        <w:rPr>
          <w:rFonts w:ascii="Young Serif" w:cs="Young Serif" w:eastAsia="Young Serif" w:hAnsi="Young Serif"/>
          <w:b w:val="1"/>
          <w:sz w:val="40"/>
          <w:szCs w:val="4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Young Serif" w:cs="Young Serif" w:eastAsia="Young Serif" w:hAnsi="Young Serif"/>
          <w:b w:val="1"/>
          <w:sz w:val="40"/>
          <w:szCs w:val="40"/>
          <w:rtl w:val="0"/>
        </w:rPr>
        <w:t xml:space="preserve">Analisi del Contesto</w:t>
      </w:r>
    </w:p>
    <w:p w:rsidR="00000000" w:rsidDel="00000000" w:rsidP="00000000" w:rsidRDefault="00000000" w:rsidRPr="00000000" w14:paraId="000001C1">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Nel presente capitolo viene discusso il contesto del funzionamento del sistema, fornendo una descrizione testuale e una rappresentazione grafica basata su Context Diagram.</w:t>
      </w:r>
    </w:p>
    <w:p w:rsidR="00000000" w:rsidDel="00000000" w:rsidP="00000000" w:rsidRDefault="00000000" w:rsidRPr="00000000" w14:paraId="000001C2">
      <w:pPr>
        <w:spacing w:after="120" w:before="400" w:lineRule="auto"/>
        <w:ind w:left="0" w:firstLine="0"/>
        <w:jc w:val="both"/>
        <w:rPr>
          <w:rFonts w:ascii="Young Serif" w:cs="Young Serif" w:eastAsia="Young Serif" w:hAnsi="Young Serif"/>
          <w:b w:val="1"/>
        </w:rPr>
      </w:pPr>
      <w:r w:rsidDel="00000000" w:rsidR="00000000" w:rsidRPr="00000000">
        <w:rPr>
          <w:rFonts w:ascii="Young Serif" w:cs="Young Serif" w:eastAsia="Young Serif" w:hAnsi="Young Serif"/>
          <w:rtl w:val="0"/>
        </w:rPr>
        <w:t xml:space="preserve">Nella seguente parte della sezione vengono presentati gli attori e i sistemi esterni con cui l’applicazione FITGYM44 si interfaccerà</w:t>
      </w:r>
      <w:r w:rsidDel="00000000" w:rsidR="00000000" w:rsidRPr="00000000">
        <w:rPr>
          <w:rFonts w:ascii="Young Serif" w:cs="Young Serif" w:eastAsia="Young Serif" w:hAnsi="Young Serif"/>
          <w:b w:val="1"/>
          <w:rtl w:val="0"/>
        </w:rPr>
        <w:t xml:space="preserve">:</w:t>
      </w:r>
    </w:p>
    <w:p w:rsidR="00000000" w:rsidDel="00000000" w:rsidP="00000000" w:rsidRDefault="00000000" w:rsidRPr="00000000" w14:paraId="000001C3">
      <w:pPr>
        <w:spacing w:after="120" w:before="400" w:lineRule="auto"/>
        <w:ind w:left="0" w:firstLine="0"/>
        <w:jc w:val="both"/>
        <w:rPr>
          <w:rFonts w:ascii="Young Serif" w:cs="Young Serif" w:eastAsia="Young Serif" w:hAnsi="Young Serif"/>
          <w:b w:val="1"/>
        </w:rPr>
      </w:pPr>
      <w:r w:rsidDel="00000000" w:rsidR="00000000" w:rsidRPr="00000000">
        <w:rPr>
          <w:rFonts w:ascii="Young Serif" w:cs="Young Serif" w:eastAsia="Young Serif" w:hAnsi="Young Serif"/>
          <w:b w:val="1"/>
        </w:rPr>
        <w:drawing>
          <wp:inline distB="114300" distT="114300" distL="114300" distR="114300">
            <wp:extent cx="6735896" cy="4419600"/>
            <wp:effectExtent b="0" l="0" r="0" 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6735896"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20" w:before="400" w:lineRule="auto"/>
        <w:ind w:left="360" w:firstLine="0"/>
        <w:jc w:val="both"/>
        <w:rPr>
          <w:rFonts w:ascii="Young Serif" w:cs="Young Serif" w:eastAsia="Young Serif" w:hAnsi="Young Serif"/>
          <w:b w:val="1"/>
          <w:color w:val="3b77dd"/>
          <w:sz w:val="40"/>
          <w:szCs w:val="40"/>
        </w:rPr>
      </w:pPr>
      <w:r w:rsidDel="00000000" w:rsidR="00000000" w:rsidRPr="00000000">
        <w:rPr>
          <w:rtl w:val="0"/>
        </w:rPr>
      </w:r>
    </w:p>
    <w:p w:rsidR="00000000" w:rsidDel="00000000" w:rsidP="00000000" w:rsidRDefault="00000000" w:rsidRPr="00000000" w14:paraId="000001C5">
      <w:pPr>
        <w:spacing w:after="120" w:before="400" w:lineRule="auto"/>
        <w:ind w:left="360" w:firstLine="0"/>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40"/>
          <w:szCs w:val="40"/>
          <w:rtl w:val="0"/>
        </w:rPr>
        <w:t xml:space="preserve">3.1</w:t>
      </w:r>
      <w:r w:rsidDel="00000000" w:rsidR="00000000" w:rsidRPr="00000000">
        <w:rPr>
          <w:rFonts w:ascii="Times New Roman" w:cs="Times New Roman" w:eastAsia="Times New Roman" w:hAnsi="Times New Roman"/>
          <w:color w:val="3b77dd"/>
          <w:sz w:val="14"/>
          <w:szCs w:val="14"/>
          <w:rtl w:val="0"/>
        </w:rPr>
        <w:t xml:space="preserve">      </w:t>
      </w:r>
      <w:r w:rsidDel="00000000" w:rsidR="00000000" w:rsidRPr="00000000">
        <w:rPr>
          <w:rFonts w:ascii="Young Serif" w:cs="Young Serif" w:eastAsia="Young Serif" w:hAnsi="Young Serif"/>
          <w:b w:val="1"/>
          <w:color w:val="3b77dd"/>
          <w:sz w:val="40"/>
          <w:szCs w:val="40"/>
          <w:rtl w:val="0"/>
        </w:rPr>
        <w:t xml:space="preserve">Utenti e sistemi esterni</w:t>
      </w:r>
      <w:r w:rsidDel="00000000" w:rsidR="00000000" w:rsidRPr="00000000">
        <w:rPr>
          <w:rtl w:val="0"/>
        </w:rPr>
      </w:r>
    </w:p>
    <w:p w:rsidR="00000000" w:rsidDel="00000000" w:rsidP="00000000" w:rsidRDefault="00000000" w:rsidRPr="00000000" w14:paraId="000001C6">
      <w:pPr>
        <w:spacing w:after="240" w:before="24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3.1.1 Utente:</w:t>
      </w:r>
    </w:p>
    <w:p w:rsidR="00000000" w:rsidDel="00000000" w:rsidP="00000000" w:rsidRDefault="00000000" w:rsidRPr="00000000" w14:paraId="000001C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La persona che  si registra al servizio, che utilizza l’applicazione per ottenere una scheda di allenamento (Vedi RF 17 e 18) e, in caso di utente premium (vedi </w:t>
      </w:r>
      <w:r w:rsidDel="00000000" w:rsidR="00000000" w:rsidRPr="00000000">
        <w:rPr>
          <w:rFonts w:ascii="Young Serif" w:cs="Young Serif" w:eastAsia="Young Serif" w:hAnsi="Young Serif"/>
          <w:rtl w:val="0"/>
        </w:rPr>
        <w:t xml:space="preserve">RF 11</w:t>
      </w:r>
      <w:r w:rsidDel="00000000" w:rsidR="00000000" w:rsidRPr="00000000">
        <w:rPr>
          <w:rFonts w:ascii="Young Serif" w:cs="Young Serif" w:eastAsia="Young Serif" w:hAnsi="Young Serif"/>
          <w:rtl w:val="0"/>
        </w:rPr>
        <w:t xml:space="preserve"> e 24), un piano alimentare (Vedi RF 20). Inoltre l’utente può gestire ed utilizzare i suoi piani tramite il sistema . L’utente deve essere in grado di gestire il suo piano di abbonamento e delle semplici impostazioni per la personalizzazione.</w:t>
      </w:r>
    </w:p>
    <w:p w:rsidR="00000000" w:rsidDel="00000000" w:rsidP="00000000" w:rsidRDefault="00000000" w:rsidRPr="00000000" w14:paraId="000001C8">
      <w:pPr>
        <w:spacing w:after="240" w:before="24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3.1.2 Database:</w:t>
      </w:r>
    </w:p>
    <w:p w:rsidR="00000000" w:rsidDel="00000000" w:rsidP="00000000" w:rsidRDefault="00000000" w:rsidRPr="00000000" w14:paraId="000001C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database fornisce i dati relativi a tutti gli utenti quando richiesti dall’app, se l’utente è nuovo, il sistema richiede lo stanziamento di una riga nuova (Vedi RF 1, 2, 3, 4 e 5). </w:t>
      </w:r>
    </w:p>
    <w:p w:rsidR="00000000" w:rsidDel="00000000" w:rsidP="00000000" w:rsidRDefault="00000000" w:rsidRPr="00000000" w14:paraId="000001C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Inoltre (se l’utente è premium), quando il sistema deve creare una nuova dieta richiede al database i macronutrienti (proteine, carboidrati e grassi) dei vari alimenti proposti nella dieta creata dall’applicazione (Vedi RF 11).</w:t>
      </w:r>
    </w:p>
    <w:p w:rsidR="00000000" w:rsidDel="00000000" w:rsidP="00000000" w:rsidRDefault="00000000" w:rsidRPr="00000000" w14:paraId="000001C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In aggiunta, quando il sistema deve creare un nuovo allenamento richiede al database l’elenco di tutti gli esercizi da proporre agli utenti in base alle loro esigenze (Vedi RF 2 e 3).</w:t>
      </w:r>
    </w:p>
    <w:p w:rsidR="00000000" w:rsidDel="00000000" w:rsidP="00000000" w:rsidRDefault="00000000" w:rsidRPr="00000000" w14:paraId="000001C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All’avvio dell’applicazione, il database fornisce il tema preferito dell’utente in modo tale che il sistema possa impostarlo. </w:t>
      </w:r>
    </w:p>
    <w:p w:rsidR="00000000" w:rsidDel="00000000" w:rsidP="00000000" w:rsidRDefault="00000000" w:rsidRPr="00000000" w14:paraId="000001CD">
      <w:pPr>
        <w:spacing w:after="240" w:before="24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3.1.3 Server Mail: </w:t>
      </w:r>
    </w:p>
    <w:p w:rsidR="00000000" w:rsidDel="00000000" w:rsidP="00000000" w:rsidRDefault="00000000" w:rsidRPr="00000000" w14:paraId="000001CE">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sistema manda e-mails attraverso il Mail Server di Microsoft dal proprio indirizzo  fitgym44@outlook.com quando necessario. Ossia nei momenti di registrazione (Vedi RF 4), verifica mail (Vedi RF 10), cambio password (Vedi RF 8) e dopo il pagamento (Vedi RF 23).</w:t>
      </w:r>
    </w:p>
    <w:p w:rsidR="00000000" w:rsidDel="00000000" w:rsidP="00000000" w:rsidRDefault="00000000" w:rsidRPr="00000000" w14:paraId="000001CF">
      <w:pPr>
        <w:spacing w:after="240" w:before="240" w:lineRule="auto"/>
        <w:jc w:val="both"/>
        <w:rPr>
          <w:rFonts w:ascii="Young Serif" w:cs="Young Serif" w:eastAsia="Young Serif" w:hAnsi="Young Serif"/>
          <w:b w:val="1"/>
          <w:sz w:val="24"/>
          <w:szCs w:val="24"/>
        </w:rPr>
      </w:pPr>
      <w:r w:rsidDel="00000000" w:rsidR="00000000" w:rsidRPr="00000000">
        <w:rPr>
          <w:rFonts w:ascii="Young Serif" w:cs="Young Serif" w:eastAsia="Young Serif" w:hAnsi="Young Serif"/>
          <w:b w:val="1"/>
          <w:sz w:val="24"/>
          <w:szCs w:val="24"/>
          <w:rtl w:val="0"/>
        </w:rPr>
        <w:t xml:space="preserve">3.1.4 Sistema di Pagamento:</w:t>
      </w:r>
    </w:p>
    <w:p w:rsidR="00000000" w:rsidDel="00000000" w:rsidP="00000000" w:rsidRDefault="00000000" w:rsidRPr="00000000" w14:paraId="000001D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Il servizio premium è reso disponibile previo pagamento mensile di 2.99€  (Vedi RF 24) tramite il sistema di pagamento di Stripe che fornisce le sue API in modo tale da utilizzare il loro servizio in modo gratuito. Il sistema richiede a Stripe il permesso di effettuare il pagamento e Stripe restituisce l’esito della transazione. </w:t>
      </w:r>
    </w:p>
    <w:p w:rsidR="00000000" w:rsidDel="00000000" w:rsidP="00000000" w:rsidRDefault="00000000" w:rsidRPr="00000000" w14:paraId="000001D1">
      <w:pPr>
        <w:spacing w:after="120" w:before="400" w:lineRule="auto"/>
        <w:ind w:left="360" w:firstLine="0"/>
        <w:jc w:val="both"/>
        <w:rPr>
          <w:rFonts w:ascii="Young Serif" w:cs="Young Serif" w:eastAsia="Young Serif" w:hAnsi="Young Serif"/>
          <w:b w:val="1"/>
          <w:color w:val="3b77dd"/>
          <w:sz w:val="40"/>
          <w:szCs w:val="40"/>
        </w:rPr>
      </w:pPr>
      <w:r w:rsidDel="00000000" w:rsidR="00000000" w:rsidRPr="00000000">
        <w:rPr>
          <w:rFonts w:ascii="Young Serif" w:cs="Young Serif" w:eastAsia="Young Serif" w:hAnsi="Young Serif"/>
          <w:b w:val="1"/>
          <w:color w:val="3b77dd"/>
          <w:sz w:val="40"/>
          <w:szCs w:val="40"/>
          <w:rtl w:val="0"/>
        </w:rPr>
        <w:t xml:space="preserve">3.2</w:t>
      </w:r>
      <w:r w:rsidDel="00000000" w:rsidR="00000000" w:rsidRPr="00000000">
        <w:rPr>
          <w:rFonts w:ascii="Times New Roman" w:cs="Times New Roman" w:eastAsia="Times New Roman" w:hAnsi="Times New Roman"/>
          <w:color w:val="3b77dd"/>
          <w:sz w:val="14"/>
          <w:szCs w:val="14"/>
          <w:rtl w:val="0"/>
        </w:rPr>
        <w:t xml:space="preserve">      </w:t>
      </w:r>
      <w:r w:rsidDel="00000000" w:rsidR="00000000" w:rsidRPr="00000000">
        <w:rPr>
          <w:rFonts w:ascii="Young Serif" w:cs="Young Serif" w:eastAsia="Young Serif" w:hAnsi="Young Serif"/>
          <w:b w:val="1"/>
          <w:color w:val="3b77dd"/>
          <w:sz w:val="40"/>
          <w:szCs w:val="40"/>
          <w:rtl w:val="0"/>
        </w:rPr>
        <w:t xml:space="preserve">Diagramma di contesto</w:t>
      </w:r>
    </w:p>
    <w:p w:rsidR="00000000" w:rsidDel="00000000" w:rsidP="00000000" w:rsidRDefault="00000000" w:rsidRPr="00000000" w14:paraId="000001D2">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si registra al sito e si autentica. Al primo accesso viene chiesto all’utente di scegliere le sue preferenze riguardanti il tipo di fisico che vuole raggiungere, la sua situazione attuale in termini di misure ed eventuali allergie per la scelta dell’alimentazione. Una volta configurate le informazioni, l’utente può usare l’applicazione.</w:t>
      </w:r>
    </w:p>
    <w:p w:rsidR="00000000" w:rsidDel="00000000" w:rsidP="00000000" w:rsidRDefault="00000000" w:rsidRPr="00000000" w14:paraId="000001D3">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L’utente ha la possibilità di ottenere la sua scheda di allenamento, visualizzarla ed avviare il sistema di allenamento interattivo.</w:t>
      </w:r>
    </w:p>
    <w:p w:rsidR="00000000" w:rsidDel="00000000" w:rsidP="00000000" w:rsidRDefault="00000000" w:rsidRPr="00000000" w14:paraId="000001D4">
      <w:pPr>
        <w:spacing w:after="120" w:before="400" w:lineRule="auto"/>
        <w:ind w:left="0" w:firstLine="0"/>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In un qualsiasi momento l’utente può accedere all’area profilo dove poter visualizzare e modificare i propri dati, gestire le impostazioni del tema ed acquistare il piano di abbonamento premium.</w:t>
      </w:r>
    </w:p>
    <w:p w:rsidR="00000000" w:rsidDel="00000000" w:rsidP="00000000" w:rsidRDefault="00000000" w:rsidRPr="00000000" w14:paraId="000001D5">
      <w:pPr>
        <w:pStyle w:val="Heading1"/>
        <w:spacing w:after="120" w:before="400" w:lineRule="auto"/>
        <w:ind w:firstLine="720"/>
        <w:jc w:val="both"/>
        <w:rPr>
          <w:rFonts w:ascii="Young Serif" w:cs="Young Serif" w:eastAsia="Young Serif" w:hAnsi="Young Serif"/>
        </w:rPr>
      </w:pPr>
      <w:bookmarkStart w:colFirst="0" w:colLast="0" w:name="_jb6pun59fu1j" w:id="8"/>
      <w:bookmarkEnd w:id="8"/>
      <w:r w:rsidDel="00000000" w:rsidR="00000000" w:rsidRPr="00000000">
        <w:rPr>
          <w:rFonts w:ascii="Young Serif" w:cs="Young Serif" w:eastAsia="Young Serif" w:hAnsi="Young Serif"/>
          <w:b w:val="1"/>
          <w:sz w:val="40"/>
          <w:szCs w:val="40"/>
          <w:rtl w:val="0"/>
        </w:rPr>
        <w:t xml:space="preserve">4.1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Young Serif" w:cs="Young Serif" w:eastAsia="Young Serif" w:hAnsi="Young Serif"/>
          <w:b w:val="1"/>
          <w:sz w:val="40"/>
          <w:szCs w:val="40"/>
          <w:rtl w:val="0"/>
        </w:rPr>
        <w:t xml:space="preserve">Definizione dei componenti</w:t>
      </w:r>
      <w:r w:rsidDel="00000000" w:rsidR="00000000" w:rsidRPr="00000000">
        <w:rPr>
          <w:rtl w:val="0"/>
        </w:rPr>
      </w:r>
    </w:p>
    <w:p w:rsidR="00000000" w:rsidDel="00000000" w:rsidP="00000000" w:rsidRDefault="00000000" w:rsidRPr="00000000" w14:paraId="000001D6">
      <w:pPr>
        <w:spacing w:after="240" w:before="240" w:lineRule="auto"/>
        <w:jc w:val="both"/>
        <w:rPr>
          <w:rFonts w:ascii="Young Serif" w:cs="Young Serif" w:eastAsia="Young Serif" w:hAnsi="Young Serif"/>
          <w:b w:val="1"/>
          <w:color w:val="321b8e"/>
          <w:sz w:val="24"/>
          <w:szCs w:val="24"/>
        </w:rPr>
      </w:pPr>
      <w:r w:rsidDel="00000000" w:rsidR="00000000" w:rsidRPr="00000000">
        <w:rPr>
          <w:rtl w:val="0"/>
        </w:rPr>
      </w:r>
    </w:p>
    <w:p w:rsidR="00000000" w:rsidDel="00000000" w:rsidP="00000000" w:rsidRDefault="00000000" w:rsidRPr="00000000" w14:paraId="000001D7">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4.1.1 Sistema interazione database</w:t>
      </w:r>
    </w:p>
    <w:p w:rsidR="00000000" w:rsidDel="00000000" w:rsidP="00000000" w:rsidRDefault="00000000" w:rsidRPr="00000000" w14:paraId="000001D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che il sistema necessita, in diversi requisiti funzionali, di uno svariato scambio di dati con il database il componente </w:t>
      </w:r>
      <w:r w:rsidDel="00000000" w:rsidR="00000000" w:rsidRPr="00000000">
        <w:rPr>
          <w:rFonts w:ascii="Young Serif" w:cs="Young Serif" w:eastAsia="Young Serif" w:hAnsi="Young Serif"/>
          <w:b w:val="1"/>
          <w:rtl w:val="0"/>
        </w:rPr>
        <w:t xml:space="preserve">sistema interazione database</w:t>
      </w:r>
      <w:r w:rsidDel="00000000" w:rsidR="00000000" w:rsidRPr="00000000">
        <w:rPr>
          <w:rFonts w:ascii="Young Serif" w:cs="Young Serif" w:eastAsia="Young Serif" w:hAnsi="Young Serif"/>
          <w:rtl w:val="0"/>
        </w:rPr>
        <w:t xml:space="preserve"> gestisce questo scambio di informazioni. Esso è in grado di interrogare il database attraverso l’utilizzo di una query sql coerentemente alle richieste fornite dagli altri componenti. In base alla tipologia di richiesta questo componente è in grado di fornire la risposta della query (esempio: dati richiesti per una lettura).</w:t>
      </w:r>
    </w:p>
    <w:p w:rsidR="00000000" w:rsidDel="00000000" w:rsidP="00000000" w:rsidRDefault="00000000" w:rsidRPr="00000000" w14:paraId="000001D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Spiegazione:</w:t>
      </w:r>
      <w:r w:rsidDel="00000000" w:rsidR="00000000" w:rsidRPr="00000000">
        <w:rPr>
          <w:rFonts w:ascii="Young Serif" w:cs="Young Serif" w:eastAsia="Young Serif" w:hAnsi="Young Serif"/>
          <w:rtl w:val="0"/>
        </w:rPr>
        <w:t xml:space="preserve"> Il componente gestisce le operazioni di lettura, scrittura, eliminazione di dati presenti nel database</w:t>
      </w:r>
    </w:p>
    <w:p w:rsidR="00000000" w:rsidDel="00000000" w:rsidP="00000000" w:rsidRDefault="00000000" w:rsidRPr="00000000" w14:paraId="000001D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nuova riga utente:</w:t>
      </w:r>
      <w:r w:rsidDel="00000000" w:rsidR="00000000" w:rsidRPr="00000000">
        <w:rPr>
          <w:rFonts w:ascii="Young Serif" w:cs="Young Serif" w:eastAsia="Young Serif" w:hAnsi="Young Serif"/>
          <w:rtl w:val="0"/>
        </w:rPr>
        <w:t xml:space="preserve"> Questa interfaccia (fornita da 4.1.2) fornisce al database i dati necessari per creare una nuova riga utente nell’apposita tabella.</w:t>
      </w:r>
    </w:p>
    <w:p w:rsidR="00000000" w:rsidDel="00000000" w:rsidP="00000000" w:rsidRDefault="00000000" w:rsidRPr="00000000" w14:paraId="000001D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nuova password:</w:t>
      </w:r>
      <w:r w:rsidDel="00000000" w:rsidR="00000000" w:rsidRPr="00000000">
        <w:rPr>
          <w:rFonts w:ascii="Young Serif" w:cs="Young Serif" w:eastAsia="Young Serif" w:hAnsi="Young Serif"/>
          <w:rtl w:val="0"/>
        </w:rPr>
        <w:t xml:space="preserve"> Questa interfaccia (fornita da 4.1.4) richiede una password da associare ad un indirizzo email all’interno del database.</w:t>
      </w:r>
    </w:p>
    <w:p w:rsidR="00000000" w:rsidDel="00000000" w:rsidP="00000000" w:rsidRDefault="00000000" w:rsidRPr="00000000" w14:paraId="000001D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eliminazione account:</w:t>
      </w:r>
      <w:r w:rsidDel="00000000" w:rsidR="00000000" w:rsidRPr="00000000">
        <w:rPr>
          <w:rFonts w:ascii="Young Serif" w:cs="Young Serif" w:eastAsia="Young Serif" w:hAnsi="Young Serif"/>
          <w:rtl w:val="0"/>
        </w:rPr>
        <w:t xml:space="preserve"> Questa interfaccia (fornita da 4.1.9) richiede l’email dell’utente da utilizzare come chiave per trovare la riga nel database da eliminare.</w:t>
      </w:r>
    </w:p>
    <w:p w:rsidR="00000000" w:rsidDel="00000000" w:rsidP="00000000" w:rsidRDefault="00000000" w:rsidRPr="00000000" w14:paraId="000001D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nuove informazioni personali:</w:t>
      </w:r>
      <w:r w:rsidDel="00000000" w:rsidR="00000000" w:rsidRPr="00000000">
        <w:rPr>
          <w:rFonts w:ascii="Young Serif" w:cs="Young Serif" w:eastAsia="Young Serif" w:hAnsi="Young Serif"/>
          <w:rtl w:val="0"/>
        </w:rPr>
        <w:t xml:space="preserve"> Questa interfaccia (fornita da 4.1.9) richiede la email e i dati o le informazioni dell’utente da modificare.</w:t>
      </w:r>
    </w:p>
    <w:p w:rsidR="00000000" w:rsidDel="00000000" w:rsidP="00000000" w:rsidRDefault="00000000" w:rsidRPr="00000000" w14:paraId="000001DE">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nuovo tema:</w:t>
      </w:r>
      <w:r w:rsidDel="00000000" w:rsidR="00000000" w:rsidRPr="00000000">
        <w:rPr>
          <w:rFonts w:ascii="Young Serif" w:cs="Young Serif" w:eastAsia="Young Serif" w:hAnsi="Young Serif"/>
          <w:rtl w:val="0"/>
        </w:rPr>
        <w:t xml:space="preserve"> Questa interfaccia (fornita da 4.1.8) richiede la tipologia del tema che l’utente ha deciso di scegliere e la sua mail di autenticazione.</w:t>
      </w:r>
    </w:p>
    <w:p w:rsidR="00000000" w:rsidDel="00000000" w:rsidP="00000000" w:rsidRDefault="00000000" w:rsidRPr="00000000" w14:paraId="000001D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da leggere:</w:t>
      </w:r>
      <w:r w:rsidDel="00000000" w:rsidR="00000000" w:rsidRPr="00000000">
        <w:rPr>
          <w:rFonts w:ascii="Young Serif" w:cs="Young Serif" w:eastAsia="Young Serif" w:hAnsi="Young Serif"/>
          <w:rtl w:val="0"/>
        </w:rPr>
        <w:t xml:space="preserve"> Questa interfaccia richiede al database di fornirgli i dati che si vogliono leggere al suo interno</w:t>
      </w:r>
    </w:p>
    <w:p w:rsidR="00000000" w:rsidDel="00000000" w:rsidP="00000000" w:rsidRDefault="00000000" w:rsidRPr="00000000" w14:paraId="000001E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preferenze notifiche: </w:t>
      </w:r>
      <w:r w:rsidDel="00000000" w:rsidR="00000000" w:rsidRPr="00000000">
        <w:rPr>
          <w:rFonts w:ascii="Young Serif" w:cs="Young Serif" w:eastAsia="Young Serif" w:hAnsi="Young Serif"/>
          <w:rtl w:val="0"/>
        </w:rPr>
        <w:t xml:space="preserve"> Questa interfaccia (fornita da 4.1.16) richiede le preferenze riguardanti le notifiche selezionate dall’utente. </w:t>
      </w:r>
    </w:p>
    <w:p w:rsidR="00000000" w:rsidDel="00000000" w:rsidP="00000000" w:rsidRDefault="00000000" w:rsidRPr="00000000" w14:paraId="000001E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da modificare:</w:t>
      </w:r>
      <w:r w:rsidDel="00000000" w:rsidR="00000000" w:rsidRPr="00000000">
        <w:rPr>
          <w:rFonts w:ascii="Young Serif" w:cs="Young Serif" w:eastAsia="Young Serif" w:hAnsi="Young Serif"/>
          <w:rtl w:val="0"/>
        </w:rPr>
        <w:t xml:space="preserve"> Questa interfaccia fornisce al database i dati che poi andrà ad aggiungere, togliere o modificare al suo interno in base a come verrà scritta la query sql.</w:t>
      </w:r>
    </w:p>
    <w:p w:rsidR="00000000" w:rsidDel="00000000" w:rsidP="00000000" w:rsidRDefault="00000000" w:rsidRPr="00000000" w14:paraId="000001E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sugli achievements:</w:t>
      </w:r>
      <w:r w:rsidDel="00000000" w:rsidR="00000000" w:rsidRPr="00000000">
        <w:rPr>
          <w:rFonts w:ascii="Young Serif" w:cs="Young Serif" w:eastAsia="Young Serif" w:hAnsi="Young Serif"/>
          <w:rtl w:val="0"/>
        </w:rPr>
        <w:t xml:space="preserve"> Questa interfaccia prende i dati sugli achievements per ogni singolo utente.</w:t>
      </w:r>
    </w:p>
    <w:p w:rsidR="00000000" w:rsidDel="00000000" w:rsidP="00000000" w:rsidRDefault="00000000" w:rsidRPr="00000000" w14:paraId="000001E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su preferenze notifiche:</w:t>
      </w:r>
      <w:r w:rsidDel="00000000" w:rsidR="00000000" w:rsidRPr="00000000">
        <w:rPr>
          <w:rFonts w:ascii="Young Serif" w:cs="Young Serif" w:eastAsia="Young Serif" w:hAnsi="Young Serif"/>
          <w:rtl w:val="0"/>
        </w:rPr>
        <w:t xml:space="preserve"> Questa interfaccia prende i dati sulle preferenze per le notifiche di ogni singolo utente.</w:t>
      </w:r>
    </w:p>
    <w:p w:rsidR="00000000" w:rsidDel="00000000" w:rsidP="00000000" w:rsidRDefault="00000000" w:rsidRPr="00000000" w14:paraId="000001E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dati alimenti:</w:t>
      </w:r>
      <w:r w:rsidDel="00000000" w:rsidR="00000000" w:rsidRPr="00000000">
        <w:rPr>
          <w:rFonts w:ascii="Young Serif" w:cs="Young Serif" w:eastAsia="Young Serif" w:hAnsi="Young Serif"/>
          <w:rtl w:val="0"/>
        </w:rPr>
        <w:t xml:space="preserve"> Questa interfaccia fornisce dati relativi agli alimenti che l'utente ha deciso di assumere.</w:t>
      </w:r>
    </w:p>
    <w:p w:rsidR="00000000" w:rsidDel="00000000" w:rsidP="00000000" w:rsidRDefault="00000000" w:rsidRPr="00000000" w14:paraId="000001E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dati esercizi:</w:t>
      </w:r>
      <w:r w:rsidDel="00000000" w:rsidR="00000000" w:rsidRPr="00000000">
        <w:rPr>
          <w:rFonts w:ascii="Young Serif" w:cs="Young Serif" w:eastAsia="Young Serif" w:hAnsi="Young Serif"/>
          <w:rtl w:val="0"/>
        </w:rPr>
        <w:t xml:space="preserve"> Questa interfaccia fornisce dati relativi agli allenamenti che l'utente ha deciso di svolgere.</w:t>
      </w:r>
    </w:p>
    <w:p w:rsidR="00000000" w:rsidDel="00000000" w:rsidP="00000000" w:rsidRDefault="00000000" w:rsidRPr="00000000" w14:paraId="000001E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verifica credenziali:</w:t>
      </w:r>
      <w:r w:rsidDel="00000000" w:rsidR="00000000" w:rsidRPr="00000000">
        <w:rPr>
          <w:rFonts w:ascii="Young Serif" w:cs="Young Serif" w:eastAsia="Young Serif" w:hAnsi="Young Serif"/>
          <w:rtl w:val="0"/>
        </w:rPr>
        <w:t xml:space="preserve"> Questa interfaccia fornisce l’esito del controllo sulle credenziali dell’utente che sta cercando di effettuare l’accesso all’applicazione</w:t>
      </w:r>
    </w:p>
    <w:p w:rsidR="00000000" w:rsidDel="00000000" w:rsidP="00000000" w:rsidRDefault="00000000" w:rsidRPr="00000000" w14:paraId="000001E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notifiche:</w:t>
      </w:r>
      <w:r w:rsidDel="00000000" w:rsidR="00000000" w:rsidRPr="00000000">
        <w:rPr>
          <w:rFonts w:ascii="Young Serif" w:cs="Young Serif" w:eastAsia="Young Serif" w:hAnsi="Young Serif"/>
          <w:rtl w:val="0"/>
        </w:rPr>
        <w:t xml:space="preserve"> Questa interfaccia fornisce alla UI le preferenze sulle notifiche per ogni utente.</w:t>
      </w:r>
    </w:p>
    <w:p w:rsidR="00000000" w:rsidDel="00000000" w:rsidP="00000000" w:rsidRDefault="00000000" w:rsidRPr="00000000" w14:paraId="000001E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badges:</w:t>
      </w:r>
      <w:r w:rsidDel="00000000" w:rsidR="00000000" w:rsidRPr="00000000">
        <w:rPr>
          <w:rFonts w:ascii="Young Serif" w:cs="Young Serif" w:eastAsia="Young Serif" w:hAnsi="Young Serif"/>
          <w:rtl w:val="0"/>
        </w:rPr>
        <w:t xml:space="preserve"> Questa interfaccia fornisce alla UI le preferenze sulle notifiche per ogni utente.</w:t>
      </w:r>
    </w:p>
    <w:p w:rsidR="00000000" w:rsidDel="00000000" w:rsidP="00000000" w:rsidRDefault="00000000" w:rsidRPr="00000000" w14:paraId="000001E9">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4.1.2 Sistema di registrazione</w:t>
      </w:r>
      <w:r w:rsidDel="00000000" w:rsidR="00000000" w:rsidRPr="00000000">
        <w:rPr>
          <w:rtl w:val="0"/>
        </w:rPr>
      </w:r>
    </w:p>
    <w:p w:rsidR="00000000" w:rsidDel="00000000" w:rsidP="00000000" w:rsidRDefault="00000000" w:rsidRPr="00000000" w14:paraId="000001E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il </w:t>
      </w:r>
      <w:r w:rsidDel="00000000" w:rsidR="00000000" w:rsidRPr="00000000">
        <w:rPr>
          <w:rFonts w:ascii="Young Serif" w:cs="Young Serif" w:eastAsia="Young Serif" w:hAnsi="Young Serif"/>
          <w:b w:val="1"/>
          <w:rtl w:val="0"/>
        </w:rPr>
        <w:t xml:space="preserve">RF1</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b w:val="1"/>
          <w:rtl w:val="0"/>
        </w:rPr>
        <w:t xml:space="preserve">RF4 e RF5,</w:t>
      </w:r>
      <w:r w:rsidDel="00000000" w:rsidR="00000000" w:rsidRPr="00000000">
        <w:rPr>
          <w:rFonts w:ascii="Young Serif" w:cs="Young Serif" w:eastAsia="Young Serif" w:hAnsi="Young Serif"/>
          <w:rtl w:val="0"/>
        </w:rPr>
        <w:t xml:space="preserve"> si utilizza il componente </w:t>
      </w:r>
      <w:r w:rsidDel="00000000" w:rsidR="00000000" w:rsidRPr="00000000">
        <w:rPr>
          <w:rFonts w:ascii="Young Serif" w:cs="Young Serif" w:eastAsia="Young Serif" w:hAnsi="Young Serif"/>
          <w:b w:val="1"/>
          <w:rtl w:val="0"/>
        </w:rPr>
        <w:t xml:space="preserve">sistema di registrazione</w:t>
      </w:r>
      <w:r w:rsidDel="00000000" w:rsidR="00000000" w:rsidRPr="00000000">
        <w:rPr>
          <w:rFonts w:ascii="Young Serif" w:cs="Young Serif" w:eastAsia="Young Serif" w:hAnsi="Young Serif"/>
          <w:rtl w:val="0"/>
        </w:rPr>
        <w:t xml:space="preserve"> per effettuare la registrazione dell’utente, la prima volta che accede all’applicazione. In particolare esso è in grado di elaborare i dati inseriti dall’utente e inviarli al componente </w:t>
      </w:r>
      <w:r w:rsidDel="00000000" w:rsidR="00000000" w:rsidRPr="00000000">
        <w:rPr>
          <w:rFonts w:ascii="Young Serif" w:cs="Young Serif" w:eastAsia="Young Serif" w:hAnsi="Young Serif"/>
          <w:b w:val="1"/>
          <w:rtl w:val="0"/>
        </w:rPr>
        <w:t xml:space="preserve">sistema interazione database</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1E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Spiegazione:</w:t>
      </w:r>
      <w:r w:rsidDel="00000000" w:rsidR="00000000" w:rsidRPr="00000000">
        <w:rPr>
          <w:rFonts w:ascii="Young Serif" w:cs="Young Serif" w:eastAsia="Young Serif" w:hAnsi="Young Serif"/>
          <w:rtl w:val="0"/>
        </w:rPr>
        <w:t xml:space="preserve"> Gestisce la correttezza dei dati del form compilato dall’utente e il loroc backup nel database</w:t>
      </w:r>
    </w:p>
    <w:p w:rsidR="00000000" w:rsidDel="00000000" w:rsidP="00000000" w:rsidRDefault="00000000" w:rsidRPr="00000000" w14:paraId="000001E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del form di registrazione:</w:t>
      </w:r>
      <w:r w:rsidDel="00000000" w:rsidR="00000000" w:rsidRPr="00000000">
        <w:rPr>
          <w:rFonts w:ascii="Young Serif" w:cs="Young Serif" w:eastAsia="Young Serif" w:hAnsi="Young Serif"/>
          <w:rtl w:val="0"/>
        </w:rPr>
        <w:t xml:space="preserve"> Questa interfaccia richiede all’utente i dati inseriti nel form di registrazione (vedi RF1, FR2).</w:t>
      </w:r>
    </w:p>
    <w:p w:rsidR="00000000" w:rsidDel="00000000" w:rsidP="00000000" w:rsidRDefault="00000000" w:rsidRPr="00000000" w14:paraId="000001E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nuova riga utente:</w:t>
      </w:r>
      <w:r w:rsidDel="00000000" w:rsidR="00000000" w:rsidRPr="00000000">
        <w:rPr>
          <w:rFonts w:ascii="Young Serif" w:cs="Young Serif" w:eastAsia="Young Serif" w:hAnsi="Young Serif"/>
          <w:rtl w:val="0"/>
        </w:rPr>
        <w:t xml:space="preserve"> Questa interfaccia fornisce al componente interazione database i dati dell’utente.</w:t>
      </w:r>
    </w:p>
    <w:p w:rsidR="00000000" w:rsidDel="00000000" w:rsidP="00000000" w:rsidRDefault="00000000" w:rsidRPr="00000000" w14:paraId="000001EE">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EF">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4.1.3 Sistema cambio password</w:t>
      </w:r>
      <w:r w:rsidDel="00000000" w:rsidR="00000000" w:rsidRPr="00000000">
        <w:rPr>
          <w:rtl w:val="0"/>
        </w:rPr>
      </w:r>
    </w:p>
    <w:p w:rsidR="00000000" w:rsidDel="00000000" w:rsidP="00000000" w:rsidRDefault="00000000" w:rsidRPr="00000000" w14:paraId="000001F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il </w:t>
      </w:r>
      <w:r w:rsidDel="00000000" w:rsidR="00000000" w:rsidRPr="00000000">
        <w:rPr>
          <w:rFonts w:ascii="Young Serif" w:cs="Young Serif" w:eastAsia="Young Serif" w:hAnsi="Young Serif"/>
          <w:b w:val="1"/>
          <w:rtl w:val="0"/>
        </w:rPr>
        <w:t xml:space="preserve">RF8</w:t>
      </w:r>
      <w:r w:rsidDel="00000000" w:rsidR="00000000" w:rsidRPr="00000000">
        <w:rPr>
          <w:rFonts w:ascii="Young Serif" w:cs="Young Serif" w:eastAsia="Young Serif" w:hAnsi="Young Serif"/>
          <w:rtl w:val="0"/>
        </w:rPr>
        <w:t xml:space="preserve">, si utilizza il componente </w:t>
      </w:r>
      <w:r w:rsidDel="00000000" w:rsidR="00000000" w:rsidRPr="00000000">
        <w:rPr>
          <w:rFonts w:ascii="Young Serif" w:cs="Young Serif" w:eastAsia="Young Serif" w:hAnsi="Young Serif"/>
          <w:b w:val="1"/>
          <w:rtl w:val="0"/>
        </w:rPr>
        <w:t xml:space="preserve">sistema cambio password</w:t>
      </w:r>
      <w:r w:rsidDel="00000000" w:rsidR="00000000" w:rsidRPr="00000000">
        <w:rPr>
          <w:rFonts w:ascii="Young Serif" w:cs="Young Serif" w:eastAsia="Young Serif" w:hAnsi="Young Serif"/>
          <w:rtl w:val="0"/>
        </w:rPr>
        <w:t xml:space="preserve"> per consentire all’utente di poter cambiare la propria password quando esso lo desidera. In particolare esso si appoggia al server Microsoft per l’invio di email di conferma all’utente per assicurarsi che abbia effettivamente intenzione di cambiare la password. </w:t>
      </w:r>
    </w:p>
    <w:p w:rsidR="00000000" w:rsidDel="00000000" w:rsidP="00000000" w:rsidRDefault="00000000" w:rsidRPr="00000000" w14:paraId="000001F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Spiegazione:</w:t>
      </w:r>
      <w:r w:rsidDel="00000000" w:rsidR="00000000" w:rsidRPr="00000000">
        <w:rPr>
          <w:rFonts w:ascii="Young Serif" w:cs="Young Serif" w:eastAsia="Young Serif" w:hAnsi="Young Serif"/>
          <w:rtl w:val="0"/>
        </w:rPr>
        <w:t xml:space="preserve"> Il componente gestisce la richiesta dell’utente, la correttezza della vecchia password, l’invio di una mail di conferma all’utente e l’aggiornamento dei dati nel database.</w:t>
      </w:r>
    </w:p>
    <w:p w:rsidR="00000000" w:rsidDel="00000000" w:rsidP="00000000" w:rsidRDefault="00000000" w:rsidRPr="00000000" w14:paraId="000001F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richesta cambio password:</w:t>
      </w:r>
      <w:r w:rsidDel="00000000" w:rsidR="00000000" w:rsidRPr="00000000">
        <w:rPr>
          <w:rFonts w:ascii="Young Serif" w:cs="Young Serif" w:eastAsia="Young Serif" w:hAnsi="Young Serif"/>
          <w:rtl w:val="0"/>
        </w:rPr>
        <w:t xml:space="preserve"> Questa interfaccia riceve la richiesta da parte dell’utente di effettuare un cambio password dal componente che gestisce le operazioni</w:t>
      </w:r>
    </w:p>
    <w:p w:rsidR="00000000" w:rsidDel="00000000" w:rsidP="00000000" w:rsidRDefault="00000000" w:rsidRPr="00000000" w14:paraId="000001F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vecchia e nuova password:</w:t>
      </w:r>
      <w:r w:rsidDel="00000000" w:rsidR="00000000" w:rsidRPr="00000000">
        <w:rPr>
          <w:rFonts w:ascii="Young Serif" w:cs="Young Serif" w:eastAsia="Young Serif" w:hAnsi="Young Serif"/>
          <w:rtl w:val="0"/>
        </w:rPr>
        <w:t xml:space="preserve"> Per procedere con il cambio password l’utente deve fornire la vecchia password per autenticarsi nuovamente e infine la nuova password che desidera utilizzare</w:t>
      </w:r>
    </w:p>
    <w:p w:rsidR="00000000" w:rsidDel="00000000" w:rsidP="00000000" w:rsidRDefault="00000000" w:rsidRPr="00000000" w14:paraId="000001F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nuova password:</w:t>
      </w:r>
      <w:r w:rsidDel="00000000" w:rsidR="00000000" w:rsidRPr="00000000">
        <w:rPr>
          <w:rFonts w:ascii="Young Serif" w:cs="Young Serif" w:eastAsia="Young Serif" w:hAnsi="Young Serif"/>
          <w:rtl w:val="0"/>
        </w:rPr>
        <w:t xml:space="preserve"> Questa interfaccia fornisce al componente interazione database la nuova password che andrà poi inserita correttamente nell’apposita tupla dell’utente.</w:t>
      </w:r>
    </w:p>
    <w:p w:rsidR="00000000" w:rsidDel="00000000" w:rsidP="00000000" w:rsidRDefault="00000000" w:rsidRPr="00000000" w14:paraId="000001F5">
      <w:pPr>
        <w:spacing w:after="240" w:before="240" w:lineRule="auto"/>
        <w:jc w:val="both"/>
        <w:rPr>
          <w:rFonts w:ascii="Young Serif" w:cs="Young Serif" w:eastAsia="Young Serif" w:hAnsi="Young Serif"/>
          <w:color w:val="3b77dd"/>
        </w:rPr>
      </w:pPr>
      <w:r w:rsidDel="00000000" w:rsidR="00000000" w:rsidRPr="00000000">
        <w:rPr>
          <w:rtl w:val="0"/>
        </w:rPr>
      </w:r>
    </w:p>
    <w:p w:rsidR="00000000" w:rsidDel="00000000" w:rsidP="00000000" w:rsidRDefault="00000000" w:rsidRPr="00000000" w14:paraId="000001F6">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4.1.4 Sistema recupero password</w:t>
      </w:r>
      <w:r w:rsidDel="00000000" w:rsidR="00000000" w:rsidRPr="00000000">
        <w:rPr>
          <w:rtl w:val="0"/>
        </w:rPr>
      </w:r>
    </w:p>
    <w:p w:rsidR="00000000" w:rsidDel="00000000" w:rsidP="00000000" w:rsidRDefault="00000000" w:rsidRPr="00000000" w14:paraId="000001F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il </w:t>
      </w:r>
      <w:r w:rsidDel="00000000" w:rsidR="00000000" w:rsidRPr="00000000">
        <w:rPr>
          <w:rFonts w:ascii="Young Serif" w:cs="Young Serif" w:eastAsia="Young Serif" w:hAnsi="Young Serif"/>
          <w:b w:val="1"/>
          <w:rtl w:val="0"/>
        </w:rPr>
        <w:t xml:space="preserve">RF9</w:t>
      </w:r>
      <w:r w:rsidDel="00000000" w:rsidR="00000000" w:rsidRPr="00000000">
        <w:rPr>
          <w:rFonts w:ascii="Young Serif" w:cs="Young Serif" w:eastAsia="Young Serif" w:hAnsi="Young Serif"/>
          <w:rtl w:val="0"/>
        </w:rPr>
        <w:t xml:space="preserve">, si utilizza il componente </w:t>
      </w:r>
      <w:r w:rsidDel="00000000" w:rsidR="00000000" w:rsidRPr="00000000">
        <w:rPr>
          <w:rFonts w:ascii="Young Serif" w:cs="Young Serif" w:eastAsia="Young Serif" w:hAnsi="Young Serif"/>
          <w:b w:val="1"/>
          <w:rtl w:val="0"/>
        </w:rPr>
        <w:t xml:space="preserve">sistema recupero password</w:t>
      </w:r>
      <w:r w:rsidDel="00000000" w:rsidR="00000000" w:rsidRPr="00000000">
        <w:rPr>
          <w:rFonts w:ascii="Young Serif" w:cs="Young Serif" w:eastAsia="Young Serif" w:hAnsi="Young Serif"/>
          <w:rtl w:val="0"/>
        </w:rPr>
        <w:t xml:space="preserve"> per consentire all’utente di poter recuperare la propria password quando esso lo desidera. In particolare esso si appoggia al server Microsoft per l’invio di email all’utente con un codice per consentirgli di autenticarsi e di recuperare la sua password. </w:t>
      </w:r>
    </w:p>
    <w:p w:rsidR="00000000" w:rsidDel="00000000" w:rsidP="00000000" w:rsidRDefault="00000000" w:rsidRPr="00000000" w14:paraId="000001F8">
      <w:pPr>
        <w:spacing w:after="240" w:before="240" w:lineRule="auto"/>
        <w:jc w:val="both"/>
        <w:rPr>
          <w:rFonts w:ascii="Young Serif" w:cs="Young Serif" w:eastAsia="Young Serif" w:hAnsi="Young Serif"/>
          <w:i w:val="1"/>
          <w:u w:val="single"/>
        </w:rPr>
      </w:pPr>
      <w:r w:rsidDel="00000000" w:rsidR="00000000" w:rsidRPr="00000000">
        <w:rPr>
          <w:rFonts w:ascii="Young Serif" w:cs="Young Serif" w:eastAsia="Young Serif" w:hAnsi="Young Serif"/>
          <w:i w:val="1"/>
          <w:u w:val="single"/>
          <w:rtl w:val="0"/>
        </w:rPr>
        <w:t xml:space="preserve">Spiegazione:</w:t>
      </w:r>
      <w:r w:rsidDel="00000000" w:rsidR="00000000" w:rsidRPr="00000000">
        <w:rPr>
          <w:rFonts w:ascii="Young Serif" w:cs="Young Serif" w:eastAsia="Young Serif" w:hAnsi="Young Serif"/>
          <w:rtl w:val="0"/>
        </w:rPr>
        <w:t xml:space="preserve"> Il componente gestisce la richiesta dell’utente, la correttezza della nuova password, l’invio di una mail di verifica all’utente e l’aggiornamento dei dati nel database.</w:t>
      </w:r>
      <w:r w:rsidDel="00000000" w:rsidR="00000000" w:rsidRPr="00000000">
        <w:rPr>
          <w:rtl w:val="0"/>
        </w:rPr>
      </w:r>
    </w:p>
    <w:p w:rsidR="00000000" w:rsidDel="00000000" w:rsidP="00000000" w:rsidRDefault="00000000" w:rsidRPr="00000000" w14:paraId="000001F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richiesta recupero password</w:t>
      </w:r>
      <w:r w:rsidDel="00000000" w:rsidR="00000000" w:rsidRPr="00000000">
        <w:rPr>
          <w:rFonts w:ascii="Young Serif" w:cs="Young Serif" w:eastAsia="Young Serif" w:hAnsi="Young Serif"/>
          <w:i w:val="1"/>
          <w:u w:val="single"/>
          <w:rtl w:val="0"/>
        </w:rPr>
        <w:t xml:space="preserve">:</w:t>
      </w:r>
      <w:r w:rsidDel="00000000" w:rsidR="00000000" w:rsidRPr="00000000">
        <w:rPr>
          <w:rFonts w:ascii="Young Serif" w:cs="Young Serif" w:eastAsia="Young Serif" w:hAnsi="Young Serif"/>
          <w:rtl w:val="0"/>
        </w:rPr>
        <w:t xml:space="preserve"> Questa interfaccia riceve la richiesta da parte dell’utente di effettuare il recupero della password dal componente che gestisce le operazioni.</w:t>
      </w:r>
    </w:p>
    <w:p w:rsidR="00000000" w:rsidDel="00000000" w:rsidP="00000000" w:rsidRDefault="00000000" w:rsidRPr="00000000" w14:paraId="000001F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invio email:</w:t>
      </w:r>
      <w:r w:rsidDel="00000000" w:rsidR="00000000" w:rsidRPr="00000000">
        <w:rPr>
          <w:rtl w:val="0"/>
        </w:rPr>
      </w:r>
    </w:p>
    <w:p w:rsidR="00000000" w:rsidDel="00000000" w:rsidP="00000000" w:rsidRDefault="00000000" w:rsidRPr="00000000" w14:paraId="000001F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Questa interfaccia chiede al componente di gestione delle email di inviare una mail all’utente con all’interno un link che quando verrà aperto porterà ad una pagina in cui potrà inserire una nuova password.</w:t>
      </w:r>
    </w:p>
    <w:p w:rsidR="00000000" w:rsidDel="00000000" w:rsidP="00000000" w:rsidRDefault="00000000" w:rsidRPr="00000000" w14:paraId="000001F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nuova password:</w:t>
      </w:r>
      <w:r w:rsidDel="00000000" w:rsidR="00000000" w:rsidRPr="00000000">
        <w:rPr>
          <w:rFonts w:ascii="Young Serif" w:cs="Young Serif" w:eastAsia="Young Serif" w:hAnsi="Young Serif"/>
          <w:rtl w:val="0"/>
        </w:rPr>
        <w:t xml:space="preserve"> Questa interfaccia fornisce al componente interazione database la nuova password che andrà poi inserita correttamente nell’apposita tupla dell’utente.</w:t>
      </w:r>
    </w:p>
    <w:p w:rsidR="00000000" w:rsidDel="00000000" w:rsidP="00000000" w:rsidRDefault="00000000" w:rsidRPr="00000000" w14:paraId="000001FD">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1FE">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4.1.5 UI</w:t>
      </w:r>
    </w:p>
    <w:p w:rsidR="00000000" w:rsidDel="00000000" w:rsidP="00000000" w:rsidRDefault="00000000" w:rsidRPr="00000000" w14:paraId="000001F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Dati gli </w:t>
      </w:r>
      <w:r w:rsidDel="00000000" w:rsidR="00000000" w:rsidRPr="00000000">
        <w:rPr>
          <w:rFonts w:ascii="Young Serif" w:cs="Young Serif" w:eastAsia="Young Serif" w:hAnsi="Young Serif"/>
          <w:b w:val="1"/>
          <w:rtl w:val="0"/>
        </w:rPr>
        <w:t xml:space="preserve">RF 13</w:t>
      </w:r>
      <w:r w:rsidDel="00000000" w:rsidR="00000000" w:rsidRPr="00000000">
        <w:rPr>
          <w:rFonts w:ascii="Young Serif" w:cs="Young Serif" w:eastAsia="Young Serif" w:hAnsi="Young Serif"/>
          <w:rtl w:val="0"/>
        </w:rPr>
        <w:t xml:space="preserve"> e </w:t>
      </w:r>
      <w:r w:rsidDel="00000000" w:rsidR="00000000" w:rsidRPr="00000000">
        <w:rPr>
          <w:rFonts w:ascii="Young Serif" w:cs="Young Serif" w:eastAsia="Young Serif" w:hAnsi="Young Serif"/>
          <w:b w:val="1"/>
          <w:rtl w:val="0"/>
        </w:rPr>
        <w:t xml:space="preserve">14 </w:t>
      </w:r>
      <w:r w:rsidDel="00000000" w:rsidR="00000000" w:rsidRPr="00000000">
        <w:rPr>
          <w:rFonts w:ascii="Young Serif" w:cs="Young Serif" w:eastAsia="Young Serif" w:hAnsi="Young Serif"/>
          <w:rtl w:val="0"/>
        </w:rPr>
        <w:t xml:space="preserve">si utilizza il componente </w:t>
      </w:r>
      <w:r w:rsidDel="00000000" w:rsidR="00000000" w:rsidRPr="00000000">
        <w:rPr>
          <w:rFonts w:ascii="Young Serif" w:cs="Young Serif" w:eastAsia="Young Serif" w:hAnsi="Young Serif"/>
          <w:b w:val="1"/>
          <w:rtl w:val="0"/>
        </w:rPr>
        <w:t xml:space="preserve">UI </w:t>
      </w:r>
      <w:r w:rsidDel="00000000" w:rsidR="00000000" w:rsidRPr="00000000">
        <w:rPr>
          <w:rFonts w:ascii="Young Serif" w:cs="Young Serif" w:eastAsia="Young Serif" w:hAnsi="Young Serif"/>
          <w:rtl w:val="0"/>
        </w:rPr>
        <w:t xml:space="preserve">per consentire all’utente di utilizzare l’app</w:t>
      </w:r>
      <w:r w:rsidDel="00000000" w:rsidR="00000000" w:rsidRPr="00000000">
        <w:rPr>
          <w:rtl w:val="0"/>
        </w:rPr>
      </w:r>
    </w:p>
    <w:p w:rsidR="00000000" w:rsidDel="00000000" w:rsidP="00000000" w:rsidRDefault="00000000" w:rsidRPr="00000000" w14:paraId="0000020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Spiegazione</w:t>
      </w:r>
      <w:r w:rsidDel="00000000" w:rsidR="00000000" w:rsidRPr="00000000">
        <w:rPr>
          <w:rFonts w:ascii="Young Serif" w:cs="Young Serif" w:eastAsia="Young Serif" w:hAnsi="Young Serif"/>
          <w:i w:val="1"/>
          <w:u w:val="single"/>
          <w:rtl w:val="0"/>
        </w:rPr>
        <w:t xml:space="preserve">:</w:t>
      </w:r>
      <w:r w:rsidDel="00000000" w:rsidR="00000000" w:rsidRPr="00000000">
        <w:rPr>
          <w:rtl w:val="0"/>
        </w:rPr>
        <w:t xml:space="preserve"> </w:t>
      </w:r>
      <w:r w:rsidDel="00000000" w:rsidR="00000000" w:rsidRPr="00000000">
        <w:rPr>
          <w:rFonts w:ascii="Young Serif" w:cs="Young Serif" w:eastAsia="Young Serif" w:hAnsi="Young Serif"/>
          <w:rtl w:val="0"/>
        </w:rPr>
        <w:t xml:space="preserve">La User Interface è il componente che si occupa di mostrare a schermo ciò che il database fornisce in base alle esigenze dell’utente e l’aiuto del nostro sistema di allenamento in modo pratico e intuitivo.</w:t>
      </w:r>
    </w:p>
    <w:p w:rsidR="00000000" w:rsidDel="00000000" w:rsidP="00000000" w:rsidRDefault="00000000" w:rsidRPr="00000000" w14:paraId="0000020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Calorie e Macro totali:</w:t>
      </w:r>
      <w:r w:rsidDel="00000000" w:rsidR="00000000" w:rsidRPr="00000000">
        <w:rPr>
          <w:rFonts w:ascii="Young Serif" w:cs="Young Serif" w:eastAsia="Young Serif" w:hAnsi="Young Serif"/>
          <w:rtl w:val="0"/>
        </w:rPr>
        <w:t xml:space="preserve">  La UI si occupa di ottenere dal sistema di conteggio di calorie non solo le calorie, ma anche i macronutrienti contenuti nei cibi della dieta consigliata al nostro utente. </w:t>
      </w:r>
    </w:p>
    <w:p w:rsidR="00000000" w:rsidDel="00000000" w:rsidP="00000000" w:rsidRDefault="00000000" w:rsidRPr="00000000" w14:paraId="0000020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Dieta:</w:t>
      </w:r>
      <w:r w:rsidDel="00000000" w:rsidR="00000000" w:rsidRPr="00000000">
        <w:rPr>
          <w:rtl w:val="0"/>
        </w:rPr>
        <w:t xml:space="preserve"> </w:t>
      </w:r>
      <w:r w:rsidDel="00000000" w:rsidR="00000000" w:rsidRPr="00000000">
        <w:rPr>
          <w:rFonts w:ascii="Young Serif" w:cs="Young Serif" w:eastAsia="Young Serif" w:hAnsi="Young Serif"/>
          <w:rtl w:val="0"/>
        </w:rPr>
        <w:t xml:space="preserve">La UI si occupa di ottenere dall’interfaccia di gestione dieta il piano alimentare specifico per l’utente suddivisa nei rispettivi pasti e di mostrarla a schermo in modo tale che l’utente sappia che alimenti deve assumere senza aver bisogno di accedere al database direttamente.</w:t>
      </w:r>
    </w:p>
    <w:p w:rsidR="00000000" w:rsidDel="00000000" w:rsidP="00000000" w:rsidRDefault="00000000" w:rsidRPr="00000000" w14:paraId="0000020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Autenticazione: </w:t>
      </w:r>
      <w:r w:rsidDel="00000000" w:rsidR="00000000" w:rsidRPr="00000000">
        <w:rPr>
          <w:rFonts w:ascii="Young Serif" w:cs="Young Serif" w:eastAsia="Young Serif" w:hAnsi="Young Serif"/>
          <w:rtl w:val="0"/>
        </w:rPr>
        <w:t xml:space="preserve"> La UI verifica che l’utente sia autenticato correttamente, che il suo account sia esistente e verificato nel database per evitare che durante l’utilizzo dell’app si verifichino anomalie.</w:t>
      </w:r>
    </w:p>
    <w:p w:rsidR="00000000" w:rsidDel="00000000" w:rsidP="00000000" w:rsidRDefault="00000000" w:rsidRPr="00000000" w14:paraId="0000020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Aiuto Allenamento: </w:t>
      </w:r>
      <w:r w:rsidDel="00000000" w:rsidR="00000000" w:rsidRPr="00000000">
        <w:rPr>
          <w:rFonts w:ascii="Young Serif" w:cs="Young Serif" w:eastAsia="Young Serif" w:hAnsi="Young Serif"/>
          <w:rtl w:val="0"/>
        </w:rPr>
        <w:t xml:space="preserve">La UI prende dall’interfaccia di aiuto allenamento tutti i dati inerenti all’allenamento (ripetizioni, serie e tempo di recupero).</w:t>
      </w:r>
    </w:p>
    <w:p w:rsidR="00000000" w:rsidDel="00000000" w:rsidP="00000000" w:rsidRDefault="00000000" w:rsidRPr="00000000" w14:paraId="0000020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badge: </w:t>
      </w:r>
      <w:r w:rsidDel="00000000" w:rsidR="00000000" w:rsidRPr="00000000">
        <w:rPr>
          <w:rFonts w:ascii="Young Serif" w:cs="Young Serif" w:eastAsia="Young Serif" w:hAnsi="Young Serif"/>
          <w:rtl w:val="0"/>
        </w:rPr>
        <w:t xml:space="preserve">La UI prende dall’interfaccia del database i dati relativi ai badge e agli achievements.</w:t>
      </w:r>
    </w:p>
    <w:p w:rsidR="00000000" w:rsidDel="00000000" w:rsidP="00000000" w:rsidRDefault="00000000" w:rsidRPr="00000000" w14:paraId="0000020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Preferenze notifiche:</w:t>
      </w:r>
      <w:r w:rsidDel="00000000" w:rsidR="00000000" w:rsidRPr="00000000">
        <w:rPr>
          <w:rFonts w:ascii="Young Serif" w:cs="Young Serif" w:eastAsia="Young Serif" w:hAnsi="Young Serif"/>
          <w:rtl w:val="0"/>
        </w:rPr>
        <w:t xml:space="preserve"> La UI prende dall’interfaccia del database le preferenze degli utenti riguardanti le notifiche</w:t>
      </w:r>
    </w:p>
    <w:p w:rsidR="00000000" w:rsidDel="00000000" w:rsidP="00000000" w:rsidRDefault="00000000" w:rsidRPr="00000000" w14:paraId="0000020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calorie e macro totali: </w:t>
      </w:r>
      <w:r w:rsidDel="00000000" w:rsidR="00000000" w:rsidRPr="00000000">
        <w:rPr>
          <w:rFonts w:ascii="Young Serif" w:cs="Young Serif" w:eastAsia="Young Serif" w:hAnsi="Young Serif"/>
          <w:rtl w:val="0"/>
        </w:rPr>
        <w:t xml:space="preserve">Questa interfaccia si occupa di visualizzare a schermo le calorie e i macro senza che l’utente debba accedere al database direttamente.</w:t>
      </w:r>
    </w:p>
    <w:p w:rsidR="00000000" w:rsidDel="00000000" w:rsidP="00000000" w:rsidRDefault="00000000" w:rsidRPr="00000000" w14:paraId="0000020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dieta:</w:t>
      </w:r>
      <w:r w:rsidDel="00000000" w:rsidR="00000000" w:rsidRPr="00000000">
        <w:rPr>
          <w:rFonts w:ascii="Young Serif" w:cs="Young Serif" w:eastAsia="Young Serif" w:hAnsi="Young Serif"/>
          <w:rtl w:val="0"/>
        </w:rPr>
        <w:t xml:space="preserve"> La UI visualizza a schermo la dieta dell’utente.</w:t>
      </w:r>
    </w:p>
    <w:p w:rsidR="00000000" w:rsidDel="00000000" w:rsidP="00000000" w:rsidRDefault="00000000" w:rsidRPr="00000000" w14:paraId="00000209">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badge:</w:t>
      </w:r>
      <w:r w:rsidDel="00000000" w:rsidR="00000000" w:rsidRPr="00000000">
        <w:rPr>
          <w:rFonts w:ascii="Young Serif" w:cs="Young Serif" w:eastAsia="Young Serif" w:hAnsi="Young Serif"/>
          <w:rtl w:val="0"/>
        </w:rPr>
        <w:t xml:space="preserve"> La UI visualizza a schermo i badge dell’utente.</w:t>
      </w:r>
    </w:p>
    <w:p w:rsidR="00000000" w:rsidDel="00000000" w:rsidP="00000000" w:rsidRDefault="00000000" w:rsidRPr="00000000" w14:paraId="0000020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notifiche:</w:t>
      </w:r>
      <w:r w:rsidDel="00000000" w:rsidR="00000000" w:rsidRPr="00000000">
        <w:rPr>
          <w:rFonts w:ascii="Young Serif" w:cs="Young Serif" w:eastAsia="Young Serif" w:hAnsi="Young Serif"/>
          <w:rtl w:val="0"/>
        </w:rPr>
        <w:t xml:space="preserve"> La UI visualizza a schermo le notifiche.</w:t>
      </w:r>
    </w:p>
    <w:p w:rsidR="00000000" w:rsidDel="00000000" w:rsidP="00000000" w:rsidRDefault="00000000" w:rsidRPr="00000000" w14:paraId="0000020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aiuto:</w:t>
      </w:r>
      <w:r w:rsidDel="00000000" w:rsidR="00000000" w:rsidRPr="00000000">
        <w:rPr>
          <w:rFonts w:ascii="Young Serif" w:cs="Young Serif" w:eastAsia="Young Serif" w:hAnsi="Young Serif"/>
          <w:rtl w:val="0"/>
        </w:rPr>
        <w:t xml:space="preserve"> La UI visualizza i dati forniti dal Sistema Aiuto Allenamento (4.1.13) a schermo.</w:t>
      </w:r>
    </w:p>
    <w:p w:rsidR="00000000" w:rsidDel="00000000" w:rsidP="00000000" w:rsidRDefault="00000000" w:rsidRPr="00000000" w14:paraId="0000020C">
      <w:pPr>
        <w:spacing w:after="120" w:before="6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4.1.6 Sistema mail</w:t>
      </w:r>
    </w:p>
    <w:p w:rsidR="00000000" w:rsidDel="00000000" w:rsidP="00000000" w:rsidRDefault="00000000" w:rsidRPr="00000000" w14:paraId="0000020D">
      <w:pPr>
        <w:spacing w:after="120" w:before="60" w:lineRule="auto"/>
        <w:jc w:val="both"/>
        <w:rPr>
          <w:rFonts w:ascii="Young Serif" w:cs="Young Serif" w:eastAsia="Young Serif" w:hAnsi="Young Serif"/>
          <w:b w:val="1"/>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Serve per soddisfare </w:t>
      </w:r>
      <w:r w:rsidDel="00000000" w:rsidR="00000000" w:rsidRPr="00000000">
        <w:rPr>
          <w:rFonts w:ascii="Young Serif" w:cs="Young Serif" w:eastAsia="Young Serif" w:hAnsi="Young Serif"/>
          <w:b w:val="1"/>
          <w:rtl w:val="0"/>
        </w:rPr>
        <w:t xml:space="preserve">RF 7,8,9 e 10.</w:t>
      </w:r>
    </w:p>
    <w:p w:rsidR="00000000" w:rsidDel="00000000" w:rsidP="00000000" w:rsidRDefault="00000000" w:rsidRPr="00000000" w14:paraId="0000020E">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Fonts w:ascii="Young Serif" w:cs="Young Serif" w:eastAsia="Young Serif" w:hAnsi="Young Serif"/>
          <w:i w:val="1"/>
          <w:u w:val="single"/>
          <w:rtl w:val="0"/>
        </w:rPr>
        <w:t xml:space="preserve">:</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rtl w:val="0"/>
        </w:rPr>
        <w:t xml:space="preserve">È necessario un sistema di gestione delle mail che usufruisce a sua volta del servizio di posta di Microsoft per inviare emails agli utenti tramite l’indirizzo</w:t>
      </w:r>
      <w:hyperlink r:id="rId41">
        <w:r w:rsidDel="00000000" w:rsidR="00000000" w:rsidRPr="00000000">
          <w:rPr>
            <w:rFonts w:ascii="Young Serif" w:cs="Young Serif" w:eastAsia="Young Serif" w:hAnsi="Young Serif"/>
            <w:rtl w:val="0"/>
          </w:rPr>
          <w:t xml:space="preserve"> </w:t>
        </w:r>
      </w:hyperlink>
      <w:hyperlink r:id="rId42">
        <w:r w:rsidDel="00000000" w:rsidR="00000000" w:rsidRPr="00000000">
          <w:rPr>
            <w:rFonts w:ascii="Young Serif" w:cs="Young Serif" w:eastAsia="Young Serif" w:hAnsi="Young Serif"/>
            <w:rtl w:val="0"/>
          </w:rPr>
          <w:t xml:space="preserve">fitgym44@outlook.com</w:t>
        </w:r>
      </w:hyperlink>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20F">
      <w:pPr>
        <w:numPr>
          <w:ilvl w:val="0"/>
          <w:numId w:val="14"/>
        </w:numPr>
        <w:spacing w:after="0" w:afterAutospacing="0" w:before="300" w:lineRule="auto"/>
        <w:ind w:left="720" w:hanging="360"/>
        <w:rPr>
          <w:rFonts w:ascii="Nunito" w:cs="Nunito" w:eastAsia="Nunito" w:hAnsi="Nunito"/>
          <w:sz w:val="27"/>
          <w:szCs w:val="27"/>
        </w:rPr>
      </w:pPr>
      <w:r w:rsidDel="00000000" w:rsidR="00000000" w:rsidRPr="00000000">
        <w:rPr>
          <w:rFonts w:ascii="Young Serif" w:cs="Young Serif" w:eastAsia="Young Serif" w:hAnsi="Young Serif"/>
          <w:rtl w:val="0"/>
        </w:rPr>
        <w:t xml:space="preserve">Serve innanzitutto per verificare che l’indirizzo email inserito dall’utente che intende registrarsi sia valido (RF 10).</w:t>
      </w:r>
    </w:p>
    <w:p w:rsidR="00000000" w:rsidDel="00000000" w:rsidP="00000000" w:rsidRDefault="00000000" w:rsidRPr="00000000" w14:paraId="00000210">
      <w:pPr>
        <w:numPr>
          <w:ilvl w:val="0"/>
          <w:numId w:val="14"/>
        </w:numPr>
        <w:spacing w:after="0" w:afterAutospacing="0" w:before="0" w:beforeAutospacing="0" w:lineRule="auto"/>
        <w:ind w:left="720" w:hanging="360"/>
        <w:rPr>
          <w:rFonts w:ascii="Nunito" w:cs="Nunito" w:eastAsia="Nunito" w:hAnsi="Nunito"/>
          <w:sz w:val="27"/>
          <w:szCs w:val="27"/>
        </w:rPr>
      </w:pPr>
      <w:r w:rsidDel="00000000" w:rsidR="00000000" w:rsidRPr="00000000">
        <w:rPr>
          <w:rFonts w:ascii="Young Serif" w:cs="Young Serif" w:eastAsia="Young Serif" w:hAnsi="Young Serif"/>
          <w:rtl w:val="0"/>
        </w:rPr>
        <w:t xml:space="preserve">Inoltre è necessario per inviare una mail per indicargli che il suo account è stato eliminato correttamente (RF 7)</w:t>
      </w:r>
    </w:p>
    <w:p w:rsidR="00000000" w:rsidDel="00000000" w:rsidP="00000000" w:rsidRDefault="00000000" w:rsidRPr="00000000" w14:paraId="00000211">
      <w:pPr>
        <w:numPr>
          <w:ilvl w:val="0"/>
          <w:numId w:val="14"/>
        </w:numPr>
        <w:spacing w:after="0" w:afterAutospacing="0" w:before="0" w:beforeAutospacing="0" w:lineRule="auto"/>
        <w:ind w:left="720" w:hanging="360"/>
        <w:rPr>
          <w:rFonts w:ascii="Nunito" w:cs="Nunito" w:eastAsia="Nunito" w:hAnsi="Nunito"/>
          <w:sz w:val="27"/>
          <w:szCs w:val="27"/>
        </w:rPr>
      </w:pPr>
      <w:r w:rsidDel="00000000" w:rsidR="00000000" w:rsidRPr="00000000">
        <w:rPr>
          <w:rFonts w:ascii="Young Serif" w:cs="Young Serif" w:eastAsia="Young Serif" w:hAnsi="Young Serif"/>
          <w:rtl w:val="0"/>
        </w:rPr>
        <w:t xml:space="preserve">È fondamentale per il servizio di cambio e recupero password, infatti all’utente verrà inviata una mail con un link alla pagina apposita per accedere a questi due servizi (RF 8 e 9).</w:t>
      </w:r>
    </w:p>
    <w:p w:rsidR="00000000" w:rsidDel="00000000" w:rsidP="00000000" w:rsidRDefault="00000000" w:rsidRPr="00000000" w14:paraId="00000212">
      <w:pPr>
        <w:numPr>
          <w:ilvl w:val="0"/>
          <w:numId w:val="14"/>
        </w:numPr>
        <w:spacing w:after="360" w:before="0" w:beforeAutospacing="0" w:lineRule="auto"/>
        <w:ind w:left="720" w:hanging="360"/>
        <w:rPr>
          <w:rFonts w:ascii="Nunito" w:cs="Nunito" w:eastAsia="Nunito" w:hAnsi="Nunito"/>
          <w:sz w:val="27"/>
          <w:szCs w:val="27"/>
        </w:rPr>
      </w:pPr>
      <w:r w:rsidDel="00000000" w:rsidR="00000000" w:rsidRPr="00000000">
        <w:rPr>
          <w:rFonts w:ascii="Young Serif" w:cs="Young Serif" w:eastAsia="Young Serif" w:hAnsi="Young Serif"/>
          <w:rtl w:val="0"/>
        </w:rPr>
        <w:t xml:space="preserve">Infine il sistema di pagamento della quota dell’abbonamento prevede l’invio via mail dell’esito all’utente.</w:t>
      </w:r>
    </w:p>
    <w:p w:rsidR="00000000" w:rsidDel="00000000" w:rsidP="00000000" w:rsidRDefault="00000000" w:rsidRPr="00000000" w14:paraId="00000213">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Interfacce richiesta - indirizzo email utente:</w:t>
      </w:r>
      <w:r w:rsidDel="00000000" w:rsidR="00000000" w:rsidRPr="00000000">
        <w:rPr>
          <w:rFonts w:ascii="Young Serif" w:cs="Young Serif" w:eastAsia="Young Serif" w:hAnsi="Young Serif"/>
          <w:rtl w:val="0"/>
        </w:rPr>
        <w:t xml:space="preserve"> la componente necessita dell’indirizzo email dell’utente a cui deve mandare una determinata email.</w:t>
      </w:r>
    </w:p>
    <w:p w:rsidR="00000000" w:rsidDel="00000000" w:rsidP="00000000" w:rsidRDefault="00000000" w:rsidRPr="00000000" w14:paraId="00000214">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Interfacce richiesta - contenuto della mail:</w:t>
      </w:r>
      <w:r w:rsidDel="00000000" w:rsidR="00000000" w:rsidRPr="00000000">
        <w:rPr>
          <w:rFonts w:ascii="Young Serif" w:cs="Young Serif" w:eastAsia="Young Serif" w:hAnsi="Young Serif"/>
          <w:rtl w:val="0"/>
        </w:rPr>
        <w:t xml:space="preserve"> la componente chiamante deve fornire inoltre il contenuto della mail da inviare, ossia l’oggetto e il testo completo di eventuali link.</w:t>
      </w:r>
    </w:p>
    <w:p w:rsidR="00000000" w:rsidDel="00000000" w:rsidP="00000000" w:rsidRDefault="00000000" w:rsidRPr="00000000" w14:paraId="00000215">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Interfacce fornite - invio email all’utente:</w:t>
      </w:r>
      <w:r w:rsidDel="00000000" w:rsidR="00000000" w:rsidRPr="00000000">
        <w:rPr>
          <w:rFonts w:ascii="Young Serif" w:cs="Young Serif" w:eastAsia="Young Serif" w:hAnsi="Young Serif"/>
          <w:rtl w:val="0"/>
        </w:rPr>
        <w:t xml:space="preserve"> la componente invia al destinatario specificato la mail con il contenuto fornito.</w:t>
      </w:r>
    </w:p>
    <w:p w:rsidR="00000000" w:rsidDel="00000000" w:rsidP="00000000" w:rsidRDefault="00000000" w:rsidRPr="00000000" w14:paraId="00000216">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Interfacce fornite - riscontro sull’invio della mail:</w:t>
      </w:r>
      <w:r w:rsidDel="00000000" w:rsidR="00000000" w:rsidRPr="00000000">
        <w:rPr>
          <w:rFonts w:ascii="Young Serif" w:cs="Young Serif" w:eastAsia="Young Serif" w:hAnsi="Young Serif"/>
          <w:rtl w:val="0"/>
        </w:rPr>
        <w:t xml:space="preserve"> la componente chiamante riceverà l’esito dell'invio della mail e, in caso ci fossero stati  problemi, la specifica di essi.</w:t>
      </w:r>
    </w:p>
    <w:p w:rsidR="00000000" w:rsidDel="00000000" w:rsidP="00000000" w:rsidRDefault="00000000" w:rsidRPr="00000000" w14:paraId="00000217">
      <w:pPr>
        <w:spacing w:after="120" w:before="60" w:lineRule="auto"/>
        <w:jc w:val="both"/>
        <w:rPr>
          <w:rFonts w:ascii="Young Serif" w:cs="Young Serif" w:eastAsia="Young Serif" w:hAnsi="Young Serif"/>
          <w:b w:val="1"/>
          <w:color w:val="3b77dd"/>
          <w:sz w:val="24"/>
          <w:szCs w:val="24"/>
        </w:rPr>
      </w:pPr>
      <w:r w:rsidDel="00000000" w:rsidR="00000000" w:rsidRPr="00000000">
        <w:rPr>
          <w:rtl w:val="0"/>
        </w:rPr>
      </w:r>
    </w:p>
    <w:p w:rsidR="00000000" w:rsidDel="00000000" w:rsidP="00000000" w:rsidRDefault="00000000" w:rsidRPr="00000000" w14:paraId="00000218">
      <w:pPr>
        <w:spacing w:after="120" w:before="60" w:lineRule="auto"/>
        <w:jc w:val="both"/>
        <w:rPr>
          <w:rFonts w:ascii="Young Serif" w:cs="Young Serif" w:eastAsia="Young Serif" w:hAnsi="Young Serif"/>
          <w:b w:val="1"/>
          <w:color w:val="3b77dd"/>
          <w:sz w:val="24"/>
          <w:szCs w:val="24"/>
        </w:rPr>
      </w:pPr>
      <w:r w:rsidDel="00000000" w:rsidR="00000000" w:rsidRPr="00000000">
        <w:rPr>
          <w:rtl w:val="0"/>
        </w:rPr>
      </w:r>
    </w:p>
    <w:p w:rsidR="00000000" w:rsidDel="00000000" w:rsidP="00000000" w:rsidRDefault="00000000" w:rsidRPr="00000000" w14:paraId="00000219">
      <w:pPr>
        <w:spacing w:after="120" w:before="60" w:lineRule="auto"/>
        <w:jc w:val="both"/>
        <w:rPr>
          <w:rFonts w:ascii="Young Serif" w:cs="Young Serif" w:eastAsia="Young Serif" w:hAnsi="Young Serif"/>
          <w:b w:val="1"/>
          <w:color w:val="3b77dd"/>
          <w:sz w:val="24"/>
          <w:szCs w:val="24"/>
        </w:rPr>
      </w:pPr>
      <w:r w:rsidDel="00000000" w:rsidR="00000000" w:rsidRPr="00000000">
        <w:rPr>
          <w:rtl w:val="0"/>
        </w:rPr>
      </w:r>
    </w:p>
    <w:p w:rsidR="00000000" w:rsidDel="00000000" w:rsidP="00000000" w:rsidRDefault="00000000" w:rsidRPr="00000000" w14:paraId="0000021A">
      <w:pPr>
        <w:spacing w:after="120" w:before="6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4.1.7 Sistema di pagamento</w:t>
      </w:r>
    </w:p>
    <w:p w:rsidR="00000000" w:rsidDel="00000000" w:rsidP="00000000" w:rsidRDefault="00000000" w:rsidRPr="00000000" w14:paraId="0000021B">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Dati gli </w:t>
      </w:r>
      <w:r w:rsidDel="00000000" w:rsidR="00000000" w:rsidRPr="00000000">
        <w:rPr>
          <w:rFonts w:ascii="Young Serif" w:cs="Young Serif" w:eastAsia="Young Serif" w:hAnsi="Young Serif"/>
          <w:b w:val="1"/>
          <w:rtl w:val="0"/>
        </w:rPr>
        <w:t xml:space="preserve">RF 23 e 24 </w:t>
      </w:r>
      <w:r w:rsidDel="00000000" w:rsidR="00000000" w:rsidRPr="00000000">
        <w:rPr>
          <w:rFonts w:ascii="Young Serif" w:cs="Young Serif" w:eastAsia="Young Serif" w:hAnsi="Young Serif"/>
          <w:rtl w:val="0"/>
        </w:rPr>
        <w:t xml:space="preserve">si utilizza il sistema di pagamento per permette l’upgrade del piano</w:t>
      </w:r>
      <w:r w:rsidDel="00000000" w:rsidR="00000000" w:rsidRPr="00000000">
        <w:rPr>
          <w:rtl w:val="0"/>
        </w:rPr>
      </w:r>
    </w:p>
    <w:p w:rsidR="00000000" w:rsidDel="00000000" w:rsidP="00000000" w:rsidRDefault="00000000" w:rsidRPr="00000000" w14:paraId="0000021C">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Fonts w:ascii="Young Serif" w:cs="Young Serif" w:eastAsia="Young Serif" w:hAnsi="Young Serif"/>
          <w:i w:val="1"/>
          <w:u w:val="single"/>
          <w:rtl w:val="0"/>
        </w:rPr>
        <w:t xml:space="preserve">:</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rtl w:val="0"/>
        </w:rPr>
        <w:t xml:space="preserve">È la componente necessaria per consentire  all’utente premium di effettuare il pagamento della quota, in quanto gestisce l’interazione con il servizio esterno Stripe.</w:t>
      </w:r>
    </w:p>
    <w:p w:rsidR="00000000" w:rsidDel="00000000" w:rsidP="00000000" w:rsidRDefault="00000000" w:rsidRPr="00000000" w14:paraId="0000021D">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di pagamento dell’utente:</w:t>
      </w:r>
      <w:r w:rsidDel="00000000" w:rsidR="00000000" w:rsidRPr="00000000">
        <w:rPr>
          <w:rFonts w:ascii="Young Serif" w:cs="Young Serif" w:eastAsia="Young Serif" w:hAnsi="Young Serif"/>
          <w:rtl w:val="0"/>
        </w:rPr>
        <w:t xml:space="preserve"> la componente necessita dei dati degli estremi di pagamento che l’utente intende utilizzare</w:t>
      </w:r>
    </w:p>
    <w:p w:rsidR="00000000" w:rsidDel="00000000" w:rsidP="00000000" w:rsidRDefault="00000000" w:rsidRPr="00000000" w14:paraId="0000021E">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email dell’utente:</w:t>
      </w:r>
      <w:r w:rsidDel="00000000" w:rsidR="00000000" w:rsidRPr="00000000">
        <w:rPr>
          <w:rFonts w:ascii="Young Serif" w:cs="Young Serif" w:eastAsia="Young Serif" w:hAnsi="Young Serif"/>
          <w:rtl w:val="0"/>
        </w:rPr>
        <w:t xml:space="preserve"> verrà inviata una email all’utente contenente l'esito del pagamento e in  caso di problemi la descrizione di  essi. è perciò necessario che la componente chiamante fornisca l’indirizzo email dell’utente titolare dell’abbonamento.</w:t>
      </w:r>
    </w:p>
    <w:p w:rsidR="00000000" w:rsidDel="00000000" w:rsidP="00000000" w:rsidRDefault="00000000" w:rsidRPr="00000000" w14:paraId="0000021F">
      <w:pPr>
        <w:spacing w:after="120" w:before="60" w:lineRule="auto"/>
        <w:jc w:val="both"/>
        <w:rPr>
          <w:rFonts w:ascii="Young Serif" w:cs="Young Serif" w:eastAsia="Young Serif" w:hAnsi="Young Serif"/>
          <w:b w:val="1"/>
          <w:color w:val="3b77dd"/>
          <w:sz w:val="24"/>
          <w:szCs w:val="24"/>
        </w:rPr>
      </w:pPr>
      <w:r w:rsidDel="00000000" w:rsidR="00000000" w:rsidRPr="00000000">
        <w:rPr>
          <w:rtl w:val="0"/>
        </w:rPr>
      </w:r>
    </w:p>
    <w:p w:rsidR="00000000" w:rsidDel="00000000" w:rsidP="00000000" w:rsidRDefault="00000000" w:rsidRPr="00000000" w14:paraId="00000220">
      <w:pPr>
        <w:spacing w:after="120" w:before="6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4.1.8 Sistema scelta tema</w:t>
      </w:r>
    </w:p>
    <w:p w:rsidR="00000000" w:rsidDel="00000000" w:rsidP="00000000" w:rsidRDefault="00000000" w:rsidRPr="00000000" w14:paraId="00000221">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i w:val="1"/>
          <w:u w:val="single"/>
          <w:rtl w:val="0"/>
        </w:rPr>
        <w:t xml:space="preserve">:</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rtl w:val="0"/>
        </w:rPr>
        <w:t xml:space="preserve">Dato l’</w:t>
      </w:r>
      <w:r w:rsidDel="00000000" w:rsidR="00000000" w:rsidRPr="00000000">
        <w:rPr>
          <w:rFonts w:ascii="Young Serif" w:cs="Young Serif" w:eastAsia="Young Serif" w:hAnsi="Young Serif"/>
          <w:b w:val="1"/>
          <w:rtl w:val="0"/>
        </w:rPr>
        <w:t xml:space="preserve">RF 16</w:t>
      </w:r>
      <w:r w:rsidDel="00000000" w:rsidR="00000000" w:rsidRPr="00000000">
        <w:rPr>
          <w:rFonts w:ascii="Young Serif" w:cs="Young Serif" w:eastAsia="Young Serif" w:hAnsi="Young Serif"/>
          <w:rtl w:val="0"/>
        </w:rPr>
        <w:t xml:space="preserve"> l’utente utilizza il sistema di scelta tema per modificare il colore della UI dell’app</w:t>
      </w:r>
    </w:p>
    <w:p w:rsidR="00000000" w:rsidDel="00000000" w:rsidP="00000000" w:rsidRDefault="00000000" w:rsidRPr="00000000" w14:paraId="00000222">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Fonts w:ascii="Young Serif" w:cs="Young Serif" w:eastAsia="Young Serif" w:hAnsi="Young Serif"/>
          <w:rtl w:val="0"/>
        </w:rPr>
        <w:t xml:space="preserve"> L’utente può scegliere il tema del sistema tra una lista di colori. (Se utente base guarda 4.1.15)</w:t>
      </w:r>
    </w:p>
    <w:p w:rsidR="00000000" w:rsidDel="00000000" w:rsidP="00000000" w:rsidRDefault="00000000" w:rsidRPr="00000000" w14:paraId="00000223">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rtl w:val="0"/>
        </w:rPr>
        <w:t xml:space="preserve">Si occupa inoltre di delegare al sistema di interazione db il compito di aggiornare il campo contenente il tema scelto dall’utente cosicché sia sincronizzato tra i vari dispositivi.</w:t>
      </w:r>
    </w:p>
    <w:p w:rsidR="00000000" w:rsidDel="00000000" w:rsidP="00000000" w:rsidRDefault="00000000" w:rsidRPr="00000000" w14:paraId="00000224">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richiesta di cambio tema:</w:t>
      </w:r>
      <w:r w:rsidDel="00000000" w:rsidR="00000000" w:rsidRPr="00000000">
        <w:rPr>
          <w:rFonts w:ascii="Young Serif" w:cs="Young Serif" w:eastAsia="Young Serif" w:hAnsi="Young Serif"/>
          <w:rtl w:val="0"/>
        </w:rPr>
        <w:t xml:space="preserve"> riceve dalla componente di gestione profilo la richiesta di cambio tema effettuata dall’utente.</w:t>
      </w:r>
    </w:p>
    <w:p w:rsidR="00000000" w:rsidDel="00000000" w:rsidP="00000000" w:rsidRDefault="00000000" w:rsidRPr="00000000" w14:paraId="00000225">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lista temi da mostrare: </w:t>
      </w:r>
      <w:r w:rsidDel="00000000" w:rsidR="00000000" w:rsidRPr="00000000">
        <w:rPr>
          <w:rFonts w:ascii="Young Serif" w:cs="Young Serif" w:eastAsia="Young Serif" w:hAnsi="Young Serif"/>
          <w:rtl w:val="0"/>
        </w:rPr>
        <w:t xml:space="preserve">richiede alla componente che interagisce con il database la lista dei temi disponibili per l’utente richiedente. la lista varia in base al piano di abbonamento dell’utente secondo il RF11.</w:t>
      </w:r>
    </w:p>
    <w:p w:rsidR="00000000" w:rsidDel="00000000" w:rsidP="00000000" w:rsidRDefault="00000000" w:rsidRPr="00000000" w14:paraId="00000226">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tema scelto dall’utente: </w:t>
      </w:r>
      <w:r w:rsidDel="00000000" w:rsidR="00000000" w:rsidRPr="00000000">
        <w:rPr>
          <w:rFonts w:ascii="Young Serif" w:cs="Young Serif" w:eastAsia="Young Serif" w:hAnsi="Young Serif"/>
          <w:rtl w:val="0"/>
        </w:rPr>
        <w:t xml:space="preserve">richiede all’utente di selezionare uno tra i temi disponibili.</w:t>
      </w:r>
    </w:p>
    <w:p w:rsidR="00000000" w:rsidDel="00000000" w:rsidP="00000000" w:rsidRDefault="00000000" w:rsidRPr="00000000" w14:paraId="00000227">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lista temi disponibili:</w:t>
      </w:r>
      <w:r w:rsidDel="00000000" w:rsidR="00000000" w:rsidRPr="00000000">
        <w:rPr>
          <w:rFonts w:ascii="Young Serif" w:cs="Young Serif" w:eastAsia="Young Serif" w:hAnsi="Young Serif"/>
          <w:rtl w:val="0"/>
        </w:rPr>
        <w:t xml:space="preserve"> fornisce all’utente la lista dei temi disponibili per lui.</w:t>
      </w:r>
    </w:p>
    <w:p w:rsidR="00000000" w:rsidDel="00000000" w:rsidP="00000000" w:rsidRDefault="00000000" w:rsidRPr="00000000" w14:paraId="00000228">
      <w:pPr>
        <w:spacing w:after="360" w:before="300" w:lineRule="auto"/>
        <w:ind w:left="0" w:firstLine="0"/>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tema da inserire in database:</w:t>
      </w:r>
      <w:r w:rsidDel="00000000" w:rsidR="00000000" w:rsidRPr="00000000">
        <w:rPr>
          <w:rFonts w:ascii="Young Serif" w:cs="Young Serif" w:eastAsia="Young Serif" w:hAnsi="Young Serif"/>
          <w:rtl w:val="0"/>
        </w:rPr>
        <w:t xml:space="preserve"> fornisce alla componente incaricata ad interagire con il database il nuovo tema scelto dall’utente in modo da tale da poter salvare questa informazione e permettere di sincronizzare il tema con i vari dispositivi associati all’account dell’utente.</w:t>
      </w:r>
    </w:p>
    <w:p w:rsidR="00000000" w:rsidDel="00000000" w:rsidP="00000000" w:rsidRDefault="00000000" w:rsidRPr="00000000" w14:paraId="00000229">
      <w:pPr>
        <w:spacing w:after="120" w:before="60" w:lineRule="auto"/>
        <w:jc w:val="both"/>
        <w:rPr>
          <w:rFonts w:ascii="Young Serif" w:cs="Young Serif" w:eastAsia="Young Serif" w:hAnsi="Young Serif"/>
          <w:b w:val="1"/>
          <w:color w:val="321b8e"/>
          <w:sz w:val="24"/>
          <w:szCs w:val="24"/>
        </w:rPr>
      </w:pPr>
      <w:r w:rsidDel="00000000" w:rsidR="00000000" w:rsidRPr="00000000">
        <w:rPr>
          <w:rtl w:val="0"/>
        </w:rPr>
      </w:r>
    </w:p>
    <w:p w:rsidR="00000000" w:rsidDel="00000000" w:rsidP="00000000" w:rsidRDefault="00000000" w:rsidRPr="00000000" w14:paraId="0000022A">
      <w:pPr>
        <w:spacing w:after="120" w:before="6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4.1.9 Sistema gestione profilo</w:t>
      </w:r>
    </w:p>
    <w:p w:rsidR="00000000" w:rsidDel="00000000" w:rsidP="00000000" w:rsidRDefault="00000000" w:rsidRPr="00000000" w14:paraId="0000022B">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Necessario per soddisfare gli</w:t>
      </w:r>
      <w:r w:rsidDel="00000000" w:rsidR="00000000" w:rsidRPr="00000000">
        <w:rPr>
          <w:rFonts w:ascii="Young Serif" w:cs="Young Serif" w:eastAsia="Young Serif" w:hAnsi="Young Serif"/>
          <w:b w:val="1"/>
          <w:rtl w:val="0"/>
        </w:rPr>
        <w:t xml:space="preserve"> </w:t>
      </w:r>
      <w:r w:rsidDel="00000000" w:rsidR="00000000" w:rsidRPr="00000000">
        <w:rPr>
          <w:rFonts w:ascii="Young Serif" w:cs="Young Serif" w:eastAsia="Young Serif" w:hAnsi="Young Serif"/>
          <w:b w:val="1"/>
          <w:rtl w:val="0"/>
        </w:rPr>
        <w:t xml:space="preserve">RF 7</w:t>
      </w:r>
      <w:r w:rsidDel="00000000" w:rsidR="00000000" w:rsidRPr="00000000">
        <w:rPr>
          <w:rFonts w:ascii="Young Serif" w:cs="Young Serif" w:eastAsia="Young Serif" w:hAnsi="Young Serif"/>
          <w:rtl w:val="0"/>
        </w:rPr>
        <w:t xml:space="preserve"> e </w:t>
      </w:r>
      <w:r w:rsidDel="00000000" w:rsidR="00000000" w:rsidRPr="00000000">
        <w:rPr>
          <w:rFonts w:ascii="Young Serif" w:cs="Young Serif" w:eastAsia="Young Serif" w:hAnsi="Young Serif"/>
          <w:b w:val="1"/>
          <w:rtl w:val="0"/>
        </w:rPr>
        <w:t xml:space="preserve">RF 11</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22C">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Fonts w:ascii="Young Serif" w:cs="Young Serif" w:eastAsia="Young Serif" w:hAnsi="Young Serif"/>
          <w:i w:val="1"/>
          <w:u w:val="single"/>
          <w:rtl w:val="0"/>
        </w:rPr>
        <w:t xml:space="preserve">:</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rtl w:val="0"/>
        </w:rPr>
        <w:t xml:space="preserve">È il sistema che riceve le richieste dell’utente che riguardano la gestione del suo profilo. Ossia richieste inerenti le informazioni personali, la personalizzazione del sistema e la possibilità di eliminare l’account. </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richiesta gestione profilo:</w:t>
      </w:r>
      <w:r w:rsidDel="00000000" w:rsidR="00000000" w:rsidRPr="00000000">
        <w:rPr>
          <w:rFonts w:ascii="Young Serif" w:cs="Young Serif" w:eastAsia="Young Serif" w:hAnsi="Young Serif"/>
          <w:rtl w:val="0"/>
        </w:rPr>
        <w:t xml:space="preserve"> la componente riceve una richiesta di gestione profilo dell’utente da parte della componente di gestione operazioni utente.</w:t>
      </w:r>
    </w:p>
    <w:p w:rsidR="00000000" w:rsidDel="00000000" w:rsidP="00000000" w:rsidRDefault="00000000" w:rsidRPr="00000000" w14:paraId="0000022E">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utente da modificare:</w:t>
      </w:r>
      <w:r w:rsidDel="00000000" w:rsidR="00000000" w:rsidRPr="00000000">
        <w:rPr>
          <w:rFonts w:ascii="Young Serif" w:cs="Young Serif" w:eastAsia="Young Serif" w:hAnsi="Young Serif"/>
          <w:rtl w:val="0"/>
        </w:rPr>
        <w:t xml:space="preserve"> nel caso in cui l’utente desideri modificare i propri dati riguardo le misure o altre informazioni personali, questi verranno forniti alla componente.</w:t>
      </w:r>
    </w:p>
    <w:p w:rsidR="00000000" w:rsidDel="00000000" w:rsidP="00000000" w:rsidRDefault="00000000" w:rsidRPr="00000000" w14:paraId="0000022F">
      <w:pPr>
        <w:spacing w:after="120" w:before="60" w:lineRule="auto"/>
        <w:jc w:val="both"/>
        <w:rPr/>
      </w:pPr>
      <w:r w:rsidDel="00000000" w:rsidR="00000000" w:rsidRPr="00000000">
        <w:rPr>
          <w:rFonts w:ascii="Young Serif" w:cs="Young Serif" w:eastAsia="Young Serif" w:hAnsi="Young Serif"/>
          <w:i w:val="1"/>
          <w:u w:val="single"/>
          <w:rtl w:val="0"/>
        </w:rPr>
        <w:t xml:space="preserve">Interfaccia richiesta - richiesta cambio modalità:</w:t>
      </w:r>
      <w:r w:rsidDel="00000000" w:rsidR="00000000" w:rsidRPr="00000000">
        <w:rPr>
          <w:rFonts w:ascii="Young Serif" w:cs="Young Serif" w:eastAsia="Young Serif" w:hAnsi="Young Serif"/>
          <w:rtl w:val="0"/>
        </w:rPr>
        <w:t xml:space="preserve"> nel caso in cui l’utente desideri cambiare modalità, questi verranno forniti al componente.</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richiesta di cambio tema:</w:t>
      </w:r>
      <w:r w:rsidDel="00000000" w:rsidR="00000000" w:rsidRPr="00000000">
        <w:rPr>
          <w:rFonts w:ascii="Young Serif" w:cs="Young Serif" w:eastAsia="Young Serif" w:hAnsi="Young Serif"/>
          <w:rtl w:val="0"/>
        </w:rPr>
        <w:t xml:space="preserve"> se la richiesta dell’utente è cambiare il tema la componente invia a sua volta la richiesta alla componente 4.1.8 adibita a questo scopo.</w:t>
      </w:r>
    </w:p>
    <w:p w:rsidR="00000000" w:rsidDel="00000000" w:rsidP="00000000" w:rsidRDefault="00000000" w:rsidRPr="00000000" w14:paraId="00000231">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dati aggiornati da inserire in database: </w:t>
      </w:r>
      <w:r w:rsidDel="00000000" w:rsidR="00000000" w:rsidRPr="00000000">
        <w:rPr>
          <w:rFonts w:ascii="Young Serif" w:cs="Young Serif" w:eastAsia="Young Serif" w:hAnsi="Young Serif"/>
          <w:rtl w:val="0"/>
        </w:rPr>
        <w:t xml:space="preserve">la componente fornisce i dati che l’utente desidera modificare alla componente che interagisce con il database (4.1.1) in modo che vengano aggiornati.</w:t>
      </w:r>
    </w:p>
    <w:p w:rsidR="00000000" w:rsidDel="00000000" w:rsidP="00000000" w:rsidRDefault="00000000" w:rsidRPr="00000000" w14:paraId="00000232">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di eliminazione account:</w:t>
      </w:r>
      <w:r w:rsidDel="00000000" w:rsidR="00000000" w:rsidRPr="00000000">
        <w:rPr>
          <w:rFonts w:ascii="Young Serif" w:cs="Young Serif" w:eastAsia="Young Serif" w:hAnsi="Young Serif"/>
          <w:rtl w:val="0"/>
        </w:rPr>
        <w:t xml:space="preserve"> la componente prende in carico la richiesta di eliminazione dell’account da parte dell’utente e delega  la componente 4.1.1 al compito di rimuovere l’account e ogni informazione inerente esso presente nel database.</w:t>
      </w:r>
    </w:p>
    <w:p w:rsidR="00000000" w:rsidDel="00000000" w:rsidP="00000000" w:rsidRDefault="00000000" w:rsidRPr="00000000" w14:paraId="00000233">
      <w:pPr>
        <w:spacing w:after="120" w:before="60" w:lineRule="auto"/>
        <w:jc w:val="both"/>
        <w:rPr>
          <w:rFonts w:ascii="Young Serif" w:cs="Young Serif" w:eastAsia="Young Serif" w:hAnsi="Young Serif"/>
          <w:b w:val="1"/>
          <w:color w:val="321b8e"/>
          <w:sz w:val="24"/>
          <w:szCs w:val="24"/>
        </w:rPr>
      </w:pPr>
      <w:r w:rsidDel="00000000" w:rsidR="00000000" w:rsidRPr="00000000">
        <w:rPr>
          <w:rtl w:val="0"/>
        </w:rPr>
      </w:r>
    </w:p>
    <w:p w:rsidR="00000000" w:rsidDel="00000000" w:rsidP="00000000" w:rsidRDefault="00000000" w:rsidRPr="00000000" w14:paraId="00000234">
      <w:pPr>
        <w:spacing w:after="120" w:before="6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4.1.10 Sistema gestione operazioni utente</w:t>
      </w:r>
    </w:p>
    <w:p w:rsidR="00000000" w:rsidDel="00000000" w:rsidP="00000000" w:rsidRDefault="00000000" w:rsidRPr="00000000" w14:paraId="00000235">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Questo componente serve per soddisfare tutti gli RF relativi a variazioni nell’account dell’utente.</w:t>
      </w:r>
    </w:p>
    <w:p w:rsidR="00000000" w:rsidDel="00000000" w:rsidP="00000000" w:rsidRDefault="00000000" w:rsidRPr="00000000" w14:paraId="00000236">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Fonts w:ascii="Young Serif" w:cs="Young Serif" w:eastAsia="Young Serif" w:hAnsi="Young Serif"/>
          <w:i w:val="1"/>
          <w:u w:val="single"/>
          <w:rtl w:val="0"/>
        </w:rPr>
        <w:t xml:space="preserve">:</w:t>
      </w:r>
      <w:r w:rsidDel="00000000" w:rsidR="00000000" w:rsidRPr="00000000">
        <w:rPr>
          <w:rFonts w:ascii="Young Serif" w:cs="Young Serif" w:eastAsia="Young Serif" w:hAnsi="Young Serif"/>
          <w:rtl w:val="0"/>
        </w:rPr>
        <w:t xml:space="preserve"> </w:t>
      </w:r>
      <w:r w:rsidDel="00000000" w:rsidR="00000000" w:rsidRPr="00000000">
        <w:rPr>
          <w:rFonts w:ascii="Young Serif" w:cs="Young Serif" w:eastAsia="Young Serif" w:hAnsi="Young Serif"/>
          <w:rtl w:val="0"/>
        </w:rPr>
        <w:t xml:space="preserve">È il sistema che gestisce tutte le operazioni che esegue l’utente. Quindi riceve tutte le richieste e le delega alle rispettive componenti apposite.</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operazione richiesta dall’utente:</w:t>
      </w:r>
      <w:r w:rsidDel="00000000" w:rsidR="00000000" w:rsidRPr="00000000">
        <w:rPr>
          <w:rFonts w:ascii="Young Serif" w:cs="Young Serif" w:eastAsia="Young Serif" w:hAnsi="Young Serif"/>
          <w:rtl w:val="0"/>
        </w:rPr>
        <w:t xml:space="preserve"> come specificato nella descrizione, la componente riceve tutte le tipologie di  richieste dall’utente.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76" w:lineRule="auto"/>
        <w:ind w:left="0" w:right="0" w:firstLine="0"/>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di gestione profilo:</w:t>
      </w:r>
      <w:r w:rsidDel="00000000" w:rsidR="00000000" w:rsidRPr="00000000">
        <w:rPr>
          <w:rFonts w:ascii="Young Serif" w:cs="Young Serif" w:eastAsia="Young Serif" w:hAnsi="Young Serif"/>
          <w:rtl w:val="0"/>
        </w:rPr>
        <w:t xml:space="preserve"> in caso riceva una richiesta che viene a sua volta gestita dalla componente 4.1.9, la inoltra ad essa con annessi, eventualmente, i relativi dati.</w:t>
      </w:r>
    </w:p>
    <w:p w:rsidR="00000000" w:rsidDel="00000000" w:rsidP="00000000" w:rsidRDefault="00000000" w:rsidRPr="00000000" w14:paraId="00000239">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di pagamento quota abbonamento premium:</w:t>
      </w:r>
      <w:r w:rsidDel="00000000" w:rsidR="00000000" w:rsidRPr="00000000">
        <w:rPr>
          <w:rFonts w:ascii="Young Serif" w:cs="Young Serif" w:eastAsia="Young Serif" w:hAnsi="Young Serif"/>
          <w:rtl w:val="0"/>
        </w:rPr>
        <w:t xml:space="preserve"> se l’utente decidesse di passare all’abbonamento premium o semplicemente volesse pagare la propria quota, la sua richiesta verrà fornita alla componente 4.1.6 relativa ai pagamenti. </w:t>
      </w:r>
    </w:p>
    <w:p w:rsidR="00000000" w:rsidDel="00000000" w:rsidP="00000000" w:rsidRDefault="00000000" w:rsidRPr="00000000" w14:paraId="0000023A">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di avvio allenamento:</w:t>
      </w:r>
      <w:r w:rsidDel="00000000" w:rsidR="00000000" w:rsidRPr="00000000">
        <w:rPr>
          <w:rFonts w:ascii="Young Serif" w:cs="Young Serif" w:eastAsia="Young Serif" w:hAnsi="Young Serif"/>
          <w:rtl w:val="0"/>
        </w:rPr>
        <w:t xml:space="preserve"> nel momento in cui l’utente decide di avviare una sessione di allenamento la componente riceve la sua richiesta e la fornisce alla componente apposita.</w:t>
      </w:r>
    </w:p>
    <w:p w:rsidR="00000000" w:rsidDel="00000000" w:rsidP="00000000" w:rsidRDefault="00000000" w:rsidRPr="00000000" w14:paraId="0000023B">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di recupero password:</w:t>
      </w:r>
      <w:r w:rsidDel="00000000" w:rsidR="00000000" w:rsidRPr="00000000">
        <w:rPr>
          <w:rFonts w:ascii="Young Serif" w:cs="Young Serif" w:eastAsia="Young Serif" w:hAnsi="Young Serif"/>
          <w:rtl w:val="0"/>
        </w:rPr>
        <w:t xml:space="preserve"> nel caso l’utente abbia dimenticato la sua password di accesso all’account invia la richiesta di recupero alla componente 4.1.4.</w:t>
      </w:r>
    </w:p>
    <w:p w:rsidR="00000000" w:rsidDel="00000000" w:rsidP="00000000" w:rsidRDefault="00000000" w:rsidRPr="00000000" w14:paraId="0000023C">
      <w:pPr>
        <w:spacing w:after="120" w:before="6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richiesta di cambio password:</w:t>
      </w:r>
      <w:r w:rsidDel="00000000" w:rsidR="00000000" w:rsidRPr="00000000">
        <w:rPr>
          <w:rFonts w:ascii="Young Serif" w:cs="Young Serif" w:eastAsia="Young Serif" w:hAnsi="Young Serif"/>
          <w:rtl w:val="0"/>
        </w:rPr>
        <w:t xml:space="preserve"> la componente invia una richiesta di cambio password alla componente 4.1.3 nel momento in cui l'utente ne faccia richiesta esplicita.</w:t>
      </w:r>
    </w:p>
    <w:p w:rsidR="00000000" w:rsidDel="00000000" w:rsidP="00000000" w:rsidRDefault="00000000" w:rsidRPr="00000000" w14:paraId="0000023D">
      <w:pPr>
        <w:spacing w:after="120" w:before="6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23E">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4.1.11 Sistema calcolo delle calorie</w:t>
      </w:r>
      <w:r w:rsidDel="00000000" w:rsidR="00000000" w:rsidRPr="00000000">
        <w:rPr>
          <w:rtl w:val="0"/>
        </w:rPr>
      </w:r>
    </w:p>
    <w:p w:rsidR="00000000" w:rsidDel="00000000" w:rsidP="00000000" w:rsidRDefault="00000000" w:rsidRPr="00000000" w14:paraId="0000023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L’applicazione è in grado di fornire all’utente premium un resoconto sul suo andamento delle attività attraverso grafici o statistiche. (Vedi </w:t>
      </w:r>
      <w:r w:rsidDel="00000000" w:rsidR="00000000" w:rsidRPr="00000000">
        <w:rPr>
          <w:rFonts w:ascii="Young Serif" w:cs="Young Serif" w:eastAsia="Young Serif" w:hAnsi="Young Serif"/>
          <w:b w:val="1"/>
          <w:rtl w:val="0"/>
        </w:rPr>
        <w:t xml:space="preserve">RF 12</w:t>
      </w:r>
      <w:r w:rsidDel="00000000" w:rsidR="00000000" w:rsidRPr="00000000">
        <w:rPr>
          <w:rFonts w:ascii="Young Serif" w:cs="Young Serif" w:eastAsia="Young Serif" w:hAnsi="Young Serif"/>
          <w:rtl w:val="0"/>
        </w:rPr>
        <w:t xml:space="preserve">) Per fare ciò si utilizza il componente </w:t>
      </w:r>
      <w:r w:rsidDel="00000000" w:rsidR="00000000" w:rsidRPr="00000000">
        <w:rPr>
          <w:rFonts w:ascii="Young Serif" w:cs="Young Serif" w:eastAsia="Young Serif" w:hAnsi="Young Serif"/>
          <w:b w:val="1"/>
          <w:rtl w:val="0"/>
        </w:rPr>
        <w:t xml:space="preserve">sistema calcolo delle calorie </w:t>
      </w:r>
      <w:r w:rsidDel="00000000" w:rsidR="00000000" w:rsidRPr="00000000">
        <w:rPr>
          <w:rFonts w:ascii="Young Serif" w:cs="Young Serif" w:eastAsia="Young Serif" w:hAnsi="Young Serif"/>
          <w:rtl w:val="0"/>
        </w:rPr>
        <w:t xml:space="preserve">(Vedi </w:t>
      </w:r>
      <w:r w:rsidDel="00000000" w:rsidR="00000000" w:rsidRPr="00000000">
        <w:rPr>
          <w:rFonts w:ascii="Young Serif" w:cs="Young Serif" w:eastAsia="Young Serif" w:hAnsi="Young Serif"/>
          <w:b w:val="1"/>
          <w:rtl w:val="0"/>
        </w:rPr>
        <w:t xml:space="preserve">RF 22</w:t>
      </w:r>
      <w:r w:rsidDel="00000000" w:rsidR="00000000" w:rsidRPr="00000000">
        <w:rPr>
          <w:rFonts w:ascii="Young Serif" w:cs="Young Serif" w:eastAsia="Young Serif" w:hAnsi="Young Serif"/>
          <w:rtl w:val="0"/>
        </w:rPr>
        <w:t xml:space="preserve">) che in base all’attività svolta dall’utente (allenamento o consumazione di un pasto) è capace di calcolare le calorie bruciate o assunte durante il giorno.</w:t>
      </w:r>
    </w:p>
    <w:p w:rsidR="00000000" w:rsidDel="00000000" w:rsidP="00000000" w:rsidRDefault="00000000" w:rsidRPr="00000000" w14:paraId="0000024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Spiegazione:</w:t>
      </w:r>
      <w:r w:rsidDel="00000000" w:rsidR="00000000" w:rsidRPr="00000000">
        <w:rPr>
          <w:rFonts w:ascii="Young Serif" w:cs="Young Serif" w:eastAsia="Young Serif" w:hAnsi="Young Serif"/>
          <w:rtl w:val="0"/>
        </w:rPr>
        <w:t xml:space="preserve"> Il componente gestisce i dati sulle calorie degli alimenti provenienti dal database e fornisce all’utente queste informazioni sull’interfaccia grafica</w:t>
      </w:r>
    </w:p>
    <w:p w:rsidR="00000000" w:rsidDel="00000000" w:rsidP="00000000" w:rsidRDefault="00000000" w:rsidRPr="00000000" w14:paraId="0000024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Alimenti:</w:t>
      </w:r>
      <w:r w:rsidDel="00000000" w:rsidR="00000000" w:rsidRPr="00000000">
        <w:rPr>
          <w:rFonts w:ascii="Young Serif" w:cs="Young Serif" w:eastAsia="Young Serif" w:hAnsi="Young Serif"/>
          <w:rtl w:val="0"/>
        </w:rPr>
        <w:t xml:space="preserve"> il componente </w:t>
      </w:r>
      <w:r w:rsidDel="00000000" w:rsidR="00000000" w:rsidRPr="00000000">
        <w:rPr>
          <w:rFonts w:ascii="Young Serif" w:cs="Young Serif" w:eastAsia="Young Serif" w:hAnsi="Young Serif"/>
          <w:rtl w:val="0"/>
        </w:rPr>
        <w:t xml:space="preserve">richiede</w:t>
      </w:r>
      <w:r w:rsidDel="00000000" w:rsidR="00000000" w:rsidRPr="00000000">
        <w:rPr>
          <w:rFonts w:ascii="Young Serif" w:cs="Young Serif" w:eastAsia="Young Serif" w:hAnsi="Young Serif"/>
          <w:rtl w:val="0"/>
        </w:rPr>
        <w:t xml:space="preserve"> gli alimenti contenuti nel pasto della sua dieta che ha appena assunto.</w:t>
      </w:r>
    </w:p>
    <w:p w:rsidR="00000000" w:rsidDel="00000000" w:rsidP="00000000" w:rsidRDefault="00000000" w:rsidRPr="00000000" w14:paraId="0000024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Calorie e Macro totali:</w:t>
      </w:r>
      <w:r w:rsidDel="00000000" w:rsidR="00000000" w:rsidRPr="00000000">
        <w:rPr>
          <w:rFonts w:ascii="Young Serif" w:cs="Young Serif" w:eastAsia="Young Serif" w:hAnsi="Young Serif"/>
          <w:rtl w:val="0"/>
        </w:rPr>
        <w:t xml:space="preserve"> Il componente fornisce al componente UI i dati sulle calorie dell’utente aggiornati.</w:t>
      </w:r>
    </w:p>
    <w:p w:rsidR="00000000" w:rsidDel="00000000" w:rsidP="00000000" w:rsidRDefault="00000000" w:rsidRPr="00000000" w14:paraId="00000243">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4.1.12 Sistema allenamento</w:t>
      </w:r>
      <w:r w:rsidDel="00000000" w:rsidR="00000000" w:rsidRPr="00000000">
        <w:rPr>
          <w:rtl w:val="0"/>
        </w:rPr>
      </w:r>
    </w:p>
    <w:p w:rsidR="00000000" w:rsidDel="00000000" w:rsidP="00000000" w:rsidRDefault="00000000" w:rsidRPr="00000000" w14:paraId="00000244">
      <w:pPr>
        <w:spacing w:after="240" w:before="240" w:lineRule="auto"/>
        <w:jc w:val="both"/>
        <w:rPr>
          <w:rFonts w:ascii="Young Serif" w:cs="Young Serif" w:eastAsia="Young Serif" w:hAnsi="Young Serif"/>
          <w:b w:val="1"/>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Il componente serve per soddisfare l’</w:t>
      </w:r>
      <w:r w:rsidDel="00000000" w:rsidR="00000000" w:rsidRPr="00000000">
        <w:rPr>
          <w:rFonts w:ascii="Young Serif" w:cs="Young Serif" w:eastAsia="Young Serif" w:hAnsi="Young Serif"/>
          <w:b w:val="1"/>
          <w:rtl w:val="0"/>
        </w:rPr>
        <w:t xml:space="preserve">RF 17.</w:t>
      </w:r>
    </w:p>
    <w:p w:rsidR="00000000" w:rsidDel="00000000" w:rsidP="00000000" w:rsidRDefault="00000000" w:rsidRPr="00000000" w14:paraId="0000024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Fonts w:ascii="Young Serif" w:cs="Young Serif" w:eastAsia="Young Serif" w:hAnsi="Young Serif"/>
          <w:i w:val="1"/>
          <w:rtl w:val="0"/>
        </w:rPr>
        <w:t xml:space="preserve">: </w:t>
      </w:r>
      <w:r w:rsidDel="00000000" w:rsidR="00000000" w:rsidRPr="00000000">
        <w:rPr>
          <w:rFonts w:ascii="Young Serif" w:cs="Young Serif" w:eastAsia="Young Serif" w:hAnsi="Young Serif"/>
          <w:rtl w:val="0"/>
        </w:rPr>
        <w:t xml:space="preserve">Il componente si occupa di salvare per ogni utente l’allenamento generato dalla nostra applicazione.</w:t>
      </w:r>
    </w:p>
    <w:p w:rsidR="00000000" w:rsidDel="00000000" w:rsidP="00000000" w:rsidRDefault="00000000" w:rsidRPr="00000000" w14:paraId="0000024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esercizi presenti nel database: </w:t>
      </w:r>
      <w:r w:rsidDel="00000000" w:rsidR="00000000" w:rsidRPr="00000000">
        <w:rPr>
          <w:rFonts w:ascii="Young Serif" w:cs="Young Serif" w:eastAsia="Young Serif" w:hAnsi="Young Serif"/>
          <w:rtl w:val="0"/>
        </w:rPr>
        <w:t xml:space="preserve">Gli esercizi consigliati all’utente sono accuratamente scelti da una “pool” di esercizi presenti all’interno del nostro database.</w:t>
      </w:r>
    </w:p>
    <w:p w:rsidR="00000000" w:rsidDel="00000000" w:rsidP="00000000" w:rsidRDefault="00000000" w:rsidRPr="00000000" w14:paraId="0000024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obiettivi utente: </w:t>
      </w:r>
      <w:r w:rsidDel="00000000" w:rsidR="00000000" w:rsidRPr="00000000">
        <w:rPr>
          <w:rFonts w:ascii="Young Serif" w:cs="Young Serif" w:eastAsia="Young Serif" w:hAnsi="Young Serif"/>
          <w:rtl w:val="0"/>
        </w:rPr>
        <w:t xml:space="preserve">Gli esercizi sono selezionati in base al tipo di fisico che il nostro utente desidera raggiungere.</w:t>
      </w:r>
    </w:p>
    <w:p w:rsidR="00000000" w:rsidDel="00000000" w:rsidP="00000000" w:rsidRDefault="00000000" w:rsidRPr="00000000" w14:paraId="0000024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visualizzazione dell’allenamento: </w:t>
      </w:r>
      <w:r w:rsidDel="00000000" w:rsidR="00000000" w:rsidRPr="00000000">
        <w:rPr>
          <w:rFonts w:ascii="Young Serif" w:cs="Young Serif" w:eastAsia="Young Serif" w:hAnsi="Young Serif"/>
          <w:rtl w:val="0"/>
        </w:rPr>
        <w:t xml:space="preserve"> Il nostro sistema di allenamento fornisce al sistema di aiuto allenamento la funzionalità di visualizzazione dell’allenamento.</w:t>
      </w:r>
    </w:p>
    <w:p w:rsidR="00000000" w:rsidDel="00000000" w:rsidP="00000000" w:rsidRDefault="00000000" w:rsidRPr="00000000" w14:paraId="00000249">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4.1.13 Sistema aiuto allenamento</w:t>
      </w:r>
      <w:r w:rsidDel="00000000" w:rsidR="00000000" w:rsidRPr="00000000">
        <w:rPr>
          <w:rtl w:val="0"/>
        </w:rPr>
      </w:r>
    </w:p>
    <w:p w:rsidR="00000000" w:rsidDel="00000000" w:rsidP="00000000" w:rsidRDefault="00000000" w:rsidRPr="00000000" w14:paraId="0000024A">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 </w:t>
      </w:r>
      <w:r w:rsidDel="00000000" w:rsidR="00000000" w:rsidRPr="00000000">
        <w:rPr>
          <w:rFonts w:ascii="Young Serif" w:cs="Young Serif" w:eastAsia="Young Serif" w:hAnsi="Young Serif"/>
          <w:rtl w:val="0"/>
        </w:rPr>
        <w:t xml:space="preserve"> Questo componente serve per soddisfare l’</w:t>
      </w:r>
      <w:r w:rsidDel="00000000" w:rsidR="00000000" w:rsidRPr="00000000">
        <w:rPr>
          <w:rFonts w:ascii="Young Serif" w:cs="Young Serif" w:eastAsia="Young Serif" w:hAnsi="Young Serif"/>
          <w:b w:val="1"/>
          <w:rtl w:val="0"/>
        </w:rPr>
        <w:t xml:space="preserve">RF 18</w:t>
      </w:r>
      <w:r w:rsidDel="00000000" w:rsidR="00000000" w:rsidRPr="00000000">
        <w:rPr>
          <w:rFonts w:ascii="Young Serif" w:cs="Young Serif" w:eastAsia="Young Serif" w:hAnsi="Young Serif"/>
          <w:rtl w:val="0"/>
        </w:rPr>
        <w:t xml:space="preserve">.</w:t>
      </w:r>
    </w:p>
    <w:p w:rsidR="00000000" w:rsidDel="00000000" w:rsidP="00000000" w:rsidRDefault="00000000" w:rsidRPr="00000000" w14:paraId="0000024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w:t>
      </w:r>
      <w:r w:rsidDel="00000000" w:rsidR="00000000" w:rsidRPr="00000000">
        <w:rPr>
          <w:rtl w:val="0"/>
        </w:rPr>
        <w:t xml:space="preserve"> </w:t>
      </w:r>
      <w:r w:rsidDel="00000000" w:rsidR="00000000" w:rsidRPr="00000000">
        <w:rPr>
          <w:rFonts w:ascii="Young Serif" w:cs="Young Serif" w:eastAsia="Young Serif" w:hAnsi="Young Serif"/>
          <w:rtl w:val="0"/>
        </w:rPr>
        <w:t xml:space="preserve">Il componente si occupa di aiutare l’utente nel suo allenamento, ricordando a questo quante serie, ripetizioni e tempo di recupero ci sono per ogni esercizio.</w:t>
      </w:r>
    </w:p>
    <w:p w:rsidR="00000000" w:rsidDel="00000000" w:rsidP="00000000" w:rsidRDefault="00000000" w:rsidRPr="00000000" w14:paraId="0000024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visualizzazione dell’allenamento:</w:t>
      </w:r>
      <w:r w:rsidDel="00000000" w:rsidR="00000000" w:rsidRPr="00000000">
        <w:rPr>
          <w:rFonts w:ascii="Young Serif" w:cs="Young Serif" w:eastAsia="Young Serif" w:hAnsi="Young Serif"/>
          <w:rtl w:val="0"/>
        </w:rPr>
        <w:t xml:space="preserve"> Il sistema una volta visualizzato quali esercizi sono presenti all’interno del workout aiuta l’utente ad allenarsi.</w:t>
      </w:r>
    </w:p>
    <w:p w:rsidR="00000000" w:rsidDel="00000000" w:rsidP="00000000" w:rsidRDefault="00000000" w:rsidRPr="00000000" w14:paraId="0000024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aiuto: </w:t>
      </w:r>
      <w:r w:rsidDel="00000000" w:rsidR="00000000" w:rsidRPr="00000000">
        <w:rPr>
          <w:rFonts w:ascii="Young Serif" w:cs="Young Serif" w:eastAsia="Young Serif" w:hAnsi="Young Serif"/>
          <w:rtl w:val="0"/>
        </w:rPr>
        <w:t xml:space="preserve">Il sistema aiuto allenamento fornisce in modo visivo tramite la UI l’aiuto necessario ad allenarsi con criterio.</w:t>
      </w:r>
    </w:p>
    <w:p w:rsidR="00000000" w:rsidDel="00000000" w:rsidP="00000000" w:rsidRDefault="00000000" w:rsidRPr="00000000" w14:paraId="0000024E">
      <w:pPr>
        <w:spacing w:after="240" w:before="240" w:lineRule="auto"/>
        <w:jc w:val="both"/>
        <w:rPr>
          <w:rFonts w:ascii="Young Serif" w:cs="Young Serif" w:eastAsia="Young Serif" w:hAnsi="Young Serif"/>
          <w:b w:val="1"/>
          <w:color w:val="3b77dd"/>
        </w:rPr>
      </w:pPr>
      <w:r w:rsidDel="00000000" w:rsidR="00000000" w:rsidRPr="00000000">
        <w:rPr>
          <w:rFonts w:ascii="Young Serif" w:cs="Young Serif" w:eastAsia="Young Serif" w:hAnsi="Young Serif"/>
          <w:b w:val="1"/>
          <w:color w:val="3b77dd"/>
          <w:sz w:val="24"/>
          <w:szCs w:val="24"/>
          <w:rtl w:val="0"/>
        </w:rPr>
        <w:t xml:space="preserve">4.1.14 Sistema elaborazione dieta</w:t>
      </w:r>
      <w:r w:rsidDel="00000000" w:rsidR="00000000" w:rsidRPr="00000000">
        <w:rPr>
          <w:rtl w:val="0"/>
        </w:rPr>
      </w:r>
    </w:p>
    <w:p w:rsidR="00000000" w:rsidDel="00000000" w:rsidP="00000000" w:rsidRDefault="00000000" w:rsidRPr="00000000" w14:paraId="0000024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Questo componente serve per soddisfare l’</w:t>
      </w:r>
      <w:r w:rsidDel="00000000" w:rsidR="00000000" w:rsidRPr="00000000">
        <w:rPr>
          <w:rFonts w:ascii="Young Serif" w:cs="Young Serif" w:eastAsia="Young Serif" w:hAnsi="Young Serif"/>
          <w:b w:val="1"/>
          <w:rtl w:val="0"/>
        </w:rPr>
        <w:t xml:space="preserve">RF 20.</w:t>
      </w:r>
      <w:r w:rsidDel="00000000" w:rsidR="00000000" w:rsidRPr="00000000">
        <w:rPr>
          <w:rtl w:val="0"/>
        </w:rPr>
      </w:r>
    </w:p>
    <w:p w:rsidR="00000000" w:rsidDel="00000000" w:rsidP="00000000" w:rsidRDefault="00000000" w:rsidRPr="00000000" w14:paraId="0000025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 </w:t>
      </w:r>
      <w:r w:rsidDel="00000000" w:rsidR="00000000" w:rsidRPr="00000000">
        <w:rPr>
          <w:rFonts w:ascii="Young Serif" w:cs="Young Serif" w:eastAsia="Young Serif" w:hAnsi="Young Serif"/>
          <w:rtl w:val="0"/>
        </w:rPr>
        <w:t xml:space="preserve">Il componente si occupa di fornire una dieta sana ed equilibrata su misura per gli obiettivi richiesti dall’utente e le sue preferenze alimentari.</w:t>
      </w:r>
    </w:p>
    <w:p w:rsidR="00000000" w:rsidDel="00000000" w:rsidP="00000000" w:rsidRDefault="00000000" w:rsidRPr="00000000" w14:paraId="0000025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Obiettivi utente: </w:t>
      </w:r>
      <w:r w:rsidDel="00000000" w:rsidR="00000000" w:rsidRPr="00000000">
        <w:rPr>
          <w:rFonts w:ascii="Young Serif" w:cs="Young Serif" w:eastAsia="Young Serif" w:hAnsi="Young Serif"/>
          <w:rtl w:val="0"/>
        </w:rPr>
        <w:t xml:space="preserve">L’interfaccia analizza gli obiettivi dell’utente e in base a questi preferisce una selezione di alimenti rispetto ad un’altra. </w:t>
      </w:r>
    </w:p>
    <w:p w:rsidR="00000000" w:rsidDel="00000000" w:rsidP="00000000" w:rsidRDefault="00000000" w:rsidRPr="00000000" w14:paraId="00000252">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Preferenze alimentari: </w:t>
      </w:r>
      <w:r w:rsidDel="00000000" w:rsidR="00000000" w:rsidRPr="00000000">
        <w:rPr>
          <w:rFonts w:ascii="Young Serif" w:cs="Young Serif" w:eastAsia="Young Serif" w:hAnsi="Young Serif"/>
          <w:rtl w:val="0"/>
        </w:rPr>
        <w:t xml:space="preserve"> L’interfaccia analizza le preferenze alimentare dell’utente e in base a queste preferisce una selezione di alimenti rispetto ad un’altra.</w:t>
      </w:r>
    </w:p>
    <w:p w:rsidR="00000000" w:rsidDel="00000000" w:rsidP="00000000" w:rsidRDefault="00000000" w:rsidRPr="00000000" w14:paraId="0000025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Dati alimenti:</w:t>
      </w:r>
      <w:r w:rsidDel="00000000" w:rsidR="00000000" w:rsidRPr="00000000">
        <w:rPr>
          <w:rFonts w:ascii="Young Serif" w:cs="Young Serif" w:eastAsia="Young Serif" w:hAnsi="Young Serif"/>
          <w:rtl w:val="0"/>
        </w:rPr>
        <w:t xml:space="preserve"> L’interfaccia analizza gli alimenti disponibili e prepara una dieta in base a questi e alle preferenze alimentari.</w:t>
      </w:r>
    </w:p>
    <w:p w:rsidR="00000000" w:rsidDel="00000000" w:rsidP="00000000" w:rsidRDefault="00000000" w:rsidRPr="00000000" w14:paraId="0000025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Dieta:</w:t>
      </w:r>
      <w:r w:rsidDel="00000000" w:rsidR="00000000" w:rsidRPr="00000000">
        <w:rPr>
          <w:rFonts w:ascii="Young Serif" w:cs="Young Serif" w:eastAsia="Young Serif" w:hAnsi="Young Serif"/>
          <w:rtl w:val="0"/>
        </w:rPr>
        <w:t xml:space="preserve"> Il sistema fornisce al sistema di conteggio calorie i nomi degli alimenti in modo tale da permettergli di fornire in output calorie e macro.</w:t>
      </w:r>
    </w:p>
    <w:p w:rsidR="00000000" w:rsidDel="00000000" w:rsidP="00000000" w:rsidRDefault="00000000" w:rsidRPr="00000000" w14:paraId="00000255">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4.1.15 Sistema di scelta  modalità giorno/notte</w:t>
      </w:r>
    </w:p>
    <w:p w:rsidR="00000000" w:rsidDel="00000000" w:rsidP="00000000" w:rsidRDefault="00000000" w:rsidRPr="00000000" w14:paraId="0000025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l’</w:t>
      </w:r>
      <w:r w:rsidDel="00000000" w:rsidR="00000000" w:rsidRPr="00000000">
        <w:rPr>
          <w:rFonts w:ascii="Young Serif" w:cs="Young Serif" w:eastAsia="Young Serif" w:hAnsi="Young Serif"/>
          <w:b w:val="1"/>
          <w:rtl w:val="0"/>
        </w:rPr>
        <w:t xml:space="preserve">RF 15</w:t>
      </w:r>
      <w:r w:rsidDel="00000000" w:rsidR="00000000" w:rsidRPr="00000000">
        <w:rPr>
          <w:rFonts w:ascii="Young Serif" w:cs="Young Serif" w:eastAsia="Young Serif" w:hAnsi="Young Serif"/>
          <w:rtl w:val="0"/>
        </w:rPr>
        <w:t xml:space="preserve">, l’utente deve avere la possibilità di scegliere la modalità (giorno o notte) che desidera.</w:t>
      </w:r>
    </w:p>
    <w:p w:rsidR="00000000" w:rsidDel="00000000" w:rsidP="00000000" w:rsidRDefault="00000000" w:rsidRPr="00000000" w14:paraId="00000257">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Richiesta cambio modalità:</w:t>
      </w:r>
      <w:r w:rsidDel="00000000" w:rsidR="00000000" w:rsidRPr="00000000">
        <w:rPr>
          <w:rFonts w:ascii="Young Serif" w:cs="Young Serif" w:eastAsia="Young Serif" w:hAnsi="Young Serif"/>
          <w:rtl w:val="0"/>
        </w:rPr>
        <w:t xml:space="preserve"> Riceve dalla componente di gestione profilo la richiesta di cambio modalità effettuata dall’utente.</w:t>
      </w:r>
    </w:p>
    <w:p w:rsidR="00000000" w:rsidDel="00000000" w:rsidP="00000000" w:rsidRDefault="00000000" w:rsidRPr="00000000" w14:paraId="00000258">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Modalità scelta:</w:t>
      </w:r>
      <w:r w:rsidDel="00000000" w:rsidR="00000000" w:rsidRPr="00000000">
        <w:rPr>
          <w:rFonts w:ascii="Young Serif" w:cs="Young Serif" w:eastAsia="Young Serif" w:hAnsi="Young Serif"/>
          <w:rtl w:val="0"/>
        </w:rPr>
        <w:t xml:space="preserve"> richiede all’utente di selezionare una tra le modalità disponibili.</w:t>
      </w:r>
    </w:p>
    <w:p w:rsidR="00000000" w:rsidDel="00000000" w:rsidP="00000000" w:rsidRDefault="00000000" w:rsidRPr="00000000" w14:paraId="00000259">
      <w:pPr>
        <w:spacing w:after="360" w:before="300" w:lineRule="auto"/>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-Nuova modalità:</w:t>
      </w:r>
      <w:r w:rsidDel="00000000" w:rsidR="00000000" w:rsidRPr="00000000">
        <w:rPr>
          <w:rFonts w:ascii="Young Serif" w:cs="Young Serif" w:eastAsia="Young Serif" w:hAnsi="Young Serif"/>
          <w:rtl w:val="0"/>
        </w:rPr>
        <w:t xml:space="preserve"> Fornisce alla componente incaricata l’interfaccia per  interagire con il database. La nuova modalità viene sincronizzata su tutti i dispositivi.</w:t>
      </w:r>
    </w:p>
    <w:p w:rsidR="00000000" w:rsidDel="00000000" w:rsidP="00000000" w:rsidRDefault="00000000" w:rsidRPr="00000000" w14:paraId="0000025A">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4.1.16 Sistema di riconoscimento badges e achievements</w:t>
      </w:r>
    </w:p>
    <w:p w:rsidR="00000000" w:rsidDel="00000000" w:rsidP="00000000" w:rsidRDefault="00000000" w:rsidRPr="00000000" w14:paraId="0000025B">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tl w:val="0"/>
        </w:rPr>
        <w:t xml:space="preserve"> </w:t>
      </w:r>
      <w:r w:rsidDel="00000000" w:rsidR="00000000" w:rsidRPr="00000000">
        <w:rPr>
          <w:rFonts w:ascii="Young Serif" w:cs="Young Serif" w:eastAsia="Young Serif" w:hAnsi="Young Serif"/>
          <w:rtl w:val="0"/>
        </w:rPr>
        <w:t xml:space="preserve">Dati gli </w:t>
      </w:r>
      <w:r w:rsidDel="00000000" w:rsidR="00000000" w:rsidRPr="00000000">
        <w:rPr>
          <w:rFonts w:ascii="Young Serif" w:cs="Young Serif" w:eastAsia="Young Serif" w:hAnsi="Young Serif"/>
          <w:b w:val="1"/>
          <w:rtl w:val="0"/>
        </w:rPr>
        <w:t xml:space="preserve">RF 26 </w:t>
      </w:r>
      <w:r w:rsidDel="00000000" w:rsidR="00000000" w:rsidRPr="00000000">
        <w:rPr>
          <w:rFonts w:ascii="Young Serif" w:cs="Young Serif" w:eastAsia="Young Serif" w:hAnsi="Young Serif"/>
          <w:rtl w:val="0"/>
        </w:rPr>
        <w:t xml:space="preserve">e </w:t>
      </w:r>
      <w:r w:rsidDel="00000000" w:rsidR="00000000" w:rsidRPr="00000000">
        <w:rPr>
          <w:rFonts w:ascii="Young Serif" w:cs="Young Serif" w:eastAsia="Young Serif" w:hAnsi="Young Serif"/>
          <w:b w:val="1"/>
          <w:rtl w:val="0"/>
        </w:rPr>
        <w:t xml:space="preserve">27</w:t>
      </w:r>
      <w:r w:rsidDel="00000000" w:rsidR="00000000" w:rsidRPr="00000000">
        <w:rPr>
          <w:rFonts w:ascii="Young Serif" w:cs="Young Serif" w:eastAsia="Young Serif" w:hAnsi="Young Serif"/>
          <w:rtl w:val="0"/>
        </w:rPr>
        <w:t xml:space="preserve"> il sistema ti premierà se ti alleni con costanza e ti mantieni attivo tramite la visualizzazione di badge.</w:t>
      </w:r>
    </w:p>
    <w:p w:rsidR="00000000" w:rsidDel="00000000" w:rsidP="00000000" w:rsidRDefault="00000000" w:rsidRPr="00000000" w14:paraId="0000025C">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Progressi utente:</w:t>
      </w:r>
      <w:r w:rsidDel="00000000" w:rsidR="00000000" w:rsidRPr="00000000">
        <w:rPr>
          <w:rFonts w:ascii="Young Serif" w:cs="Young Serif" w:eastAsia="Young Serif" w:hAnsi="Young Serif"/>
          <w:rtl w:val="0"/>
        </w:rPr>
        <w:t xml:space="preserve"> …</w:t>
      </w:r>
    </w:p>
    <w:p w:rsidR="00000000" w:rsidDel="00000000" w:rsidP="00000000" w:rsidRDefault="00000000" w:rsidRPr="00000000" w14:paraId="0000025D">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Dati achievements:</w:t>
      </w:r>
      <w:r w:rsidDel="00000000" w:rsidR="00000000" w:rsidRPr="00000000">
        <w:rPr>
          <w:rFonts w:ascii="Young Serif" w:cs="Young Serif" w:eastAsia="Young Serif" w:hAnsi="Young Serif"/>
          <w:rtl w:val="0"/>
        </w:rPr>
        <w:t xml:space="preserve"> Il sistema richiede al database quali sono i badge che ha ottenuto un determinato utente</w:t>
      </w:r>
    </w:p>
    <w:p w:rsidR="00000000" w:rsidDel="00000000" w:rsidP="00000000" w:rsidRDefault="00000000" w:rsidRPr="00000000" w14:paraId="0000025E">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4.1.17 Sistema di personalizzazione notifiche</w:t>
      </w:r>
    </w:p>
    <w:p w:rsidR="00000000" w:rsidDel="00000000" w:rsidP="00000000" w:rsidRDefault="00000000" w:rsidRPr="00000000" w14:paraId="0000025F">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l’</w:t>
      </w:r>
      <w:r w:rsidDel="00000000" w:rsidR="00000000" w:rsidRPr="00000000">
        <w:rPr>
          <w:rFonts w:ascii="Young Serif" w:cs="Young Serif" w:eastAsia="Young Serif" w:hAnsi="Young Serif"/>
          <w:b w:val="1"/>
          <w:rtl w:val="0"/>
        </w:rPr>
        <w:t xml:space="preserve">RF 25</w:t>
      </w:r>
      <w:r w:rsidDel="00000000" w:rsidR="00000000" w:rsidRPr="00000000">
        <w:rPr>
          <w:rFonts w:ascii="Young Serif" w:cs="Young Serif" w:eastAsia="Young Serif" w:hAnsi="Young Serif"/>
          <w:rtl w:val="0"/>
        </w:rPr>
        <w:t xml:space="preserve"> il sistema di personalizzazione notifiche permette all’utente di scegliere l’aspetto delle notifiche inviate dall’app.</w:t>
      </w:r>
    </w:p>
    <w:p w:rsidR="00000000" w:rsidDel="00000000" w:rsidP="00000000" w:rsidRDefault="00000000" w:rsidRPr="00000000" w14:paraId="00000260">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Preferenze utente:</w:t>
      </w:r>
      <w:r w:rsidDel="00000000" w:rsidR="00000000" w:rsidRPr="00000000">
        <w:rPr>
          <w:rtl w:val="0"/>
        </w:rPr>
        <w:t xml:space="preserve"> </w:t>
      </w:r>
      <w:r w:rsidDel="00000000" w:rsidR="00000000" w:rsidRPr="00000000">
        <w:rPr>
          <w:rFonts w:ascii="Young Serif" w:cs="Young Serif" w:eastAsia="Young Serif" w:hAnsi="Young Serif"/>
          <w:rtl w:val="0"/>
        </w:rPr>
        <w:t xml:space="preserve">Riceve dall’utente le preferenze riguardanti le notifiche.</w:t>
      </w:r>
    </w:p>
    <w:p w:rsidR="00000000" w:rsidDel="00000000" w:rsidP="00000000" w:rsidRDefault="00000000" w:rsidRPr="00000000" w14:paraId="00000261">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fornita - Preferenze notifiche:</w:t>
      </w:r>
      <w:r w:rsidDel="00000000" w:rsidR="00000000" w:rsidRPr="00000000">
        <w:rPr>
          <w:rFonts w:ascii="Young Serif" w:cs="Young Serif" w:eastAsia="Young Serif" w:hAnsi="Young Serif"/>
          <w:rtl w:val="0"/>
        </w:rPr>
        <w:t xml:space="preserve"> Manda all’interfaccia del database le preferenze dell’utente.</w:t>
      </w:r>
    </w:p>
    <w:p w:rsidR="00000000" w:rsidDel="00000000" w:rsidP="00000000" w:rsidRDefault="00000000" w:rsidRPr="00000000" w14:paraId="00000262">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b w:val="1"/>
          <w:color w:val="3b77dd"/>
          <w:sz w:val="24"/>
          <w:szCs w:val="24"/>
          <w:rtl w:val="0"/>
        </w:rPr>
        <w:t xml:space="preserve">4.1.18 Sistema di autenticazione</w:t>
      </w:r>
    </w:p>
    <w:p w:rsidR="00000000" w:rsidDel="00000000" w:rsidP="00000000" w:rsidRDefault="00000000" w:rsidRPr="00000000" w14:paraId="00000263">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Motivazione:</w:t>
      </w:r>
      <w:r w:rsidDel="00000000" w:rsidR="00000000" w:rsidRPr="00000000">
        <w:rPr>
          <w:rFonts w:ascii="Young Serif" w:cs="Young Serif" w:eastAsia="Young Serif" w:hAnsi="Young Serif"/>
          <w:rtl w:val="0"/>
        </w:rPr>
        <w:t xml:space="preserve"> Dato </w:t>
      </w:r>
      <w:r w:rsidDel="00000000" w:rsidR="00000000" w:rsidRPr="00000000">
        <w:rPr>
          <w:rFonts w:ascii="Young Serif" w:cs="Young Serif" w:eastAsia="Young Serif" w:hAnsi="Young Serif"/>
          <w:b w:val="1"/>
          <w:rtl w:val="0"/>
        </w:rPr>
        <w:t xml:space="preserve">RF 4</w:t>
      </w:r>
      <w:r w:rsidDel="00000000" w:rsidR="00000000" w:rsidRPr="00000000">
        <w:rPr>
          <w:rFonts w:ascii="Young Serif" w:cs="Young Serif" w:eastAsia="Young Serif" w:hAnsi="Young Serif"/>
          <w:rtl w:val="0"/>
        </w:rPr>
        <w:t xml:space="preserve">, il sistema di autenticazione si occupa di permettere all’utente di accedere all’applicazione</w:t>
      </w:r>
      <w:r w:rsidDel="00000000" w:rsidR="00000000" w:rsidRPr="00000000">
        <w:rPr>
          <w:rFonts w:ascii="Young Serif" w:cs="Young Serif" w:eastAsia="Young Serif" w:hAnsi="Young Serif"/>
          <w:b w:val="1"/>
          <w:rtl w:val="0"/>
        </w:rPr>
        <w:t xml:space="preserve">.</w:t>
      </w:r>
      <w:r w:rsidDel="00000000" w:rsidR="00000000" w:rsidRPr="00000000">
        <w:rPr>
          <w:rtl w:val="0"/>
        </w:rPr>
      </w:r>
    </w:p>
    <w:p w:rsidR="00000000" w:rsidDel="00000000" w:rsidP="00000000" w:rsidRDefault="00000000" w:rsidRPr="00000000" w14:paraId="00000264">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Descrizione: </w:t>
      </w:r>
      <w:r w:rsidDel="00000000" w:rsidR="00000000" w:rsidRPr="00000000">
        <w:rPr>
          <w:rFonts w:ascii="Young Serif" w:cs="Young Serif" w:eastAsia="Young Serif" w:hAnsi="Young Serif"/>
          <w:rtl w:val="0"/>
        </w:rPr>
        <w:t xml:space="preserve">Il componente ha il compito di ricevere le credenziali dell’utente che ha intenzione di autenticarsi e di chiedere al sistema database se quest’ultime sono corrette. Se la risposta dell’sistema interazione database è corretta dovrà creare un token univoco per l’utente che sarà valido per tutta la durata della sua sessione all’interno dell’applicazione.</w:t>
      </w:r>
    </w:p>
    <w:p w:rsidR="00000000" w:rsidDel="00000000" w:rsidP="00000000" w:rsidRDefault="00000000" w:rsidRPr="00000000" w14:paraId="00000265">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Credenziali utente: </w:t>
      </w:r>
      <w:r w:rsidDel="00000000" w:rsidR="00000000" w:rsidRPr="00000000">
        <w:rPr>
          <w:rFonts w:ascii="Young Serif" w:cs="Young Serif" w:eastAsia="Young Serif" w:hAnsi="Young Serif"/>
          <w:rtl w:val="0"/>
        </w:rPr>
        <w:t xml:space="preserve"> Riceve da parte dell’utente le sue credenziali che corrispondono a email e password. </w:t>
      </w:r>
    </w:p>
    <w:p w:rsidR="00000000" w:rsidDel="00000000" w:rsidP="00000000" w:rsidRDefault="00000000" w:rsidRPr="00000000" w14:paraId="00000266">
      <w:pPr>
        <w:spacing w:after="240" w:before="240" w:lineRule="auto"/>
        <w:jc w:val="both"/>
        <w:rPr>
          <w:rFonts w:ascii="Young Serif" w:cs="Young Serif" w:eastAsia="Young Serif" w:hAnsi="Young Serif"/>
        </w:rPr>
      </w:pPr>
      <w:r w:rsidDel="00000000" w:rsidR="00000000" w:rsidRPr="00000000">
        <w:rPr>
          <w:rFonts w:ascii="Young Serif" w:cs="Young Serif" w:eastAsia="Young Serif" w:hAnsi="Young Serif"/>
          <w:i w:val="1"/>
          <w:u w:val="single"/>
          <w:rtl w:val="0"/>
        </w:rPr>
        <w:t xml:space="preserve">Interfaccia richiesta - Verifica credenziali: </w:t>
      </w:r>
      <w:r w:rsidDel="00000000" w:rsidR="00000000" w:rsidRPr="00000000">
        <w:rPr>
          <w:rFonts w:ascii="Young Serif" w:cs="Young Serif" w:eastAsia="Young Serif" w:hAnsi="Young Serif"/>
          <w:rtl w:val="0"/>
        </w:rPr>
        <w:t xml:space="preserve"> Questa interfaccia riceve da parte del sistema interazione database la risposta al controllo della correttezza delle credenziali inserite.</w:t>
      </w:r>
    </w:p>
    <w:p w:rsidR="00000000" w:rsidDel="00000000" w:rsidP="00000000" w:rsidRDefault="00000000" w:rsidRPr="00000000" w14:paraId="00000267">
      <w:pPr>
        <w:spacing w:after="240" w:before="240" w:lineRule="auto"/>
        <w:jc w:val="both"/>
        <w:rPr>
          <w:rFonts w:ascii="Young Serif" w:cs="Young Serif" w:eastAsia="Young Serif" w:hAnsi="Young Serif"/>
          <w:b w:val="1"/>
          <w:color w:val="3b77dd"/>
          <w:sz w:val="24"/>
          <w:szCs w:val="24"/>
        </w:rPr>
      </w:pPr>
      <w:r w:rsidDel="00000000" w:rsidR="00000000" w:rsidRPr="00000000">
        <w:rPr>
          <w:rFonts w:ascii="Young Serif" w:cs="Young Serif" w:eastAsia="Young Serif" w:hAnsi="Young Serif"/>
          <w:i w:val="1"/>
          <w:u w:val="single"/>
          <w:rtl w:val="0"/>
        </w:rPr>
        <w:t xml:space="preserve">Interfaccia fornita - Token:</w:t>
      </w:r>
      <w:r w:rsidDel="00000000" w:rsidR="00000000" w:rsidRPr="00000000">
        <w:rPr>
          <w:rFonts w:ascii="Young Serif" w:cs="Young Serif" w:eastAsia="Young Serif" w:hAnsi="Young Serif"/>
          <w:rtl w:val="0"/>
        </w:rPr>
        <w:t xml:space="preserve"> Questa interfaccia consiste nel fornire all’utente un valore univoco a lui assegnato,  e comunicarlo al sistema interazione database e il sistema gestione operazioni utente.</w:t>
      </w:r>
      <w:r w:rsidDel="00000000" w:rsidR="00000000" w:rsidRPr="00000000">
        <w:rPr>
          <w:rtl w:val="0"/>
        </w:rPr>
      </w:r>
    </w:p>
    <w:p w:rsidR="00000000" w:rsidDel="00000000" w:rsidP="00000000" w:rsidRDefault="00000000" w:rsidRPr="00000000" w14:paraId="00000268">
      <w:pPr>
        <w:spacing w:after="240" w:before="240" w:lineRule="auto"/>
        <w:jc w:val="both"/>
        <w:rPr>
          <w:rFonts w:ascii="Young Serif" w:cs="Young Serif" w:eastAsia="Young Serif" w:hAnsi="Young Serif"/>
        </w:rPr>
      </w:pPr>
      <w:r w:rsidDel="00000000" w:rsidR="00000000" w:rsidRPr="00000000">
        <w:rPr>
          <w:rtl w:val="0"/>
        </w:rPr>
      </w:r>
    </w:p>
    <w:p w:rsidR="00000000" w:rsidDel="00000000" w:rsidP="00000000" w:rsidRDefault="00000000" w:rsidRPr="00000000" w14:paraId="00000269">
      <w:pPr>
        <w:pStyle w:val="Heading1"/>
        <w:spacing w:after="240" w:before="240" w:lineRule="auto"/>
        <w:ind w:left="0" w:firstLine="0"/>
        <w:jc w:val="both"/>
        <w:rPr/>
      </w:pPr>
      <w:bookmarkStart w:colFirst="0" w:colLast="0" w:name="_5obmrc8rxwjq" w:id="9"/>
      <w:bookmarkEnd w:id="9"/>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1"/>
        <w:spacing w:after="240" w:before="240" w:lineRule="auto"/>
        <w:jc w:val="both"/>
        <w:rPr>
          <w:rFonts w:ascii="Young Serif" w:cs="Young Serif" w:eastAsia="Young Serif" w:hAnsi="Young Serif"/>
          <w:b w:val="1"/>
          <w:color w:val="193f81"/>
          <w:sz w:val="40"/>
          <w:szCs w:val="40"/>
        </w:rPr>
      </w:pPr>
      <w:bookmarkStart w:colFirst="0" w:colLast="0" w:name="_v2lqbqrw8nzg" w:id="10"/>
      <w:bookmarkEnd w:id="10"/>
      <w:r w:rsidDel="00000000" w:rsidR="00000000" w:rsidRPr="00000000">
        <w:rPr>
          <w:rFonts w:ascii="Young Serif" w:cs="Young Serif" w:eastAsia="Young Serif" w:hAnsi="Young Serif"/>
          <w:b w:val="1"/>
          <w:sz w:val="40"/>
          <w:szCs w:val="40"/>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Young Serif" w:cs="Young Serif" w:eastAsia="Young Serif" w:hAnsi="Young Serif"/>
          <w:b w:val="1"/>
          <w:sz w:val="40"/>
          <w:szCs w:val="40"/>
          <w:rtl w:val="0"/>
        </w:rPr>
        <w:t xml:space="preserve">Diagramma dei componenti</w:t>
      </w:r>
      <w:r w:rsidDel="00000000" w:rsidR="00000000" w:rsidRPr="00000000">
        <w:rPr>
          <w:rtl w:val="0"/>
        </w:rPr>
      </w:r>
    </w:p>
    <w:p w:rsidR="00000000" w:rsidDel="00000000" w:rsidP="00000000" w:rsidRDefault="00000000" w:rsidRPr="00000000" w14:paraId="0000026C">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p>
    <w:p w:rsidR="00000000" w:rsidDel="00000000" w:rsidP="00000000" w:rsidRDefault="00000000" w:rsidRPr="00000000" w14:paraId="0000026D">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118110</wp:posOffset>
            </wp:positionV>
            <wp:extent cx="7115175" cy="7414132"/>
            <wp:effectExtent b="0" l="0" r="0" t="0"/>
            <wp:wrapNone/>
            <wp:docPr id="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7115175" cy="7414132"/>
                    </a:xfrm>
                    <a:prstGeom prst="rect"/>
                    <a:ln/>
                  </pic:spPr>
                </pic:pic>
              </a:graphicData>
            </a:graphic>
          </wp:anchor>
        </w:drawing>
      </w:r>
    </w:p>
    <w:p w:rsidR="00000000" w:rsidDel="00000000" w:rsidP="00000000" w:rsidRDefault="00000000" w:rsidRPr="00000000" w14:paraId="0000026E">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p>
    <w:p w:rsidR="00000000" w:rsidDel="00000000" w:rsidP="00000000" w:rsidRDefault="00000000" w:rsidRPr="00000000" w14:paraId="0000026F">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p>
    <w:p w:rsidR="00000000" w:rsidDel="00000000" w:rsidP="00000000" w:rsidRDefault="00000000" w:rsidRPr="00000000" w14:paraId="00000270">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p>
    <w:p w:rsidR="00000000" w:rsidDel="00000000" w:rsidP="00000000" w:rsidRDefault="00000000" w:rsidRPr="00000000" w14:paraId="00000271">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p>
    <w:p w:rsidR="00000000" w:rsidDel="00000000" w:rsidP="00000000" w:rsidRDefault="00000000" w:rsidRPr="00000000" w14:paraId="00000272">
      <w:pPr>
        <w:spacing w:after="240" w:before="240" w:lineRule="auto"/>
        <w:jc w:val="both"/>
        <w:rPr>
          <w:rFonts w:ascii="Young Serif" w:cs="Young Serif" w:eastAsia="Young Serif" w:hAnsi="Young Serif"/>
          <w:b w:val="1"/>
          <w:color w:val="193f81"/>
          <w:sz w:val="40"/>
          <w:szCs w:val="40"/>
        </w:rPr>
      </w:pPr>
      <w:r w:rsidDel="00000000" w:rsidR="00000000" w:rsidRPr="00000000">
        <w:rPr>
          <w:rtl w:val="0"/>
        </w:rPr>
      </w:r>
    </w:p>
    <w:sectPr>
      <w:headerReference r:id="rId44" w:type="first"/>
      <w:footerReference r:id="rId45" w:type="default"/>
      <w:footerReference r:id="rId4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Young Serif">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firstLine="0"/>
      <w:jc w:val="both"/>
    </w:pPr>
    <w:rPr>
      <w:rFonts w:ascii="Young Serif" w:cs="Young Serif" w:eastAsia="Young Serif" w:hAnsi="Young Serif"/>
      <w:color w:val="3b77dd"/>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png"/><Relationship Id="rId42" Type="http://schemas.openxmlformats.org/officeDocument/2006/relationships/hyperlink" Target="https://fitgym44@outlook.com" TargetMode="External"/><Relationship Id="rId41" Type="http://schemas.openxmlformats.org/officeDocument/2006/relationships/hyperlink" Target="https://fitgym44@outlook.com" TargetMode="External"/><Relationship Id="rId22" Type="http://schemas.openxmlformats.org/officeDocument/2006/relationships/image" Target="media/image26.png"/><Relationship Id="rId44" Type="http://schemas.openxmlformats.org/officeDocument/2006/relationships/header" Target="header1.xml"/><Relationship Id="rId21" Type="http://schemas.openxmlformats.org/officeDocument/2006/relationships/image" Target="media/image33.png"/><Relationship Id="rId43" Type="http://schemas.openxmlformats.org/officeDocument/2006/relationships/image" Target="media/image3.png"/><Relationship Id="rId24" Type="http://schemas.openxmlformats.org/officeDocument/2006/relationships/image" Target="media/image14.png"/><Relationship Id="rId46" Type="http://schemas.openxmlformats.org/officeDocument/2006/relationships/footer" Target="footer2.xml"/><Relationship Id="rId23" Type="http://schemas.openxmlformats.org/officeDocument/2006/relationships/image" Target="media/image7.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0.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github.com/G-08/Deliverables" TargetMode="External"/><Relationship Id="rId29" Type="http://schemas.openxmlformats.org/officeDocument/2006/relationships/image" Target="media/image17.png"/><Relationship Id="rId7" Type="http://schemas.openxmlformats.org/officeDocument/2006/relationships/image" Target="media/image30.png"/><Relationship Id="rId8" Type="http://schemas.openxmlformats.org/officeDocument/2006/relationships/image" Target="media/image34.png"/><Relationship Id="rId31" Type="http://schemas.openxmlformats.org/officeDocument/2006/relationships/image" Target="media/image28.png"/><Relationship Id="rId30" Type="http://schemas.openxmlformats.org/officeDocument/2006/relationships/image" Target="media/image29.png"/><Relationship Id="rId11" Type="http://schemas.openxmlformats.org/officeDocument/2006/relationships/image" Target="media/image22.png"/><Relationship Id="rId33" Type="http://schemas.openxmlformats.org/officeDocument/2006/relationships/image" Target="media/image20.png"/><Relationship Id="rId10" Type="http://schemas.openxmlformats.org/officeDocument/2006/relationships/image" Target="media/image32.png"/><Relationship Id="rId32" Type="http://schemas.openxmlformats.org/officeDocument/2006/relationships/image" Target="media/image12.png"/><Relationship Id="rId13" Type="http://schemas.openxmlformats.org/officeDocument/2006/relationships/image" Target="media/image24.png"/><Relationship Id="rId35" Type="http://schemas.openxmlformats.org/officeDocument/2006/relationships/image" Target="media/image1.png"/><Relationship Id="rId12" Type="http://schemas.openxmlformats.org/officeDocument/2006/relationships/image" Target="media/image9.png"/><Relationship Id="rId34" Type="http://schemas.openxmlformats.org/officeDocument/2006/relationships/image" Target="media/image5.png"/><Relationship Id="rId15" Type="http://schemas.openxmlformats.org/officeDocument/2006/relationships/image" Target="media/image19.png"/><Relationship Id="rId37" Type="http://schemas.openxmlformats.org/officeDocument/2006/relationships/image" Target="media/image15.png"/><Relationship Id="rId14" Type="http://schemas.openxmlformats.org/officeDocument/2006/relationships/image" Target="media/image6.png"/><Relationship Id="rId36" Type="http://schemas.openxmlformats.org/officeDocument/2006/relationships/image" Target="media/image25.png"/><Relationship Id="rId17" Type="http://schemas.openxmlformats.org/officeDocument/2006/relationships/image" Target="media/image4.png"/><Relationship Id="rId39" Type="http://schemas.openxmlformats.org/officeDocument/2006/relationships/image" Target="media/image21.png"/><Relationship Id="rId16" Type="http://schemas.openxmlformats.org/officeDocument/2006/relationships/image" Target="media/image35.png"/><Relationship Id="rId38" Type="http://schemas.openxmlformats.org/officeDocument/2006/relationships/image" Target="media/image23.png"/><Relationship Id="rId19" Type="http://schemas.openxmlformats.org/officeDocument/2006/relationships/image" Target="media/image27.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YoungSerif-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